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spacing w:before="4"/>
        <w:rPr>
          <w:rFonts w:ascii="Times New Roman"/>
          <w:sz w:val="27"/>
        </w:rPr>
      </w:pPr>
    </w:p>
    <w:p w:rsidR="00AC5540" w:rsidRDefault="00BF536C">
      <w:pPr>
        <w:spacing w:before="100"/>
        <w:ind w:left="3024"/>
        <w:rPr>
          <w:b/>
          <w:sz w:val="32"/>
        </w:rPr>
      </w:pPr>
      <w:r>
        <w:pict>
          <v:group id="_x0000_s1062" style="position:absolute;left:0;text-align:left;margin-left:282.45pt;margin-top:-73.2pt;width:27.95pt;height:12.35pt;z-index:251649024;mso-position-horizontal-relative:page" coordorigin="5649,-1464" coordsize="559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649;top:-1464;width:459;height:247">
              <v:imagedata r:id="rId4" o:title=""/>
            </v:shape>
            <v:line id="_x0000_s1063" style="position:absolute" from="6140,-1262" to="6185,-1262" strokecolor="#231f20" strokeweight=".78564mm"/>
            <w10:wrap anchorx="page"/>
          </v:group>
        </w:pict>
      </w:r>
      <w:r>
        <w:pict>
          <v:group id="_x0000_s1057" style="position:absolute;left:0;text-align:left;margin-left:284.35pt;margin-top:-57.05pt;width:74.25pt;height:14.05pt;z-index:251650048;mso-position-horizontal-relative:page" coordorigin="5687,-1141" coordsize="1485,281">
            <v:shape id="_x0000_s1061" type="#_x0000_t75" style="position:absolute;left:5687;top:-1141;width:176;height:281">
              <v:imagedata r:id="rId5" o:title=""/>
            </v:shape>
            <v:shape id="_x0000_s1060" type="#_x0000_t75" style="position:absolute;left:5896;top:-1092;width:182;height:232">
              <v:imagedata r:id="rId6" o:title=""/>
            </v:shape>
            <v:shape id="_x0000_s1059" type="#_x0000_t75" style="position:absolute;left:6111;top:-1141;width:396;height:281">
              <v:imagedata r:id="rId7" o:title=""/>
            </v:shape>
            <v:shape id="_x0000_s1058" type="#_x0000_t75" style="position:absolute;left:6551;top:-1086;width:620;height:220">
              <v:imagedata r:id="rId8" o:title=""/>
            </v:shape>
            <w10:wrap anchorx="page"/>
          </v:group>
        </w:pict>
      </w:r>
      <w:r>
        <w:pict>
          <v:group id="_x0000_s1042" style="position:absolute;left:0;text-align:left;margin-left:284.35pt;margin-top:-38.6pt;width:104.55pt;height:15.15pt;z-index:251651072;mso-position-horizontal-relative:page" coordorigin="5687,-772" coordsize="2091,303">
            <v:shape id="_x0000_s1056" type="#_x0000_t75" style="position:absolute;left:5687;top:-768;width:176;height:281">
              <v:imagedata r:id="rId9" o:title=""/>
            </v:shape>
            <v:shape id="_x0000_s1055" type="#_x0000_t75" style="position:absolute;left:5906;top:-712;width:178;height:220">
              <v:imagedata r:id="rId10" o:title=""/>
            </v:shape>
            <v:line id="_x0000_s1054" style="position:absolute" from="6146,-712" to="6146,-492" strokecolor="#231f20" strokeweight=".80364mm"/>
            <v:line id="_x0000_s1053" style="position:absolute" from="6127,-754" to="6166,-754" strokecolor="#231f20" strokeweight=".62267mm"/>
            <v:shape id="_x0000_s1052" style="position:absolute;left:6196;top:-712;width:193;height:220" coordorigin="6196,-712" coordsize="193,220" o:spt="100" adj="0,,0" path="m6245,-712r-49,l6270,-492r43,l6331,-545r-38,l6245,-712xm6388,-712r-47,l6293,-545r38,l6388,-712xe" fillcolor="#231f20" stroked="f">
              <v:stroke joinstyle="round"/>
              <v:formulas/>
              <v:path arrowok="t" o:connecttype="segments"/>
            </v:shape>
            <v:line id="_x0000_s1051" style="position:absolute" from="6417,-512" to="6583,-512" strokecolor="#231f20" strokeweight="1.9pt"/>
            <v:line id="_x0000_s1050" style="position:absolute" from="6417,-560" to="6462,-560" strokecolor="#231f20" strokeweight="2.9pt"/>
            <v:line id="_x0000_s1049" style="position:absolute" from="6417,-608" to="6568,-608" strokecolor="#231f20" strokeweight="1.9pt"/>
            <v:line id="_x0000_s1048" style="position:absolute" from="6417,-650" to="6462,-650" strokecolor="#231f20" strokeweight="2.3pt"/>
            <v:line id="_x0000_s1047" style="position:absolute" from="6417,-692" to="6578,-692" strokecolor="#231f20" strokeweight="1.9pt"/>
            <v:shape id="_x0000_s1046" style="position:absolute;left:6620;top:-718;width:391;height:232" coordorigin="6620,-718" coordsize="391,232" o:spt="100" adj="0,,0" path="m6799,-498r-5,-3l6792,-505r-2,-5l6790,-514r-1,-7l6789,-561r-2,-11l6784,-578r-5,-9l6772,-593r-11,-4l6773,-601r9,-8l6785,-615r8,-14l6795,-639r,-19l6794,-666r-3,-8l6789,-679r-4,-6l6775,-698r-7,-5l6752,-710r-3,l6749,-656r,25l6745,-623r-14,7l6724,-615r-59,l6665,-674r60,l6732,-672r13,7l6749,-656r,-54l6740,-712r-15,l6620,-712r,220l6665,-492r,-86l6722,-578r9,2l6740,-567r3,10l6743,-517r1,7l6746,-501r1,4l6748,-492r51,l6799,-498t212,-59l7009,-570r-3,-12l7000,-593r-9,-8l6984,-606r-9,-4l6965,-614r-12,-3l6900,-630r-10,-3l6885,-635r-7,-4l6875,-645r,-17l6878,-668r15,-10l6902,-680r23,l6934,-678r19,9l6959,-660r,13l7004,-647r-3,-16l6996,-677r-1,-3l6988,-690r-10,-10l6964,-708r-14,-6l6935,-717r-17,-1l6898,-717r-17,4l6866,-707r-12,8l6844,-688r-6,11l6833,-664r-1,14l6834,-635r4,13l6845,-611r9,9l6862,-598r11,4l6886,-589r16,4l6940,-577r10,3l6957,-570r6,4l6966,-560r,19l6960,-532r-20,7l6931,-524r-11,l6907,-525r-11,-2l6887,-532r-6,-6l6877,-543r-3,-7l6872,-560r-43,l6830,-544r5,14l6843,-517r10,11l6867,-498r16,6l6901,-488r21,1l6942,-488r17,-4l6974,-498r13,-9l6997,-517r5,-7l7005,-529r4,-13l7011,-557e" fillcolor="#231f20" stroked="f">
              <v:stroke joinstyle="round"/>
              <v:formulas/>
              <v:path arrowok="t" o:connecttype="segments"/>
            </v:shape>
            <v:shape id="_x0000_s1045" type="#_x0000_t75" style="position:absolute;left:7025;top:-772;width:664;height:303">
              <v:imagedata r:id="rId11" o:title=""/>
            </v:shape>
            <v:line id="_x0000_s1044" style="position:absolute" from="7740,-712" to="7740,-492" strokecolor="#231f20" strokeweight=".80364mm"/>
            <v:line id="_x0000_s1043" style="position:absolute" from="7720,-754" to="7759,-754" strokecolor="#231f20" strokeweight=".62267mm"/>
            <w10:wrap anchorx="page"/>
          </v:group>
        </w:pict>
      </w:r>
      <w:r w:rsidR="00FC3731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-1070496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1" style="position:absolute;left:0;text-align:left;z-index:-251664384;mso-position-horizontal-relative:page;mso-position-vertical-relative:text" from="141.5pt,108.15pt" to="141.5pt,108.15pt" strokecolor="#231f20" strokeweight="1pt">
            <w10:wrap anchorx="page"/>
          </v:line>
        </w:pict>
      </w:r>
      <w:r>
        <w:pict>
          <v:line id="_x0000_s1040" style="position:absolute;left:0;text-align:left;z-index:-251663360;mso-position-horizontal-relative:page;mso-position-vertical-relative:text" from="323.2pt,108.15pt" to="323.2pt,108.15pt" strokecolor="#231f20" strokeweight="1pt">
            <w10:wrap anchorx="page"/>
          </v:line>
        </w:pict>
      </w:r>
      <w:r>
        <w:pict>
          <v:line id="_x0000_s1039" style="position:absolute;left:0;text-align:left;z-index:-251662336;mso-position-horizontal-relative:page;mso-position-vertical-relative:text" from="403.75pt,108.15pt" to="403.75pt,108.15pt" strokecolor="#231f20" strokeweight="1pt">
            <w10:wrap anchorx="page"/>
          </v:line>
        </w:pict>
      </w:r>
      <w:r>
        <w:pict>
          <v:line id="_x0000_s1038" style="position:absolute;left:0;text-align:left;z-index:-251661312;mso-position-horizontal-relative:page;mso-position-vertical-relative:text" from="552.25pt,108.15pt" to="552.25pt,108.15pt" strokecolor="#231f20" strokeweight="1pt">
            <w10:wrap anchorx="page"/>
          </v:line>
        </w:pict>
      </w:r>
      <w:r w:rsidR="00FC3731">
        <w:rPr>
          <w:b/>
          <w:color w:val="231F20"/>
          <w:sz w:val="32"/>
        </w:rPr>
        <w:t>NOT İTİRAZ TALEBİ DİLEKÇESİ</w:t>
      </w: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AC5540">
        <w:trPr>
          <w:trHeight w:hRule="exact" w:val="400"/>
        </w:trPr>
        <w:tc>
          <w:tcPr>
            <w:tcW w:w="1961" w:type="dxa"/>
          </w:tcPr>
          <w:p w:rsidR="00AC5540" w:rsidRDefault="00FC3731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AC5540" w:rsidRDefault="00AC5540"/>
        </w:tc>
      </w:tr>
      <w:tr w:rsidR="00AC5540">
        <w:trPr>
          <w:trHeight w:hRule="exact" w:val="502"/>
        </w:trPr>
        <w:tc>
          <w:tcPr>
            <w:tcW w:w="1961" w:type="dxa"/>
          </w:tcPr>
          <w:p w:rsidR="00AC5540" w:rsidRDefault="00FC3731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FC3731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FC3731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>/MYO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395"/>
        </w:trPr>
        <w:tc>
          <w:tcPr>
            <w:tcW w:w="1961" w:type="dxa"/>
          </w:tcPr>
          <w:p w:rsidR="00AC5540" w:rsidRDefault="00FC3731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>/Program: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spacing w:before="7"/>
        <w:rPr>
          <w:b/>
          <w:sz w:val="28"/>
        </w:rPr>
      </w:pPr>
    </w:p>
    <w:p w:rsidR="00AC5540" w:rsidRDefault="00BF536C" w:rsidP="00FC3731">
      <w:pPr>
        <w:pStyle w:val="GvdeMetni"/>
        <w:spacing w:before="102"/>
        <w:ind w:left="723"/>
        <w:jc w:val="center"/>
      </w:pPr>
      <w:r>
        <w:pict>
          <v:line id="_x0000_s1037" style="position:absolute;left:0;text-align:left;z-index:-251660288;mso-position-horizontal-relative:page" from="141.5pt,-95.15pt" to="141.5pt,-95.15pt" strokecolor="#231f20" strokeweight="1pt">
            <w10:wrap anchorx="page"/>
          </v:line>
        </w:pict>
      </w:r>
      <w:r>
        <w:pict>
          <v:line id="_x0000_s1036" style="position:absolute;left:0;text-align:left;z-index:-251659264;mso-position-horizontal-relative:page" from="323.2pt,-95.15pt" to="323.2pt,-95.15pt" strokecolor="#231f20" strokeweight="1pt">
            <w10:wrap anchorx="page"/>
          </v:line>
        </w:pict>
      </w:r>
      <w:r>
        <w:pict>
          <v:line id="_x0000_s1035" style="position:absolute;left:0;text-align:left;z-index:-251658240;mso-position-horizontal-relative:page" from="403.75pt,-95.15pt" to="403.75pt,-95.15pt" strokecolor="#231f20" strokeweight="1pt">
            <w10:wrap anchorx="page"/>
          </v:line>
        </w:pict>
      </w:r>
      <w:r>
        <w:pict>
          <v:line id="_x0000_s1034" style="position:absolute;left:0;text-align:left;z-index:-251657216;mso-position-horizontal-relative:page" from="552.25pt,-95.15pt" to="552.25pt,-95.15pt" strokecolor="#231f20" strokeweight="1pt">
            <w10:wrap anchorx="page"/>
          </v:line>
        </w:pict>
      </w:r>
      <w:r>
        <w:pict>
          <v:line id="_x0000_s1033" style="position:absolute;left:0;text-align:left;z-index:-251656192;mso-position-horizontal-relative:page" from="141.5pt,-70.05pt" to="141.5pt,-70.05pt" strokecolor="#231f20" strokeweight="1pt">
            <w10:wrap anchorx="page"/>
          </v:line>
        </w:pict>
      </w:r>
      <w:r>
        <w:pict>
          <v:line id="_x0000_s1032" style="position:absolute;left:0;text-align:left;z-index:-251655168;mso-position-horizontal-relative:page" from="323.2pt,-70.05pt" to="323.2pt,-70.05pt" strokecolor="#231f20" strokeweight="1pt">
            <w10:wrap anchorx="page"/>
          </v:line>
        </w:pict>
      </w:r>
      <w:r>
        <w:pict>
          <v:line id="_x0000_s1031" style="position:absolute;left:0;text-align:left;z-index:-251654144;mso-position-horizontal-relative:page" from="403.75pt,-70.05pt" to="403.75pt,-70.05pt" strokecolor="#231f20" strokeweight="1pt">
            <w10:wrap anchorx="page"/>
          </v:line>
        </w:pict>
      </w:r>
      <w:r>
        <w:pict>
          <v:line id="_x0000_s1030" style="position:absolute;left:0;text-align:left;z-index:-251653120;mso-position-horizontal-relative:page" from="552.25pt,-70.05pt" to="552.25pt,-70.05pt" strokecolor="#231f20" strokeweight="1pt">
            <w10:wrap anchorx="page"/>
          </v:line>
        </w:pict>
      </w:r>
      <w:r>
        <w:pict>
          <v:line id="_x0000_s1029" style="position:absolute;left:0;text-align:left;z-index:-251652096;mso-position-horizontal-relative:page" from="141.5pt,-44.95pt" to="141.5pt,-44.95pt" strokecolor="#231f20" strokeweight="1pt">
            <w10:wrap anchorx="page"/>
          </v:line>
        </w:pict>
      </w:r>
      <w:r>
        <w:pict>
          <v:line id="_x0000_s1028" style="position:absolute;left:0;text-align:left;z-index:-251651072;mso-position-horizontal-relative:page" from="323.2pt,-44.95pt" to="323.2pt,-44.95pt" strokecolor="#231f20" strokeweight="1pt">
            <w10:wrap anchorx="page"/>
          </v:line>
        </w:pict>
      </w:r>
      <w:r>
        <w:pict>
          <v:line id="_x0000_s1027" style="position:absolute;left:0;text-align:left;z-index:-251650048;mso-position-horizontal-relative:page" from="403.75pt,-44.95pt" to="403.75pt,-44.95pt" strokecolor="#231f20" strokeweight="1pt">
            <w10:wrap anchorx="page"/>
          </v:line>
        </w:pict>
      </w:r>
      <w:r>
        <w:pict>
          <v:line id="_x0000_s1026" style="position:absolute;left:0;text-align:left;z-index:-251649024;mso-position-horizontal-relative:page" from="552.25pt,-44.95pt" to="552.25pt,-44.95pt" strokecolor="#231f20" strokeweight="1pt">
            <w10:wrap anchorx="page"/>
          </v:line>
        </w:pict>
      </w:r>
      <w:r w:rsidR="00FC3731">
        <w:rPr>
          <w:color w:val="231F20"/>
        </w:rPr>
        <w:t xml:space="preserve">MÜHENDİSLİK VE DOĞA BİLİMLERİ </w:t>
      </w:r>
      <w:proofErr w:type="gramStart"/>
      <w:r w:rsidR="00FC3731">
        <w:rPr>
          <w:color w:val="231F20"/>
        </w:rPr>
        <w:t>FAKÜLTESİ  DEKANLIĞINA</w:t>
      </w:r>
      <w:proofErr w:type="gramEnd"/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11"/>
        <w:rPr>
          <w:sz w:val="14"/>
        </w:rPr>
      </w:pPr>
    </w:p>
    <w:p w:rsidR="00AC5540" w:rsidRDefault="00FC3731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 w:rsidR="00BF536C">
        <w:rPr>
          <w:color w:val="231F20"/>
        </w:rPr>
        <w:t xml:space="preserve"> </w:t>
      </w:r>
      <w:bookmarkStart w:id="0" w:name="_GoBack"/>
      <w:bookmarkEnd w:id="0"/>
    </w:p>
    <w:p w:rsidR="00AC5540" w:rsidRDefault="00FC3731">
      <w:pPr>
        <w:pStyle w:val="GvdeMetni"/>
        <w:spacing w:before="222" w:line="331" w:lineRule="auto"/>
        <w:ind w:left="150" w:firstLine="639"/>
      </w:pPr>
      <w:r>
        <w:rPr>
          <w:color w:val="231F20"/>
        </w:rPr>
        <w:t xml:space="preserve">….../….../…...... </w:t>
      </w:r>
      <w:proofErr w:type="spellStart"/>
      <w:r>
        <w:rPr>
          <w:color w:val="231F20"/>
        </w:rPr>
        <w:t>tarihinde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yapılan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belirttiğim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sonucu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kağıdımın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incelenmesi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hususunda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4"/>
        <w:rPr>
          <w:sz w:val="20"/>
        </w:rPr>
      </w:pPr>
    </w:p>
    <w:p w:rsidR="00AC5540" w:rsidRDefault="00FC3731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AC5540" w:rsidRDefault="00FC3731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059"/>
        <w:gridCol w:w="4342"/>
      </w:tblGrid>
      <w:tr w:rsidR="00AC5540">
        <w:trPr>
          <w:trHeight w:hRule="exact" w:val="473"/>
        </w:trPr>
        <w:tc>
          <w:tcPr>
            <w:tcW w:w="1814" w:type="dxa"/>
          </w:tcPr>
          <w:p w:rsidR="00AC5540" w:rsidRDefault="00FC3731" w:rsidP="00FC3731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AC5540" w:rsidRDefault="00FC3731" w:rsidP="00FC3731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AC5540" w:rsidRDefault="00FC3731" w:rsidP="00FC3731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AC5540">
        <w:trPr>
          <w:trHeight w:hRule="exact" w:val="468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  <w:tr w:rsidR="00AC5540">
        <w:trPr>
          <w:trHeight w:hRule="exact" w:val="463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  <w:tr w:rsidR="00AC5540">
        <w:trPr>
          <w:trHeight w:hRule="exact" w:val="463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  <w:tr w:rsidR="00AC5540">
        <w:trPr>
          <w:trHeight w:hRule="exact" w:val="463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  <w:tr w:rsidR="00AC5540">
        <w:trPr>
          <w:trHeight w:hRule="exact" w:val="463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  <w:tr w:rsidR="00AC5540">
        <w:trPr>
          <w:trHeight w:hRule="exact" w:val="463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  <w:tr w:rsidR="00AC5540">
        <w:trPr>
          <w:trHeight w:hRule="exact" w:val="444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</w:tbl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3"/>
        <w:rPr>
          <w:sz w:val="17"/>
        </w:rPr>
      </w:pPr>
    </w:p>
    <w:p w:rsidR="00AC5540" w:rsidRDefault="00FC3731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</w:t>
      </w:r>
      <w:r w:rsidR="001D5C08">
        <w:rPr>
          <w:color w:val="231F20"/>
          <w:sz w:val="12"/>
        </w:rPr>
        <w:t>24</w:t>
      </w:r>
      <w:r>
        <w:rPr>
          <w:color w:val="231F20"/>
          <w:sz w:val="12"/>
        </w:rPr>
        <w:t>.</w:t>
      </w:r>
      <w:r w:rsidR="001D5C08">
        <w:rPr>
          <w:color w:val="231F20"/>
          <w:sz w:val="12"/>
        </w:rPr>
        <w:t>08</w:t>
      </w:r>
      <w:r>
        <w:rPr>
          <w:color w:val="231F20"/>
          <w:sz w:val="12"/>
        </w:rPr>
        <w:t>.20</w:t>
      </w:r>
      <w:r w:rsidR="001D5C08">
        <w:rPr>
          <w:color w:val="231F20"/>
          <w:sz w:val="12"/>
        </w:rPr>
        <w:t>20</w:t>
      </w:r>
      <w:r>
        <w:rPr>
          <w:color w:val="231F20"/>
          <w:sz w:val="12"/>
        </w:rPr>
        <w:t>)</w:t>
      </w:r>
    </w:p>
    <w:sectPr w:rsidR="00AC5540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I3NrcwtzQxNLS0NLRQ0lEKTi0uzszPAykwrAUAIFMyxSwAAAA="/>
  </w:docVars>
  <w:rsids>
    <w:rsidRoot w:val="00AC5540"/>
    <w:rsid w:val="001D5C08"/>
    <w:rsid w:val="00AC5540"/>
    <w:rsid w:val="00BF536C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  <w14:docId w14:val="2BD92125"/>
  <w15:docId w15:val="{D47D597D-F016-4807-811D-8970BE6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Gökhan Apaydın</cp:lastModifiedBy>
  <cp:revision>4</cp:revision>
  <dcterms:created xsi:type="dcterms:W3CDTF">2017-03-22T13:13:00Z</dcterms:created>
  <dcterms:modified xsi:type="dcterms:W3CDTF">2020-08-24T10:18:00Z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