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EA567" w14:textId="77777777" w:rsidR="009E3CA3" w:rsidRDefault="009E3CA3" w:rsidP="005F0B27">
      <w:pPr>
        <w:pStyle w:val="Balk1"/>
        <w:spacing w:before="74" w:line="360" w:lineRule="auto"/>
        <w:ind w:left="1770" w:right="1775"/>
        <w:jc w:val="center"/>
      </w:pPr>
      <w:r>
        <w:t xml:space="preserve">T.C. ÜSKÜDAR ÜNİVERSİTESİ </w:t>
      </w:r>
    </w:p>
    <w:p w14:paraId="784F1F88" w14:textId="37318DEE" w:rsidR="00D70ED4" w:rsidRPr="005F0B27" w:rsidRDefault="00F05900" w:rsidP="005F0B27">
      <w:pPr>
        <w:pStyle w:val="Balk1"/>
        <w:spacing w:before="74" w:line="360" w:lineRule="auto"/>
        <w:ind w:left="1770" w:right="1775"/>
        <w:jc w:val="center"/>
      </w:pPr>
      <w:r w:rsidRPr="005F0B27">
        <w:t>MÜHENDİSLİK VE DOĞA BİLİMLERİ FAKÜLTESİ ADLİ BİLİMLER DERS İÇERİKLERİ</w:t>
      </w:r>
    </w:p>
    <w:p w14:paraId="0E7998D9" w14:textId="77777777" w:rsidR="00D70ED4" w:rsidRPr="005F0B27" w:rsidRDefault="00F05900" w:rsidP="005F0B27">
      <w:pPr>
        <w:spacing w:before="1" w:line="360" w:lineRule="auto"/>
        <w:ind w:left="1770" w:right="1771"/>
        <w:jc w:val="center"/>
        <w:rPr>
          <w:b/>
          <w:sz w:val="24"/>
          <w:szCs w:val="24"/>
        </w:rPr>
      </w:pPr>
      <w:r w:rsidRPr="005F0B27">
        <w:rPr>
          <w:b/>
          <w:sz w:val="24"/>
          <w:szCs w:val="24"/>
        </w:rPr>
        <w:t>BİRİNCİ YIL</w:t>
      </w:r>
    </w:p>
    <w:p w14:paraId="69E97ACC" w14:textId="77777777" w:rsidR="00D70ED4" w:rsidRPr="005F0B27" w:rsidRDefault="00F05900" w:rsidP="005F0B27">
      <w:pPr>
        <w:spacing w:before="136" w:line="360" w:lineRule="auto"/>
        <w:ind w:left="116"/>
        <w:rPr>
          <w:b/>
          <w:sz w:val="24"/>
          <w:szCs w:val="24"/>
        </w:rPr>
      </w:pPr>
      <w:proofErr w:type="spellStart"/>
      <w:r w:rsidRPr="005F0B27">
        <w:rPr>
          <w:b/>
          <w:sz w:val="24"/>
          <w:szCs w:val="24"/>
        </w:rPr>
        <w:t>I.Yarıyıl</w:t>
      </w:r>
      <w:proofErr w:type="spellEnd"/>
      <w:r w:rsidRPr="005F0B27">
        <w:rPr>
          <w:b/>
          <w:sz w:val="24"/>
          <w:szCs w:val="24"/>
        </w:rPr>
        <w:t xml:space="preserve"> – Güz Dönemi</w:t>
      </w:r>
    </w:p>
    <w:p w14:paraId="3D18C644" w14:textId="77777777" w:rsidR="00D70ED4" w:rsidRPr="005F0B27" w:rsidRDefault="00F05900" w:rsidP="005F0B27">
      <w:pPr>
        <w:spacing w:line="360" w:lineRule="auto"/>
        <w:ind w:firstLine="116"/>
        <w:rPr>
          <w:b/>
          <w:sz w:val="24"/>
          <w:szCs w:val="24"/>
        </w:rPr>
      </w:pPr>
      <w:r w:rsidRPr="005F0B27">
        <w:rPr>
          <w:b/>
          <w:sz w:val="24"/>
          <w:szCs w:val="24"/>
        </w:rPr>
        <w:t>ATA 101 Atatürk İlkeleri ve İnkılap Tarihi – I</w:t>
      </w:r>
    </w:p>
    <w:p w14:paraId="7A7AF697" w14:textId="4F76073A" w:rsidR="00D70ED4" w:rsidRPr="005F0B27" w:rsidRDefault="00F05900" w:rsidP="005F0B27">
      <w:pPr>
        <w:pStyle w:val="GvdeMetni"/>
        <w:spacing w:before="135" w:line="360" w:lineRule="auto"/>
        <w:ind w:left="116" w:right="112"/>
        <w:jc w:val="both"/>
      </w:pPr>
      <w:r w:rsidRPr="005F0B27">
        <w:t xml:space="preserve">Türkiye Cumhuriyeti Devletinin kuruluşunu, dayandığı temelleri ve ilkeleri kavratmak. Analitik düşünme, yargılama ve olaylar arasında karşılaştırma yapma yeteneğini kazandırmak. Bu derste, Atatürk ilke ve inkılaplarının Türkiye Cumhuriyeti'nin kuruluşunda ve gelişimindeki önemi vurgulanmaktadır. İlk bölümde, Kurtuluş Savaşı'ndan önceki dönem ele alınarak Osmanlı İmparatorluğu'nun dağılma ve yıkılma nedenleri incelenmekte, I. Dünya Savaşı ve Anadolu' </w:t>
      </w:r>
      <w:proofErr w:type="spellStart"/>
      <w:r w:rsidRPr="005F0B27">
        <w:t>nun</w:t>
      </w:r>
      <w:proofErr w:type="spellEnd"/>
      <w:r w:rsidRPr="005F0B27">
        <w:t xml:space="preserve"> işgali dönemleri anlatılmakta, Kuvayı Milliye hareketi ve Misak-ı Milli anlayışı kavramsal ve tarihsel yönleri ile açıklanmaktadır. Dersin ikinci bölümünde ise, Cumhuriyet' in kuruluşu ile birlikte başta eğitim, ekonomi, siyaset ve kültür olmak üzere çeşitli alanlarda gerçekleştirilen devrimler üzerinde durularak Atatürkçü düşünce sistemi, Atatürk ilke ve inkılapları ve özellikle laiklik ilkesi</w:t>
      </w:r>
      <w:r w:rsidRPr="005F0B27">
        <w:rPr>
          <w:spacing w:val="-4"/>
        </w:rPr>
        <w:t xml:space="preserve"> </w:t>
      </w:r>
      <w:r w:rsidRPr="005F0B27">
        <w:t>anlatılmakta</w:t>
      </w:r>
      <w:r w:rsidR="00131E0B" w:rsidRPr="005F0B27">
        <w:t>dır.</w:t>
      </w:r>
    </w:p>
    <w:p w14:paraId="5A530187" w14:textId="77777777" w:rsidR="00D70ED4" w:rsidRPr="005F0B27" w:rsidRDefault="00F05900" w:rsidP="005F0B27">
      <w:pPr>
        <w:pStyle w:val="Balk1"/>
        <w:spacing w:before="6" w:line="360" w:lineRule="auto"/>
      </w:pPr>
      <w:r w:rsidRPr="005F0B27">
        <w:t>Kredi: (2,0) 3</w:t>
      </w:r>
    </w:p>
    <w:p w14:paraId="3D6E8FDB" w14:textId="77777777" w:rsidR="00D70ED4" w:rsidRPr="005F0B27" w:rsidRDefault="00D70ED4" w:rsidP="005F0B27">
      <w:pPr>
        <w:pStyle w:val="GvdeMetni"/>
        <w:spacing w:line="360" w:lineRule="auto"/>
        <w:rPr>
          <w:b/>
        </w:rPr>
      </w:pPr>
    </w:p>
    <w:p w14:paraId="5591890B" w14:textId="77777777" w:rsidR="00D70ED4" w:rsidRPr="005F0B27" w:rsidRDefault="00F05900" w:rsidP="005F0B27">
      <w:pPr>
        <w:spacing w:line="360" w:lineRule="auto"/>
        <w:ind w:firstLine="116"/>
        <w:rPr>
          <w:b/>
          <w:sz w:val="24"/>
          <w:szCs w:val="24"/>
        </w:rPr>
      </w:pPr>
      <w:r w:rsidRPr="005F0B27">
        <w:rPr>
          <w:b/>
          <w:sz w:val="24"/>
          <w:szCs w:val="24"/>
        </w:rPr>
        <w:t>TURK 101 Türk Dili – I</w:t>
      </w:r>
    </w:p>
    <w:p w14:paraId="4B434596" w14:textId="7F1215DA" w:rsidR="00D70ED4" w:rsidRPr="005F0B27" w:rsidRDefault="00F05900" w:rsidP="005F0B27">
      <w:pPr>
        <w:pStyle w:val="GvdeMetni"/>
        <w:spacing w:before="135" w:line="360" w:lineRule="auto"/>
        <w:ind w:left="116" w:right="119"/>
        <w:jc w:val="both"/>
      </w:pPr>
      <w:r w:rsidRPr="005F0B27">
        <w:t>Dil nedir? Dilin sosyal bir kurum olarak millet hayatındaki yeri ve önemi. Türk dilinin dünya dilleri arasındaki yeri ve Türk dilinin tarihi devreleri. Türkçede sesler ve sınıflandırılması, Türkçenin ses özellikleri ve ses bilgisi ile ilgili kurallar. Türkçenin yapım ekleri ve uygulaması, kompozisyonla ilgili genel bilgiler. Kompozisyon yazmada kullanılacak plan ve uygulaması. Dilekçe ve özg</w:t>
      </w:r>
      <w:r w:rsidR="004A3D9A" w:rsidRPr="005F0B27">
        <w:t>eçmiş yazımı. İmlâ ve noktalama dersin içeriğini oluşturmaktadır.</w:t>
      </w:r>
    </w:p>
    <w:p w14:paraId="6ED1561E" w14:textId="77777777" w:rsidR="00D70ED4" w:rsidRPr="005F0B27" w:rsidRDefault="00F05900" w:rsidP="005F0B27">
      <w:pPr>
        <w:pStyle w:val="Balk1"/>
        <w:spacing w:before="3" w:line="360" w:lineRule="auto"/>
      </w:pPr>
      <w:r w:rsidRPr="005F0B27">
        <w:t>Kredi: (2,0)</w:t>
      </w:r>
      <w:r w:rsidR="00131E0B" w:rsidRPr="005F0B27">
        <w:t xml:space="preserve"> </w:t>
      </w:r>
      <w:r w:rsidRPr="005F0B27">
        <w:t>3</w:t>
      </w:r>
    </w:p>
    <w:p w14:paraId="6FE1B9CD" w14:textId="77777777" w:rsidR="00D70ED4" w:rsidRPr="005F0B27" w:rsidRDefault="00D70ED4" w:rsidP="005F0B27">
      <w:pPr>
        <w:pStyle w:val="GvdeMetni"/>
        <w:spacing w:line="360" w:lineRule="auto"/>
        <w:rPr>
          <w:b/>
        </w:rPr>
      </w:pPr>
    </w:p>
    <w:p w14:paraId="41A1E5E2" w14:textId="77777777" w:rsidR="00D70ED4" w:rsidRPr="005F0B27" w:rsidRDefault="00131E0B" w:rsidP="005F0B27">
      <w:pPr>
        <w:spacing w:line="360" w:lineRule="auto"/>
        <w:rPr>
          <w:b/>
          <w:sz w:val="24"/>
          <w:szCs w:val="24"/>
        </w:rPr>
      </w:pPr>
      <w:r w:rsidRPr="005F0B27">
        <w:rPr>
          <w:b/>
          <w:sz w:val="24"/>
          <w:szCs w:val="24"/>
        </w:rPr>
        <w:t xml:space="preserve"> </w:t>
      </w:r>
      <w:r w:rsidR="00F05900" w:rsidRPr="005F0B27">
        <w:rPr>
          <w:b/>
          <w:sz w:val="24"/>
          <w:szCs w:val="24"/>
        </w:rPr>
        <w:t>ING-101 İngilizce – I</w:t>
      </w:r>
    </w:p>
    <w:p w14:paraId="7AFCE50B" w14:textId="609F9E1E" w:rsidR="00D70ED4" w:rsidRPr="005F0B27" w:rsidRDefault="00F05900" w:rsidP="005F0B27">
      <w:pPr>
        <w:pStyle w:val="GvdeMetni"/>
        <w:spacing w:before="134" w:line="360" w:lineRule="auto"/>
        <w:ind w:left="116" w:right="117"/>
        <w:jc w:val="both"/>
      </w:pPr>
      <w:r w:rsidRPr="005F0B27">
        <w:t>Bu ders öğrencilerin İngilizcelerini geliştirmek ve ilerleterek bireyler arası iletişim becerileri kazandırmak amaçlıdır. İngilizcelerini geliştirmeleri yöntemi olarak dil bilimcilerin "içine girmek" diye adlandırdıkları İngilizceyi gramerle sınırlamayan, konuşma ve dinleme deneyimleri yaratılacaktır. Paralel olarak yazma becerileri üzerinde durularak kariyerlerinde mutlak kullanacakları özgeçmiş, iş başvurma ve iş mektupları, iletişimlerini geliştirmek için çeşitli formatlar ve içerikleri üzerinde durul</w:t>
      </w:r>
      <w:r w:rsidR="00BE377B" w:rsidRPr="005F0B27">
        <w:t>maktadır.</w:t>
      </w:r>
    </w:p>
    <w:p w14:paraId="52EBBDF2" w14:textId="77777777" w:rsidR="00D70ED4" w:rsidRPr="005F0B27" w:rsidRDefault="00F05900" w:rsidP="005F0B27">
      <w:pPr>
        <w:pStyle w:val="Balk1"/>
        <w:spacing w:before="6" w:line="360" w:lineRule="auto"/>
        <w:jc w:val="both"/>
      </w:pPr>
      <w:r w:rsidRPr="005F0B27">
        <w:t>Kredi: (3,0)</w:t>
      </w:r>
      <w:r w:rsidR="00131E0B" w:rsidRPr="005F0B27">
        <w:t xml:space="preserve"> </w:t>
      </w:r>
      <w:r w:rsidRPr="005F0B27">
        <w:t>3</w:t>
      </w:r>
    </w:p>
    <w:p w14:paraId="38E2DCEF" w14:textId="77777777" w:rsidR="00D70ED4" w:rsidRPr="005F0B27" w:rsidRDefault="00D70ED4" w:rsidP="005F0B27">
      <w:pPr>
        <w:spacing w:line="360" w:lineRule="auto"/>
        <w:jc w:val="both"/>
        <w:rPr>
          <w:sz w:val="24"/>
          <w:szCs w:val="24"/>
        </w:rPr>
        <w:sectPr w:rsidR="00D70ED4" w:rsidRPr="005F0B27">
          <w:type w:val="continuous"/>
          <w:pgSz w:w="11910" w:h="16840"/>
          <w:pgMar w:top="900" w:right="1300" w:bottom="280" w:left="1300" w:header="708" w:footer="708" w:gutter="0"/>
          <w:cols w:space="708"/>
        </w:sectPr>
      </w:pPr>
    </w:p>
    <w:p w14:paraId="72428580" w14:textId="77777777" w:rsidR="00D70ED4" w:rsidRPr="005F0B27" w:rsidRDefault="00F05900" w:rsidP="005F0B27">
      <w:pPr>
        <w:spacing w:before="74" w:line="360" w:lineRule="auto"/>
        <w:ind w:left="116"/>
        <w:rPr>
          <w:b/>
          <w:sz w:val="24"/>
          <w:szCs w:val="24"/>
        </w:rPr>
      </w:pPr>
      <w:r w:rsidRPr="005F0B27">
        <w:rPr>
          <w:b/>
          <w:w w:val="110"/>
          <w:sz w:val="24"/>
          <w:szCs w:val="24"/>
        </w:rPr>
        <w:lastRenderedPageBreak/>
        <w:t xml:space="preserve">RPSI 109 </w:t>
      </w:r>
      <w:r w:rsidR="00D23D6F" w:rsidRPr="005F0B27">
        <w:rPr>
          <w:b/>
          <w:w w:val="110"/>
          <w:sz w:val="24"/>
          <w:szCs w:val="24"/>
        </w:rPr>
        <w:t>Po</w:t>
      </w:r>
      <w:r w:rsidRPr="005F0B27">
        <w:rPr>
          <w:b/>
          <w:w w:val="110"/>
          <w:sz w:val="24"/>
          <w:szCs w:val="24"/>
        </w:rPr>
        <w:t>ziti</w:t>
      </w:r>
      <w:r w:rsidR="00D23D6F" w:rsidRPr="005F0B27">
        <w:rPr>
          <w:b/>
          <w:w w:val="110"/>
          <w:sz w:val="24"/>
          <w:szCs w:val="24"/>
        </w:rPr>
        <w:t>f Psikoloji ve</w:t>
      </w:r>
      <w:r w:rsidRPr="005F0B27">
        <w:rPr>
          <w:b/>
          <w:w w:val="110"/>
          <w:sz w:val="24"/>
          <w:szCs w:val="24"/>
        </w:rPr>
        <w:t xml:space="preserve"> İleti</w:t>
      </w:r>
      <w:r w:rsidR="00D23D6F" w:rsidRPr="005F0B27">
        <w:rPr>
          <w:b/>
          <w:w w:val="110"/>
          <w:sz w:val="24"/>
          <w:szCs w:val="24"/>
        </w:rPr>
        <w:t>ş</w:t>
      </w:r>
      <w:r w:rsidRPr="005F0B27">
        <w:rPr>
          <w:b/>
          <w:w w:val="110"/>
          <w:sz w:val="24"/>
          <w:szCs w:val="24"/>
        </w:rPr>
        <w:t>im Becerileri</w:t>
      </w:r>
    </w:p>
    <w:p w14:paraId="7D08870B" w14:textId="77777777" w:rsidR="00D70ED4" w:rsidRPr="005F0B27" w:rsidRDefault="00F05900" w:rsidP="005F0B27">
      <w:pPr>
        <w:pStyle w:val="GvdeMetni"/>
        <w:spacing w:before="132" w:line="360" w:lineRule="auto"/>
        <w:ind w:left="116" w:right="111"/>
        <w:jc w:val="both"/>
      </w:pPr>
      <w:r w:rsidRPr="005F0B27">
        <w:t xml:space="preserve">Psikolojinin temel ilke ve kavramları. Mutluluk ve iyimserlik psikolojisi. Mutlu, huzurlu ve başarılı olmanın yolları. İnsanın bilişsel, </w:t>
      </w:r>
      <w:proofErr w:type="spellStart"/>
      <w:r w:rsidRPr="005F0B27">
        <w:t>duyuşsal</w:t>
      </w:r>
      <w:proofErr w:type="spellEnd"/>
      <w:r w:rsidRPr="005F0B27">
        <w:t xml:space="preserve"> ve psikolojik dinamikleri. Psikanaliz, bilişsel psikoloji, davranışçı yaklaşım, </w:t>
      </w:r>
      <w:proofErr w:type="spellStart"/>
      <w:r w:rsidRPr="005F0B27">
        <w:t>nörobiyolojik</w:t>
      </w:r>
      <w:proofErr w:type="spellEnd"/>
      <w:r w:rsidRPr="005F0B27">
        <w:t xml:space="preserve"> yaklaşım gibi temel psikolojik yaklaşımlar. Motivasyon, özgüven, saygınlık duygusu, aidiyet duygusu gibi kavramlar ve olgular. Mutlu, huzurlu, başarılı olmanın, yaşam doyumunun yüksek olması için bireyin kendi kaynaklarını ve değerlerini fark etmesini mümkün kılan bu yaklaşımdır. Bu değerleri ve kaynakları bireyin amacına uygun ve yaratıcılıkla kullanması, bireye bilinçli seçim yaparak, kişisel ve kültürel potansiyelini kullanma imkânı verir. Bu derste öğrenciler, farklı konu ve teorik yaklaşımlara yapılan araştırma ve kavramsal çalışmalarını değerlendirecekler anlamlı yasama, şükür duygusu, kanaatkârlık, mutluluk, umut, iyimserlik, pozitif duygular, travma sonrası kişisel gelişim, dayanıklılık, benlik saygısı, güçlülük, zaman </w:t>
      </w:r>
      <w:proofErr w:type="gramStart"/>
      <w:r w:rsidRPr="005F0B27">
        <w:t>perspektifi .</w:t>
      </w:r>
      <w:proofErr w:type="gramEnd"/>
      <w:r w:rsidRPr="005F0B27">
        <w:t xml:space="preserve"> </w:t>
      </w:r>
      <w:proofErr w:type="spellStart"/>
      <w:r w:rsidRPr="005F0B27">
        <w:t>ğrenciler</w:t>
      </w:r>
      <w:proofErr w:type="spellEnd"/>
      <w:r w:rsidRPr="005F0B27">
        <w:t xml:space="preserve">, beyin haritası, </w:t>
      </w:r>
      <w:proofErr w:type="spellStart"/>
      <w:r w:rsidRPr="005F0B27">
        <w:t>signature</w:t>
      </w:r>
      <w:proofErr w:type="spellEnd"/>
      <w:r w:rsidRPr="005F0B27">
        <w:t xml:space="preserve"> </w:t>
      </w:r>
      <w:proofErr w:type="spellStart"/>
      <w:r w:rsidRPr="005F0B27">
        <w:t>strengths</w:t>
      </w:r>
      <w:proofErr w:type="spellEnd"/>
      <w:r w:rsidRPr="005F0B27">
        <w:t>, şükran günlüğü, mutluluğu artıran yedi yol öğrenilmiş olumluluk, şükretme gibi yöntemleri nasıl kullanılabileceğini öğrenirler.</w:t>
      </w:r>
    </w:p>
    <w:p w14:paraId="4B31A177" w14:textId="77777777" w:rsidR="00D70ED4" w:rsidRPr="005F0B27" w:rsidRDefault="00F05900" w:rsidP="005F0B27">
      <w:pPr>
        <w:pStyle w:val="Balk1"/>
        <w:spacing w:before="8" w:line="360" w:lineRule="auto"/>
      </w:pPr>
      <w:r w:rsidRPr="005F0B27">
        <w:t>Kredi: (</w:t>
      </w:r>
      <w:r w:rsidR="00D23D6F" w:rsidRPr="005F0B27">
        <w:t>3,0</w:t>
      </w:r>
      <w:r w:rsidRPr="005F0B27">
        <w:t>)</w:t>
      </w:r>
      <w:r w:rsidR="00131E0B" w:rsidRPr="005F0B27">
        <w:t xml:space="preserve"> </w:t>
      </w:r>
      <w:r w:rsidR="00D23D6F" w:rsidRPr="005F0B27">
        <w:t>5</w:t>
      </w:r>
    </w:p>
    <w:p w14:paraId="4A0C1E6F" w14:textId="77777777" w:rsidR="00131E0B" w:rsidRPr="005F0B27" w:rsidRDefault="00131E0B" w:rsidP="005F0B27">
      <w:pPr>
        <w:spacing w:line="360" w:lineRule="auto"/>
        <w:rPr>
          <w:b/>
          <w:sz w:val="24"/>
          <w:szCs w:val="24"/>
        </w:rPr>
      </w:pPr>
    </w:p>
    <w:p w14:paraId="4DF857BF" w14:textId="77777777" w:rsidR="00D70ED4" w:rsidRPr="005F0B27" w:rsidRDefault="00131E0B" w:rsidP="005F0B27">
      <w:pPr>
        <w:spacing w:line="360" w:lineRule="auto"/>
        <w:rPr>
          <w:b/>
          <w:sz w:val="24"/>
          <w:szCs w:val="24"/>
        </w:rPr>
      </w:pPr>
      <w:r w:rsidRPr="005F0B27">
        <w:rPr>
          <w:b/>
          <w:sz w:val="24"/>
          <w:szCs w:val="24"/>
        </w:rPr>
        <w:t xml:space="preserve"> </w:t>
      </w:r>
      <w:r w:rsidR="00F05900" w:rsidRPr="005F0B27">
        <w:rPr>
          <w:b/>
          <w:sz w:val="24"/>
          <w:szCs w:val="24"/>
        </w:rPr>
        <w:t>RKUL 101 Üniver</w:t>
      </w:r>
      <w:r w:rsidR="00D23D6F" w:rsidRPr="005F0B27">
        <w:rPr>
          <w:b/>
          <w:sz w:val="24"/>
          <w:szCs w:val="24"/>
        </w:rPr>
        <w:t>s</w:t>
      </w:r>
      <w:r w:rsidR="00F05900" w:rsidRPr="005F0B27">
        <w:rPr>
          <w:b/>
          <w:sz w:val="24"/>
          <w:szCs w:val="24"/>
        </w:rPr>
        <w:t>ite Kültürü</w:t>
      </w:r>
      <w:r w:rsidRPr="005F0B27">
        <w:rPr>
          <w:b/>
          <w:sz w:val="24"/>
          <w:szCs w:val="24"/>
        </w:rPr>
        <w:t xml:space="preserve"> </w:t>
      </w:r>
      <w:r w:rsidR="00D23D6F" w:rsidRPr="005F0B27">
        <w:rPr>
          <w:b/>
          <w:sz w:val="24"/>
          <w:szCs w:val="24"/>
        </w:rPr>
        <w:t>-</w:t>
      </w:r>
      <w:r w:rsidRPr="005F0B27">
        <w:rPr>
          <w:b/>
          <w:sz w:val="24"/>
          <w:szCs w:val="24"/>
        </w:rPr>
        <w:t xml:space="preserve"> </w:t>
      </w:r>
      <w:r w:rsidR="00D23D6F" w:rsidRPr="005F0B27">
        <w:rPr>
          <w:b/>
          <w:sz w:val="24"/>
          <w:szCs w:val="24"/>
        </w:rPr>
        <w:t>I</w:t>
      </w:r>
    </w:p>
    <w:p w14:paraId="4B4B28E8" w14:textId="7D3F4B1C" w:rsidR="00D70ED4" w:rsidRPr="005F0B27" w:rsidRDefault="00F05900" w:rsidP="005F0B27">
      <w:pPr>
        <w:pStyle w:val="GvdeMetni"/>
        <w:spacing w:before="133" w:line="360" w:lineRule="auto"/>
        <w:ind w:left="116" w:right="117"/>
        <w:jc w:val="both"/>
      </w:pPr>
      <w:r w:rsidRPr="005F0B27">
        <w:t>Bu derste gerek toplum ve ülke gündemi dikkate alınarak, gerekse üniversite gündeminin gerektirdiği birtakım konuların üniversite içinden veya dışından birtakım uzmanlar tarafından öğrenciyle paylaşımı sağlanmaktadır. Adli Bilimler sektörünün çeşitli kesitlerinde görev yapan profesyonellerinin bilgi ve deneyimlerinin öğrencilerle</w:t>
      </w:r>
      <w:r w:rsidRPr="005F0B27">
        <w:rPr>
          <w:spacing w:val="-2"/>
        </w:rPr>
        <w:t xml:space="preserve"> </w:t>
      </w:r>
      <w:r w:rsidR="008816B2" w:rsidRPr="005F0B27">
        <w:t>paylaşımı sağlanmaktadır.</w:t>
      </w:r>
    </w:p>
    <w:p w14:paraId="1D6D230D" w14:textId="77777777" w:rsidR="00D70ED4" w:rsidRPr="005F0B27" w:rsidRDefault="00F05900" w:rsidP="005F0B27">
      <w:pPr>
        <w:pStyle w:val="Balk1"/>
        <w:spacing w:before="4" w:line="360" w:lineRule="auto"/>
      </w:pPr>
      <w:r w:rsidRPr="005F0B27">
        <w:t>Kredi: (0,2)</w:t>
      </w:r>
      <w:r w:rsidR="00131E0B" w:rsidRPr="005F0B27">
        <w:t xml:space="preserve"> </w:t>
      </w:r>
      <w:r w:rsidRPr="005F0B27">
        <w:t>1</w:t>
      </w:r>
    </w:p>
    <w:p w14:paraId="7EE66A3B" w14:textId="77777777" w:rsidR="00D70ED4" w:rsidRPr="005F0B27" w:rsidRDefault="00D70ED4" w:rsidP="005F0B27">
      <w:pPr>
        <w:pStyle w:val="GvdeMetni"/>
        <w:spacing w:line="360" w:lineRule="auto"/>
        <w:rPr>
          <w:b/>
        </w:rPr>
      </w:pPr>
    </w:p>
    <w:p w14:paraId="688668B2" w14:textId="77777777" w:rsidR="00D70ED4" w:rsidRPr="005F0B27" w:rsidRDefault="00131E0B" w:rsidP="005F0B27">
      <w:pPr>
        <w:spacing w:before="1" w:line="360" w:lineRule="auto"/>
        <w:rPr>
          <w:b/>
          <w:sz w:val="24"/>
          <w:szCs w:val="24"/>
        </w:rPr>
      </w:pPr>
      <w:r w:rsidRPr="005F0B27">
        <w:rPr>
          <w:b/>
          <w:sz w:val="24"/>
          <w:szCs w:val="24"/>
        </w:rPr>
        <w:t xml:space="preserve"> </w:t>
      </w:r>
      <w:r w:rsidR="00F05900" w:rsidRPr="005F0B27">
        <w:rPr>
          <w:b/>
          <w:sz w:val="24"/>
          <w:szCs w:val="24"/>
        </w:rPr>
        <w:t>ABL 113 Adli Biyolojiye Giri</w:t>
      </w:r>
      <w:r w:rsidR="00D23D6F" w:rsidRPr="005F0B27">
        <w:rPr>
          <w:b/>
          <w:sz w:val="24"/>
          <w:szCs w:val="24"/>
        </w:rPr>
        <w:t>ş</w:t>
      </w:r>
      <w:r w:rsidRPr="005F0B27">
        <w:rPr>
          <w:b/>
          <w:sz w:val="24"/>
          <w:szCs w:val="24"/>
        </w:rPr>
        <w:t xml:space="preserve"> </w:t>
      </w:r>
      <w:r w:rsidR="00D23D6F" w:rsidRPr="005F0B27">
        <w:rPr>
          <w:b/>
          <w:sz w:val="24"/>
          <w:szCs w:val="24"/>
        </w:rPr>
        <w:t>-</w:t>
      </w:r>
      <w:r w:rsidRPr="005F0B27">
        <w:rPr>
          <w:b/>
          <w:sz w:val="24"/>
          <w:szCs w:val="24"/>
        </w:rPr>
        <w:t xml:space="preserve"> </w:t>
      </w:r>
      <w:r w:rsidR="00F05900" w:rsidRPr="005F0B27">
        <w:rPr>
          <w:b/>
          <w:sz w:val="24"/>
          <w:szCs w:val="24"/>
        </w:rPr>
        <w:t>I</w:t>
      </w:r>
    </w:p>
    <w:p w14:paraId="076B59E5" w14:textId="5EA21733" w:rsidR="00D70ED4" w:rsidRPr="005F0B27" w:rsidRDefault="00F05900" w:rsidP="005F0B27">
      <w:pPr>
        <w:pStyle w:val="GvdeMetni"/>
        <w:spacing w:before="132" w:line="360" w:lineRule="auto"/>
        <w:ind w:left="116" w:right="117"/>
        <w:jc w:val="both"/>
      </w:pPr>
      <w:r w:rsidRPr="005F0B27">
        <w:t xml:space="preserve">Bu derste tüm biyolojik kavramlar, gelecek senelerdeki </w:t>
      </w:r>
      <w:r w:rsidR="00286104" w:rsidRPr="005F0B27">
        <w:t xml:space="preserve">Adli biyoloji ve genetik derslerine </w:t>
      </w:r>
      <w:r w:rsidRPr="005F0B27">
        <w:t xml:space="preserve">temel oluşturmak üzere öğretilmektedir. Bu dersin başlıkları şu konuları içermektedir: </w:t>
      </w:r>
      <w:r w:rsidR="008E5753" w:rsidRPr="008E5753">
        <w:t>Adli Biyolojiye Giriş ve Canlılığın Başlangıc</w:t>
      </w:r>
      <w:r w:rsidR="008E5753">
        <w:t>ı,</w:t>
      </w:r>
      <w:r w:rsidR="008E5753" w:rsidRPr="008E5753">
        <w:t xml:space="preserve"> Adli Bilimler ve Biyolojik deliller</w:t>
      </w:r>
      <w:r w:rsidR="008E5753">
        <w:t>in önemi</w:t>
      </w:r>
      <w:r w:rsidR="008E5753" w:rsidRPr="008E5753">
        <w:t xml:space="preserve"> Canlıların Sınıflandırılması</w:t>
      </w:r>
      <w:r w:rsidR="008E5753">
        <w:t>,</w:t>
      </w:r>
      <w:r w:rsidR="008E5753" w:rsidRPr="008E5753">
        <w:t xml:space="preserve"> </w:t>
      </w:r>
      <w:proofErr w:type="spellStart"/>
      <w:r w:rsidR="008E5753" w:rsidRPr="008E5753">
        <w:t>Diatome'ler</w:t>
      </w:r>
      <w:proofErr w:type="spellEnd"/>
      <w:r w:rsidR="008E5753" w:rsidRPr="008E5753">
        <w:t xml:space="preserve"> ve Suda boğulmalar</w:t>
      </w:r>
      <w:r w:rsidR="008E5753">
        <w:t>,</w:t>
      </w:r>
      <w:r w:rsidR="008E5753" w:rsidRPr="008E5753">
        <w:t xml:space="preserve"> Mikroorganizmal</w:t>
      </w:r>
      <w:r w:rsidR="008E5753">
        <w:t>ar ve Adli Mikrobiyolojiye giriş,</w:t>
      </w:r>
      <w:r w:rsidR="008E5753" w:rsidRPr="008E5753">
        <w:t xml:space="preserve"> </w:t>
      </w:r>
      <w:r w:rsidR="00F6244F">
        <w:t>Adli Bilimlerde gıda zehirlenmeleri,</w:t>
      </w:r>
      <w:r w:rsidR="00F6244F" w:rsidRPr="00F6244F">
        <w:t xml:space="preserve"> Hücrenin yapısı - </w:t>
      </w:r>
      <w:proofErr w:type="spellStart"/>
      <w:r w:rsidR="00F6244F" w:rsidRPr="00F6244F">
        <w:t>organelleri</w:t>
      </w:r>
      <w:proofErr w:type="spellEnd"/>
      <w:r w:rsidR="00F6244F" w:rsidRPr="00F6244F">
        <w:t xml:space="preserve"> ve Adli Bilimler açısından önemli </w:t>
      </w:r>
      <w:proofErr w:type="spellStart"/>
      <w:r w:rsidR="00F6244F" w:rsidRPr="00F6244F">
        <w:t>organeller</w:t>
      </w:r>
      <w:proofErr w:type="spellEnd"/>
      <w:r w:rsidR="00F6244F">
        <w:t xml:space="preserve"> ile </w:t>
      </w:r>
      <w:r w:rsidR="008E5753" w:rsidRPr="008E5753">
        <w:t xml:space="preserve">Adli Bilimlerde </w:t>
      </w:r>
      <w:proofErr w:type="spellStart"/>
      <w:r w:rsidR="008E5753" w:rsidRPr="008E5753">
        <w:t>Mitokondrial</w:t>
      </w:r>
      <w:proofErr w:type="spellEnd"/>
      <w:r w:rsidR="008E5753" w:rsidRPr="008E5753">
        <w:t xml:space="preserve"> </w:t>
      </w:r>
      <w:proofErr w:type="gramStart"/>
      <w:r w:rsidR="008E5753" w:rsidRPr="008E5753">
        <w:t>DNA</w:t>
      </w:r>
      <w:r w:rsidR="008E5753">
        <w:t>,</w:t>
      </w:r>
      <w:proofErr w:type="gramEnd"/>
      <w:r w:rsidR="008E5753" w:rsidRPr="008E5753">
        <w:t xml:space="preserve"> </w:t>
      </w:r>
      <w:r w:rsidR="0044619C">
        <w:t xml:space="preserve">ve </w:t>
      </w:r>
      <w:r w:rsidR="0044619C" w:rsidRPr="0044619C">
        <w:t>Adli Entomolojiye Giriş</w:t>
      </w:r>
      <w:r w:rsidR="00ED0D5A">
        <w:t>-eklem bacaklılar ve gerçek vaka sunumları bu dersin konularını oluşturmaktadır.</w:t>
      </w:r>
    </w:p>
    <w:p w14:paraId="3C6468E1" w14:textId="77777777" w:rsidR="00D70ED4" w:rsidRPr="005F0B27" w:rsidRDefault="00F05900" w:rsidP="005F0B27">
      <w:pPr>
        <w:pStyle w:val="Balk1"/>
        <w:spacing w:before="6" w:line="360" w:lineRule="auto"/>
        <w:jc w:val="both"/>
      </w:pPr>
      <w:r w:rsidRPr="005F0B27">
        <w:t>Kredi: (3,2)</w:t>
      </w:r>
      <w:r w:rsidR="00131E0B" w:rsidRPr="005F0B27">
        <w:t xml:space="preserve"> </w:t>
      </w:r>
      <w:r w:rsidRPr="005F0B27">
        <w:t>6</w:t>
      </w:r>
      <w:r w:rsidR="00131E0B" w:rsidRPr="005F0B27">
        <w:t xml:space="preserve"> </w:t>
      </w:r>
    </w:p>
    <w:p w14:paraId="73184C89" w14:textId="77777777" w:rsidR="00D70ED4" w:rsidRPr="005F0B27" w:rsidRDefault="00D70ED4" w:rsidP="005F0B27">
      <w:pPr>
        <w:spacing w:line="360" w:lineRule="auto"/>
        <w:jc w:val="both"/>
        <w:rPr>
          <w:sz w:val="24"/>
          <w:szCs w:val="24"/>
        </w:rPr>
        <w:sectPr w:rsidR="00D70ED4" w:rsidRPr="005F0B27">
          <w:pgSz w:w="11910" w:h="16840"/>
          <w:pgMar w:top="900" w:right="1300" w:bottom="280" w:left="1300" w:header="708" w:footer="708" w:gutter="0"/>
          <w:cols w:space="708"/>
        </w:sectPr>
      </w:pPr>
    </w:p>
    <w:p w14:paraId="063D2AF2" w14:textId="77777777" w:rsidR="00D70ED4" w:rsidRPr="005F0B27" w:rsidRDefault="00F05900" w:rsidP="005F0B27">
      <w:pPr>
        <w:spacing w:before="74" w:line="360" w:lineRule="auto"/>
        <w:ind w:left="116"/>
        <w:rPr>
          <w:b/>
          <w:sz w:val="24"/>
          <w:szCs w:val="24"/>
        </w:rPr>
      </w:pPr>
      <w:r w:rsidRPr="005F0B27">
        <w:rPr>
          <w:b/>
          <w:sz w:val="24"/>
          <w:szCs w:val="24"/>
        </w:rPr>
        <w:lastRenderedPageBreak/>
        <w:t>ABL 115 Adli Kimyaya Giri</w:t>
      </w:r>
      <w:r w:rsidR="00FA7B64" w:rsidRPr="005F0B27">
        <w:rPr>
          <w:b/>
          <w:sz w:val="24"/>
          <w:szCs w:val="24"/>
        </w:rPr>
        <w:t xml:space="preserve">ş - </w:t>
      </w:r>
      <w:r w:rsidRPr="005F0B27">
        <w:rPr>
          <w:b/>
          <w:sz w:val="24"/>
          <w:szCs w:val="24"/>
        </w:rPr>
        <w:t>I</w:t>
      </w:r>
    </w:p>
    <w:p w14:paraId="31247BFD" w14:textId="10B08726" w:rsidR="009E70E7" w:rsidRPr="005F0B27" w:rsidRDefault="009E70E7" w:rsidP="005F0B27">
      <w:pPr>
        <w:pStyle w:val="Balk1"/>
        <w:spacing w:before="6" w:line="360" w:lineRule="auto"/>
        <w:jc w:val="both"/>
        <w:rPr>
          <w:b w:val="0"/>
          <w:bCs w:val="0"/>
        </w:rPr>
      </w:pPr>
      <w:r w:rsidRPr="005F0B27">
        <w:rPr>
          <w:b w:val="0"/>
          <w:bCs w:val="0"/>
        </w:rPr>
        <w:t xml:space="preserve">Bu derste, Adli kimyanın temeli, ayırma ve saflaştırma teknikleri, ince tabaka </w:t>
      </w:r>
      <w:proofErr w:type="spellStart"/>
      <w:r w:rsidRPr="005F0B27">
        <w:rPr>
          <w:b w:val="0"/>
          <w:bCs w:val="0"/>
        </w:rPr>
        <w:t>kromatografisi</w:t>
      </w:r>
      <w:proofErr w:type="spellEnd"/>
      <w:r w:rsidRPr="005F0B27">
        <w:rPr>
          <w:b w:val="0"/>
          <w:bCs w:val="0"/>
        </w:rPr>
        <w:t xml:space="preserve">, adli kimyada kullanılan </w:t>
      </w:r>
      <w:proofErr w:type="gramStart"/>
      <w:r w:rsidR="00CE08DE" w:rsidRPr="005F0B27">
        <w:rPr>
          <w:b w:val="0"/>
          <w:bCs w:val="0"/>
        </w:rPr>
        <w:t>enstrümantal</w:t>
      </w:r>
      <w:proofErr w:type="gramEnd"/>
      <w:r w:rsidRPr="005F0B27">
        <w:rPr>
          <w:b w:val="0"/>
          <w:bCs w:val="0"/>
        </w:rPr>
        <w:t xml:space="preserve"> analiz yöntemleri, </w:t>
      </w:r>
      <w:r w:rsidR="000920AC" w:rsidRPr="005F0B27">
        <w:rPr>
          <w:b w:val="0"/>
          <w:bCs w:val="0"/>
        </w:rPr>
        <w:t>suiistimal</w:t>
      </w:r>
      <w:r w:rsidRPr="005F0B27">
        <w:rPr>
          <w:b w:val="0"/>
          <w:bCs w:val="0"/>
        </w:rPr>
        <w:t xml:space="preserve"> edilen madde analizleri, </w:t>
      </w:r>
      <w:proofErr w:type="spellStart"/>
      <w:r w:rsidRPr="005F0B27">
        <w:rPr>
          <w:b w:val="0"/>
          <w:bCs w:val="0"/>
        </w:rPr>
        <w:t>antemortem</w:t>
      </w:r>
      <w:proofErr w:type="spellEnd"/>
      <w:r w:rsidRPr="005F0B27">
        <w:rPr>
          <w:b w:val="0"/>
          <w:bCs w:val="0"/>
        </w:rPr>
        <w:t xml:space="preserve"> ve </w:t>
      </w:r>
      <w:proofErr w:type="spellStart"/>
      <w:r w:rsidRPr="005F0B27">
        <w:rPr>
          <w:b w:val="0"/>
          <w:bCs w:val="0"/>
        </w:rPr>
        <w:t>postmortem</w:t>
      </w:r>
      <w:proofErr w:type="spellEnd"/>
      <w:r w:rsidRPr="005F0B27">
        <w:rPr>
          <w:b w:val="0"/>
          <w:bCs w:val="0"/>
        </w:rPr>
        <w:t xml:space="preserve"> örnek analizleri ele alın</w:t>
      </w:r>
      <w:r w:rsidR="0019213F" w:rsidRPr="005F0B27">
        <w:rPr>
          <w:b w:val="0"/>
          <w:bCs w:val="0"/>
        </w:rPr>
        <w:t>maktadır.</w:t>
      </w:r>
    </w:p>
    <w:p w14:paraId="22C01836" w14:textId="4ED3DF25" w:rsidR="00D23D6F" w:rsidRPr="005F0B27" w:rsidRDefault="00D23D6F" w:rsidP="005F0B27">
      <w:pPr>
        <w:pStyle w:val="Balk1"/>
        <w:spacing w:before="6" w:line="360" w:lineRule="auto"/>
        <w:jc w:val="both"/>
      </w:pPr>
      <w:r w:rsidRPr="005F0B27">
        <w:t>Kredi: (3,2)</w:t>
      </w:r>
      <w:r w:rsidR="00131E0B" w:rsidRPr="005F0B27">
        <w:t xml:space="preserve"> </w:t>
      </w:r>
      <w:r w:rsidRPr="005F0B27">
        <w:t>6</w:t>
      </w:r>
    </w:p>
    <w:p w14:paraId="3E6D9A79" w14:textId="77777777" w:rsidR="00131E0B" w:rsidRPr="005F0B27" w:rsidRDefault="00131E0B" w:rsidP="005F0B27">
      <w:pPr>
        <w:pStyle w:val="Balk1"/>
        <w:spacing w:line="360" w:lineRule="auto"/>
        <w:ind w:left="0"/>
      </w:pPr>
      <w:r w:rsidRPr="005F0B27">
        <w:t xml:space="preserve">  </w:t>
      </w:r>
    </w:p>
    <w:p w14:paraId="14A76B06" w14:textId="1CC8397A" w:rsidR="001C3C76" w:rsidRPr="005F0B27" w:rsidRDefault="00131E0B" w:rsidP="005F0B27">
      <w:pPr>
        <w:pStyle w:val="Balk1"/>
        <w:spacing w:line="360" w:lineRule="auto"/>
        <w:ind w:left="0"/>
      </w:pPr>
      <w:r w:rsidRPr="005F0B27">
        <w:t xml:space="preserve">  </w:t>
      </w:r>
      <w:r w:rsidR="00F05900" w:rsidRPr="005F0B27">
        <w:t xml:space="preserve">ABL 117 Adli Matematik </w:t>
      </w:r>
      <w:r w:rsidR="001C3C76" w:rsidRPr="005F0B27">
        <w:t>–</w:t>
      </w:r>
      <w:r w:rsidR="00F05900" w:rsidRPr="005F0B27">
        <w:t xml:space="preserve"> I</w:t>
      </w:r>
    </w:p>
    <w:p w14:paraId="6FAD8CF3" w14:textId="60690733" w:rsidR="002A0E67" w:rsidRPr="005F0B27" w:rsidRDefault="002A0E67" w:rsidP="00171A7D">
      <w:pPr>
        <w:pStyle w:val="Balk1"/>
        <w:spacing w:line="360" w:lineRule="auto"/>
        <w:ind w:left="0"/>
        <w:jc w:val="both"/>
      </w:pPr>
      <w:r w:rsidRPr="005F0B27">
        <w:rPr>
          <w:b w:val="0"/>
        </w:rPr>
        <w:t xml:space="preserve">Bu derste Adli Bilimlerde yapılacak matematiksel hesaplar </w:t>
      </w:r>
      <w:r w:rsidR="00F51745">
        <w:rPr>
          <w:b w:val="0"/>
        </w:rPr>
        <w:t>temel</w:t>
      </w:r>
      <w:r w:rsidRPr="005F0B27">
        <w:rPr>
          <w:b w:val="0"/>
        </w:rPr>
        <w:t xml:space="preserve"> alınarak: </w:t>
      </w:r>
      <w:r w:rsidR="00F51745">
        <w:rPr>
          <w:b w:val="0"/>
        </w:rPr>
        <w:t>ç</w:t>
      </w:r>
      <w:r w:rsidRPr="005F0B27">
        <w:rPr>
          <w:b w:val="0"/>
        </w:rPr>
        <w:t xml:space="preserve">ap ve kalibre </w:t>
      </w:r>
      <w:r w:rsidR="00F51745">
        <w:rPr>
          <w:b w:val="0"/>
        </w:rPr>
        <w:t>d</w:t>
      </w:r>
      <w:r w:rsidRPr="005F0B27">
        <w:rPr>
          <w:b w:val="0"/>
        </w:rPr>
        <w:t xml:space="preserve">önüşümleri, </w:t>
      </w:r>
      <w:r w:rsidR="00F51745">
        <w:rPr>
          <w:b w:val="0"/>
        </w:rPr>
        <w:t>p</w:t>
      </w:r>
      <w:r w:rsidRPr="005F0B27">
        <w:rPr>
          <w:b w:val="0"/>
        </w:rPr>
        <w:t>olen incelemelerinde matematik uygulamaları, Adli Antropolojide Matematik Uygulamaları, Ölüm Zamanı Tayini</w:t>
      </w:r>
      <w:r w:rsidRPr="005F0B27">
        <w:rPr>
          <w:b w:val="0"/>
        </w:rPr>
        <w:tab/>
        <w:t xml:space="preserve"> hesaplamaları, Adli Bilimlerde Fonksiyonlar ve Eşitsizlikler, Adli Bilimlerde trigonometri </w:t>
      </w:r>
      <w:r w:rsidR="001C3C76" w:rsidRPr="005F0B27">
        <w:rPr>
          <w:b w:val="0"/>
        </w:rPr>
        <w:t>işlenmektedir.</w:t>
      </w:r>
    </w:p>
    <w:p w14:paraId="4E854A55" w14:textId="03AF1B0E" w:rsidR="00D70ED4" w:rsidRPr="005F0B27" w:rsidRDefault="00F05900" w:rsidP="00171A7D">
      <w:pPr>
        <w:pStyle w:val="Balk1"/>
        <w:spacing w:before="4" w:line="360" w:lineRule="auto"/>
        <w:ind w:left="0"/>
      </w:pPr>
      <w:r w:rsidRPr="005F0B27">
        <w:t>Kredi: (3,</w:t>
      </w:r>
      <w:r w:rsidR="00D23D6F" w:rsidRPr="005F0B27">
        <w:t>0</w:t>
      </w:r>
      <w:r w:rsidRPr="005F0B27">
        <w:t xml:space="preserve">) </w:t>
      </w:r>
      <w:r w:rsidR="00D23D6F" w:rsidRPr="005F0B27">
        <w:t>4</w:t>
      </w:r>
    </w:p>
    <w:p w14:paraId="6A81786A" w14:textId="77777777" w:rsidR="00D70ED4" w:rsidRPr="005F0B27" w:rsidRDefault="00D70ED4" w:rsidP="005F0B27">
      <w:pPr>
        <w:pStyle w:val="GvdeMetni"/>
        <w:spacing w:line="360" w:lineRule="auto"/>
        <w:rPr>
          <w:b/>
        </w:rPr>
      </w:pPr>
    </w:p>
    <w:p w14:paraId="03F57D09" w14:textId="77777777" w:rsidR="00D70ED4" w:rsidRPr="005F0B27" w:rsidRDefault="00F05900" w:rsidP="005F0B27">
      <w:pPr>
        <w:spacing w:line="360" w:lineRule="auto"/>
        <w:rPr>
          <w:b/>
          <w:sz w:val="24"/>
          <w:szCs w:val="24"/>
        </w:rPr>
      </w:pPr>
      <w:r w:rsidRPr="005F0B27">
        <w:rPr>
          <w:b/>
          <w:sz w:val="24"/>
          <w:szCs w:val="24"/>
        </w:rPr>
        <w:t xml:space="preserve">  2.Yarıyıl – Bahar Dönemi</w:t>
      </w:r>
    </w:p>
    <w:p w14:paraId="7BCA85C7" w14:textId="77777777" w:rsidR="00D70ED4" w:rsidRPr="005F0B27" w:rsidRDefault="00131E0B" w:rsidP="005F0B27">
      <w:pPr>
        <w:spacing w:before="140" w:line="360" w:lineRule="auto"/>
        <w:rPr>
          <w:b/>
          <w:sz w:val="24"/>
          <w:szCs w:val="24"/>
        </w:rPr>
      </w:pPr>
      <w:r w:rsidRPr="005F0B27">
        <w:rPr>
          <w:b/>
          <w:sz w:val="24"/>
          <w:szCs w:val="24"/>
        </w:rPr>
        <w:t xml:space="preserve">  </w:t>
      </w:r>
      <w:r w:rsidR="00F05900" w:rsidRPr="005F0B27">
        <w:rPr>
          <w:b/>
          <w:sz w:val="24"/>
          <w:szCs w:val="24"/>
        </w:rPr>
        <w:t>ABL 114 Adli Biyolojiye Giri</w:t>
      </w:r>
      <w:r w:rsidR="00D23D6F" w:rsidRPr="005F0B27">
        <w:rPr>
          <w:b/>
          <w:sz w:val="24"/>
          <w:szCs w:val="24"/>
        </w:rPr>
        <w:t xml:space="preserve">ş </w:t>
      </w:r>
      <w:r w:rsidR="00F05900" w:rsidRPr="005F0B27">
        <w:rPr>
          <w:b/>
          <w:sz w:val="24"/>
          <w:szCs w:val="24"/>
        </w:rPr>
        <w:t>- II</w:t>
      </w:r>
    </w:p>
    <w:p w14:paraId="237B1663" w14:textId="5444F929" w:rsidR="00D70ED4" w:rsidRPr="005F0B27" w:rsidRDefault="00F05900" w:rsidP="005F0B27">
      <w:pPr>
        <w:pStyle w:val="GvdeMetni"/>
        <w:spacing w:before="132" w:line="360" w:lineRule="auto"/>
        <w:ind w:left="116" w:right="121"/>
        <w:jc w:val="both"/>
      </w:pPr>
      <w:r w:rsidRPr="005F0B27">
        <w:t xml:space="preserve">İçerdiği konular; </w:t>
      </w:r>
      <w:r w:rsidR="00361AD5" w:rsidRPr="005F0B27">
        <w:t>Nükleik asitlerin</w:t>
      </w:r>
      <w:r w:rsidRPr="005F0B27">
        <w:t xml:space="preserve"> yapı ve fonksiyonları, </w:t>
      </w:r>
      <w:r w:rsidR="00EC52C2" w:rsidRPr="00EC52C2">
        <w:t>DNA yapısı, kromozomlar ve hücre çekirdeğinin Adli Bilimlerdeki önemi</w:t>
      </w:r>
      <w:r w:rsidR="00EC52C2">
        <w:t>,</w:t>
      </w:r>
      <w:r w:rsidR="00361AD5" w:rsidRPr="005F0B27">
        <w:t xml:space="preserve"> </w:t>
      </w:r>
      <w:r w:rsidR="00EC52C2">
        <w:t xml:space="preserve">gelişim biyoloji, üreme ve gelişmenin babalık davalarında irdelenmesi, </w:t>
      </w:r>
      <w:r w:rsidR="00361AD5" w:rsidRPr="005F0B27">
        <w:t xml:space="preserve">insan anatomisi, </w:t>
      </w:r>
      <w:proofErr w:type="spellStart"/>
      <w:r w:rsidR="00EC52C2">
        <w:t>kimeriz</w:t>
      </w:r>
      <w:r w:rsidR="00DF085E">
        <w:t>m</w:t>
      </w:r>
      <w:proofErr w:type="spellEnd"/>
      <w:r w:rsidR="00EC52C2">
        <w:t xml:space="preserve"> kavramı, </w:t>
      </w:r>
      <w:r w:rsidR="00361AD5" w:rsidRPr="005F0B27">
        <w:t>adli entomoloji, adli bilimler ve vahşi yaşam</w:t>
      </w:r>
      <w:r w:rsidR="00EC52C2">
        <w:t>dır adli botaniktir.</w:t>
      </w:r>
      <w:r w:rsidR="00C05498" w:rsidRPr="005F0B27">
        <w:t xml:space="preserve"> Bu konuları içeren vakalarla desteklenerek anlatımlar</w:t>
      </w:r>
      <w:r w:rsidR="00361AD5" w:rsidRPr="005F0B27">
        <w:t xml:space="preserve"> </w:t>
      </w:r>
      <w:r w:rsidR="00C05498" w:rsidRPr="005F0B27">
        <w:t>yapılmaktadır.</w:t>
      </w:r>
    </w:p>
    <w:p w14:paraId="44168771" w14:textId="77777777" w:rsidR="00D70ED4" w:rsidRPr="005F0B27" w:rsidRDefault="00F05900" w:rsidP="005F0B27">
      <w:pPr>
        <w:pStyle w:val="Balk1"/>
        <w:spacing w:before="4" w:line="360" w:lineRule="auto"/>
      </w:pPr>
      <w:r w:rsidRPr="005F0B27">
        <w:t>Kredi: (3,</w:t>
      </w:r>
      <w:r w:rsidR="00FA7B64" w:rsidRPr="005F0B27">
        <w:t>2</w:t>
      </w:r>
      <w:r w:rsidRPr="005F0B27">
        <w:t>)</w:t>
      </w:r>
      <w:r w:rsidR="00131E0B" w:rsidRPr="005F0B27">
        <w:t xml:space="preserve"> </w:t>
      </w:r>
      <w:r w:rsidRPr="005F0B27">
        <w:t>6</w:t>
      </w:r>
      <w:bookmarkStart w:id="0" w:name="_GoBack"/>
      <w:bookmarkEnd w:id="0"/>
    </w:p>
    <w:p w14:paraId="2F56CBB9" w14:textId="77777777" w:rsidR="00131E0B" w:rsidRPr="005F0B27" w:rsidRDefault="00131E0B" w:rsidP="005F0B27">
      <w:pPr>
        <w:spacing w:line="360" w:lineRule="auto"/>
        <w:rPr>
          <w:b/>
          <w:sz w:val="24"/>
          <w:szCs w:val="24"/>
        </w:rPr>
      </w:pPr>
    </w:p>
    <w:p w14:paraId="2FD25199" w14:textId="77777777" w:rsidR="00D70ED4" w:rsidRPr="005F0B27" w:rsidRDefault="00131E0B" w:rsidP="005F0B27">
      <w:pPr>
        <w:spacing w:line="360" w:lineRule="auto"/>
        <w:rPr>
          <w:b/>
          <w:sz w:val="24"/>
          <w:szCs w:val="24"/>
        </w:rPr>
      </w:pPr>
      <w:r w:rsidRPr="005F0B27">
        <w:rPr>
          <w:b/>
          <w:sz w:val="24"/>
          <w:szCs w:val="24"/>
        </w:rPr>
        <w:t xml:space="preserve"> </w:t>
      </w:r>
      <w:r w:rsidR="00F05900" w:rsidRPr="005F0B27">
        <w:rPr>
          <w:b/>
          <w:sz w:val="24"/>
          <w:szCs w:val="24"/>
        </w:rPr>
        <w:t>ABL 116 Adli Kimyaya Giri</w:t>
      </w:r>
      <w:r w:rsidR="00D23D6F" w:rsidRPr="005F0B27">
        <w:rPr>
          <w:b/>
          <w:sz w:val="24"/>
          <w:szCs w:val="24"/>
        </w:rPr>
        <w:t>ş</w:t>
      </w:r>
      <w:r w:rsidR="00F05900" w:rsidRPr="005F0B27">
        <w:rPr>
          <w:b/>
          <w:sz w:val="24"/>
          <w:szCs w:val="24"/>
        </w:rPr>
        <w:t xml:space="preserve"> - II</w:t>
      </w:r>
    </w:p>
    <w:p w14:paraId="7FE68F43" w14:textId="264D0549" w:rsidR="00CE08DE" w:rsidRPr="005F0B27" w:rsidRDefault="00CE08DE" w:rsidP="005F0B27">
      <w:pPr>
        <w:pStyle w:val="Balk1"/>
        <w:spacing w:before="6" w:line="360" w:lineRule="auto"/>
        <w:jc w:val="both"/>
        <w:rPr>
          <w:b w:val="0"/>
          <w:bCs w:val="0"/>
        </w:rPr>
      </w:pPr>
      <w:r w:rsidRPr="005F0B27">
        <w:rPr>
          <w:b w:val="0"/>
          <w:bCs w:val="0"/>
        </w:rPr>
        <w:t xml:space="preserve">Bu derste adli </w:t>
      </w:r>
      <w:proofErr w:type="spellStart"/>
      <w:r w:rsidRPr="005F0B27">
        <w:rPr>
          <w:b w:val="0"/>
          <w:bCs w:val="0"/>
        </w:rPr>
        <w:t>seroloji</w:t>
      </w:r>
      <w:proofErr w:type="spellEnd"/>
      <w:r w:rsidRPr="005F0B27">
        <w:rPr>
          <w:b w:val="0"/>
          <w:bCs w:val="0"/>
        </w:rPr>
        <w:t xml:space="preserve">, adli kimyada cam ve toprak analizleri, adli kimyada kıl analizleri, parmak izi analizleri, adli kimyada kullanılan </w:t>
      </w:r>
      <w:proofErr w:type="gramStart"/>
      <w:r w:rsidRPr="005F0B27">
        <w:rPr>
          <w:b w:val="0"/>
          <w:bCs w:val="0"/>
        </w:rPr>
        <w:t>enstrümantal</w:t>
      </w:r>
      <w:proofErr w:type="gramEnd"/>
      <w:r w:rsidRPr="005F0B27">
        <w:rPr>
          <w:b w:val="0"/>
          <w:bCs w:val="0"/>
        </w:rPr>
        <w:t xml:space="preserve"> analiz yöntemleri, tekstil ve plastik malzeme analizleri, yangın ve patlayıcı analizleri, mürekkep ve boya analizleri ele alınmaktadır.</w:t>
      </w:r>
    </w:p>
    <w:p w14:paraId="05D758F5" w14:textId="29E98D82" w:rsidR="00D70ED4" w:rsidRPr="005F0B27" w:rsidRDefault="00F05900" w:rsidP="005F0B27">
      <w:pPr>
        <w:pStyle w:val="Balk1"/>
        <w:spacing w:before="6" w:line="360" w:lineRule="auto"/>
      </w:pPr>
      <w:r w:rsidRPr="005F0B27">
        <w:t>Kredi: (3,2)</w:t>
      </w:r>
      <w:r w:rsidR="00131E0B" w:rsidRPr="005F0B27">
        <w:t xml:space="preserve"> </w:t>
      </w:r>
      <w:r w:rsidRPr="005F0B27">
        <w:t>6</w:t>
      </w:r>
    </w:p>
    <w:p w14:paraId="317C549E" w14:textId="77777777" w:rsidR="00D70ED4" w:rsidRPr="005F0B27" w:rsidRDefault="00D70ED4" w:rsidP="005F0B27">
      <w:pPr>
        <w:pStyle w:val="GvdeMetni"/>
        <w:spacing w:line="360" w:lineRule="auto"/>
        <w:rPr>
          <w:b/>
        </w:rPr>
      </w:pPr>
    </w:p>
    <w:p w14:paraId="09C71249" w14:textId="77777777" w:rsidR="00D70ED4" w:rsidRPr="005F0B27" w:rsidRDefault="00131E0B" w:rsidP="005F0B27">
      <w:pPr>
        <w:spacing w:line="360" w:lineRule="auto"/>
        <w:rPr>
          <w:b/>
          <w:sz w:val="24"/>
          <w:szCs w:val="24"/>
        </w:rPr>
      </w:pPr>
      <w:r w:rsidRPr="005F0B27">
        <w:rPr>
          <w:b/>
          <w:sz w:val="24"/>
          <w:szCs w:val="24"/>
        </w:rPr>
        <w:t xml:space="preserve"> </w:t>
      </w:r>
      <w:r w:rsidR="00F05900" w:rsidRPr="005F0B27">
        <w:rPr>
          <w:b/>
          <w:sz w:val="24"/>
          <w:szCs w:val="24"/>
        </w:rPr>
        <w:t>ABL 118 Adli Matematik -</w:t>
      </w:r>
      <w:r w:rsidR="00FA7B64" w:rsidRPr="005F0B27">
        <w:rPr>
          <w:b/>
          <w:sz w:val="24"/>
          <w:szCs w:val="24"/>
        </w:rPr>
        <w:t xml:space="preserve"> </w:t>
      </w:r>
      <w:r w:rsidR="00F05900" w:rsidRPr="005F0B27">
        <w:rPr>
          <w:b/>
          <w:sz w:val="24"/>
          <w:szCs w:val="24"/>
        </w:rPr>
        <w:t>II</w:t>
      </w:r>
    </w:p>
    <w:p w14:paraId="228B5585" w14:textId="56E9BA57" w:rsidR="001C3C76" w:rsidRPr="005F0B27" w:rsidRDefault="001C3C76" w:rsidP="005F0B27">
      <w:pPr>
        <w:pStyle w:val="Balk1"/>
        <w:spacing w:before="6" w:line="360" w:lineRule="auto"/>
        <w:jc w:val="both"/>
        <w:rPr>
          <w:b w:val="0"/>
          <w:bCs w:val="0"/>
        </w:rPr>
      </w:pPr>
      <w:r w:rsidRPr="005F0B27">
        <w:rPr>
          <w:b w:val="0"/>
        </w:rPr>
        <w:t xml:space="preserve">Bu derste Adli Bilimlerde yapılacak </w:t>
      </w:r>
      <w:r w:rsidR="00846B8A" w:rsidRPr="005F0B27">
        <w:rPr>
          <w:b w:val="0"/>
        </w:rPr>
        <w:t xml:space="preserve">ileri </w:t>
      </w:r>
      <w:r w:rsidRPr="005F0B27">
        <w:rPr>
          <w:b w:val="0"/>
        </w:rPr>
        <w:t>matematiksel hesaplar</w:t>
      </w:r>
      <w:r w:rsidR="00846B8A" w:rsidRPr="005F0B27">
        <w:rPr>
          <w:b w:val="0"/>
        </w:rPr>
        <w:t xml:space="preserve"> için: </w:t>
      </w:r>
      <w:r w:rsidRPr="005F0B27">
        <w:rPr>
          <w:b w:val="0"/>
        </w:rPr>
        <w:t xml:space="preserve"> </w:t>
      </w:r>
      <w:r w:rsidR="002E0675">
        <w:rPr>
          <w:b w:val="0"/>
        </w:rPr>
        <w:t>m</w:t>
      </w:r>
      <w:r w:rsidRPr="005F0B27">
        <w:rPr>
          <w:b w:val="0"/>
          <w:bCs w:val="0"/>
        </w:rPr>
        <w:t xml:space="preserve">erkezi </w:t>
      </w:r>
      <w:r w:rsidR="002E0675">
        <w:rPr>
          <w:b w:val="0"/>
          <w:bCs w:val="0"/>
        </w:rPr>
        <w:t>e</w:t>
      </w:r>
      <w:r w:rsidRPr="005F0B27">
        <w:rPr>
          <w:b w:val="0"/>
          <w:bCs w:val="0"/>
        </w:rPr>
        <w:t xml:space="preserve">ğilim </w:t>
      </w:r>
      <w:r w:rsidR="002E0675">
        <w:rPr>
          <w:b w:val="0"/>
          <w:bCs w:val="0"/>
        </w:rPr>
        <w:t>ö</w:t>
      </w:r>
      <w:r w:rsidRPr="005F0B27">
        <w:rPr>
          <w:b w:val="0"/>
          <w:bCs w:val="0"/>
        </w:rPr>
        <w:t xml:space="preserve">lçüleri, </w:t>
      </w:r>
      <w:r w:rsidR="002E0675">
        <w:rPr>
          <w:b w:val="0"/>
          <w:bCs w:val="0"/>
        </w:rPr>
        <w:t>d</w:t>
      </w:r>
      <w:r w:rsidR="00846B8A" w:rsidRPr="005F0B27">
        <w:rPr>
          <w:b w:val="0"/>
          <w:bCs w:val="0"/>
        </w:rPr>
        <w:t>ağıl</w:t>
      </w:r>
      <w:r w:rsidR="002E0675">
        <w:rPr>
          <w:b w:val="0"/>
          <w:bCs w:val="0"/>
        </w:rPr>
        <w:t>ım ö</w:t>
      </w:r>
      <w:r w:rsidR="00846B8A" w:rsidRPr="005F0B27">
        <w:rPr>
          <w:b w:val="0"/>
          <w:bCs w:val="0"/>
        </w:rPr>
        <w:t xml:space="preserve">lçüleri, </w:t>
      </w:r>
      <w:r w:rsidR="002E0675" w:rsidRPr="005F0B27">
        <w:rPr>
          <w:b w:val="0"/>
          <w:bCs w:val="0"/>
        </w:rPr>
        <w:t xml:space="preserve">atış istikametinin belirlemesinde kullanılan yöntemler, atış açısı hesaplamaları, adli </w:t>
      </w:r>
      <w:proofErr w:type="spellStart"/>
      <w:r w:rsidR="002E0675" w:rsidRPr="005F0B27">
        <w:rPr>
          <w:b w:val="0"/>
          <w:bCs w:val="0"/>
        </w:rPr>
        <w:t>kimliklendirmede</w:t>
      </w:r>
      <w:proofErr w:type="spellEnd"/>
      <w:r w:rsidR="002E0675" w:rsidRPr="005F0B27">
        <w:rPr>
          <w:b w:val="0"/>
          <w:bCs w:val="0"/>
        </w:rPr>
        <w:t xml:space="preserve"> matematik uygulamaları, kan </w:t>
      </w:r>
      <w:proofErr w:type="spellStart"/>
      <w:r w:rsidR="002E0675" w:rsidRPr="005F0B27">
        <w:rPr>
          <w:b w:val="0"/>
          <w:bCs w:val="0"/>
        </w:rPr>
        <w:t>paterni</w:t>
      </w:r>
      <w:proofErr w:type="spellEnd"/>
      <w:r w:rsidR="002E0675" w:rsidRPr="005F0B27">
        <w:rPr>
          <w:b w:val="0"/>
          <w:bCs w:val="0"/>
        </w:rPr>
        <w:t xml:space="preserve"> analizinde matematiksel hesaplamalar, belirsiz integral hesaplamaları, integral alma </w:t>
      </w:r>
      <w:r w:rsidR="00846B8A" w:rsidRPr="005F0B27">
        <w:rPr>
          <w:b w:val="0"/>
          <w:bCs w:val="0"/>
        </w:rPr>
        <w:t>teknikleri ve uygulamaları</w:t>
      </w:r>
      <w:r w:rsidR="008D2F65" w:rsidRPr="005F0B27">
        <w:rPr>
          <w:b w:val="0"/>
          <w:bCs w:val="0"/>
        </w:rPr>
        <w:t xml:space="preserve"> işlenmektedir.</w:t>
      </w:r>
      <w:r w:rsidRPr="005F0B27">
        <w:rPr>
          <w:b w:val="0"/>
          <w:bCs w:val="0"/>
        </w:rPr>
        <w:tab/>
      </w:r>
    </w:p>
    <w:p w14:paraId="07C64A7F" w14:textId="4CF8CA75" w:rsidR="00D70ED4" w:rsidRPr="005F0B27" w:rsidRDefault="00846B8A" w:rsidP="005F0B27">
      <w:pPr>
        <w:pStyle w:val="Balk1"/>
        <w:spacing w:before="6" w:line="360" w:lineRule="auto"/>
        <w:jc w:val="both"/>
      </w:pPr>
      <w:r w:rsidRPr="005F0B27">
        <w:rPr>
          <w:bCs w:val="0"/>
        </w:rPr>
        <w:t>Kredi</w:t>
      </w:r>
      <w:r w:rsidR="00F05900" w:rsidRPr="005F0B27">
        <w:t>: (3,</w:t>
      </w:r>
      <w:r w:rsidR="00FA7B64" w:rsidRPr="005F0B27">
        <w:t>0</w:t>
      </w:r>
      <w:r w:rsidR="00F05900" w:rsidRPr="005F0B27">
        <w:t>)</w:t>
      </w:r>
      <w:r w:rsidR="00131E0B" w:rsidRPr="005F0B27">
        <w:t xml:space="preserve"> </w:t>
      </w:r>
      <w:r w:rsidR="00FA7B64" w:rsidRPr="005F0B27">
        <w:t>4</w:t>
      </w:r>
    </w:p>
    <w:p w14:paraId="5D248EDA" w14:textId="77777777" w:rsidR="00D70ED4" w:rsidRPr="005F0B27" w:rsidRDefault="00D70ED4" w:rsidP="005F0B27">
      <w:pPr>
        <w:spacing w:line="360" w:lineRule="auto"/>
        <w:jc w:val="both"/>
        <w:rPr>
          <w:sz w:val="24"/>
          <w:szCs w:val="24"/>
        </w:rPr>
        <w:sectPr w:rsidR="00D70ED4" w:rsidRPr="005F0B27">
          <w:pgSz w:w="11910" w:h="16840"/>
          <w:pgMar w:top="900" w:right="1300" w:bottom="280" w:left="1300" w:header="708" w:footer="708" w:gutter="0"/>
          <w:cols w:space="708"/>
        </w:sectPr>
      </w:pPr>
    </w:p>
    <w:p w14:paraId="5E891B2F" w14:textId="77777777" w:rsidR="00D70ED4" w:rsidRPr="005F0B27" w:rsidRDefault="00F05900" w:rsidP="005F0B27">
      <w:pPr>
        <w:spacing w:before="74" w:line="360" w:lineRule="auto"/>
        <w:ind w:left="116"/>
        <w:rPr>
          <w:b/>
          <w:sz w:val="24"/>
          <w:szCs w:val="24"/>
        </w:rPr>
      </w:pPr>
      <w:r w:rsidRPr="005F0B27">
        <w:rPr>
          <w:b/>
          <w:sz w:val="24"/>
          <w:szCs w:val="24"/>
        </w:rPr>
        <w:lastRenderedPageBreak/>
        <w:t>TURK 102 Türk Dili – II</w:t>
      </w:r>
    </w:p>
    <w:p w14:paraId="4CE4B9AF" w14:textId="06A528AF" w:rsidR="00D70ED4" w:rsidRPr="005F0B27" w:rsidRDefault="00F05900" w:rsidP="005F0B27">
      <w:pPr>
        <w:pStyle w:val="GvdeMetni"/>
        <w:spacing w:before="132" w:line="360" w:lineRule="auto"/>
        <w:ind w:left="116" w:right="118"/>
        <w:jc w:val="both"/>
      </w:pPr>
      <w:r w:rsidRPr="005F0B27">
        <w:t>Yazılı ve Sözlü Anlatım Türleri, Noktalama ve Yazım Kuralları, Anlatım Bozuklukları. Konuşma eğitimi. İfade, mimik, toplum karşısında kendini düzgün bir şekilde anlatma; dipnot, bibliyografya; paragraf incelemeleri; giriş-gelişme sonuç; ana düşünce; metin kurma çalışmaları; önemli yazar ve şairler hakkında</w:t>
      </w:r>
      <w:r w:rsidRPr="005F0B27">
        <w:rPr>
          <w:spacing w:val="-2"/>
        </w:rPr>
        <w:t xml:space="preserve"> </w:t>
      </w:r>
      <w:r w:rsidR="008D2F65" w:rsidRPr="005F0B27">
        <w:t>bilgiler öğrenciye aktarılmaktadır.</w:t>
      </w:r>
    </w:p>
    <w:p w14:paraId="7DB43FB8" w14:textId="77777777" w:rsidR="00D70ED4" w:rsidRPr="005F0B27" w:rsidRDefault="00F05900" w:rsidP="005F0B27">
      <w:pPr>
        <w:pStyle w:val="Balk1"/>
        <w:spacing w:before="5" w:line="360" w:lineRule="auto"/>
      </w:pPr>
      <w:r w:rsidRPr="005F0B27">
        <w:t>Kredi: (2,0)</w:t>
      </w:r>
      <w:r w:rsidR="00131E0B" w:rsidRPr="005F0B27">
        <w:t xml:space="preserve"> </w:t>
      </w:r>
      <w:r w:rsidRPr="005F0B27">
        <w:t>3</w:t>
      </w:r>
    </w:p>
    <w:p w14:paraId="06FD6B2F" w14:textId="77777777" w:rsidR="00D70ED4" w:rsidRPr="005F0B27" w:rsidRDefault="00D70ED4" w:rsidP="005F0B27">
      <w:pPr>
        <w:pStyle w:val="GvdeMetni"/>
        <w:spacing w:line="360" w:lineRule="auto"/>
        <w:rPr>
          <w:b/>
        </w:rPr>
      </w:pPr>
    </w:p>
    <w:p w14:paraId="4305AEEF" w14:textId="77777777" w:rsidR="00D70ED4" w:rsidRPr="005F0B27" w:rsidRDefault="00131E0B" w:rsidP="005F0B27">
      <w:pPr>
        <w:spacing w:line="360" w:lineRule="auto"/>
        <w:rPr>
          <w:b/>
          <w:sz w:val="24"/>
          <w:szCs w:val="24"/>
        </w:rPr>
      </w:pPr>
      <w:r w:rsidRPr="005F0B27">
        <w:rPr>
          <w:b/>
          <w:sz w:val="24"/>
          <w:szCs w:val="24"/>
        </w:rPr>
        <w:t xml:space="preserve"> </w:t>
      </w:r>
      <w:r w:rsidR="00F05900" w:rsidRPr="005F0B27">
        <w:rPr>
          <w:b/>
          <w:sz w:val="24"/>
          <w:szCs w:val="24"/>
        </w:rPr>
        <w:t>RKUL 102 Üniver</w:t>
      </w:r>
      <w:r w:rsidR="00D23D6F" w:rsidRPr="005F0B27">
        <w:rPr>
          <w:b/>
          <w:sz w:val="24"/>
          <w:szCs w:val="24"/>
        </w:rPr>
        <w:t>s</w:t>
      </w:r>
      <w:r w:rsidR="00F05900" w:rsidRPr="005F0B27">
        <w:rPr>
          <w:b/>
          <w:sz w:val="24"/>
          <w:szCs w:val="24"/>
        </w:rPr>
        <w:t>ite Kültürü</w:t>
      </w:r>
      <w:r w:rsidRPr="005F0B27">
        <w:rPr>
          <w:b/>
          <w:sz w:val="24"/>
          <w:szCs w:val="24"/>
        </w:rPr>
        <w:t xml:space="preserve"> </w:t>
      </w:r>
      <w:r w:rsidR="00F05900" w:rsidRPr="005F0B27">
        <w:rPr>
          <w:b/>
          <w:sz w:val="24"/>
          <w:szCs w:val="24"/>
        </w:rPr>
        <w:t>-</w:t>
      </w:r>
      <w:r w:rsidRPr="005F0B27">
        <w:rPr>
          <w:b/>
          <w:sz w:val="24"/>
          <w:szCs w:val="24"/>
        </w:rPr>
        <w:t xml:space="preserve"> </w:t>
      </w:r>
      <w:r w:rsidR="00F05900" w:rsidRPr="005F0B27">
        <w:rPr>
          <w:b/>
          <w:sz w:val="24"/>
          <w:szCs w:val="24"/>
        </w:rPr>
        <w:t xml:space="preserve"> II</w:t>
      </w:r>
    </w:p>
    <w:p w14:paraId="4C14DDE4" w14:textId="5BAB89A2" w:rsidR="00D70ED4" w:rsidRPr="005F0B27" w:rsidRDefault="00F05900" w:rsidP="005F0B27">
      <w:pPr>
        <w:pStyle w:val="GvdeMetni"/>
        <w:spacing w:before="135" w:line="360" w:lineRule="auto"/>
        <w:ind w:left="116" w:right="117"/>
        <w:jc w:val="both"/>
      </w:pPr>
      <w:r w:rsidRPr="005F0B27">
        <w:t>Bu derste gerek toplum ve ülke gündemi dikkate alınarak, gerekse üniversite gündeminin gerektirdiği birtakım konuların üniversite içinden veya dışından birtakım uzmanlar tarafından öğrenciyle paylaşımı sağlanmaktadır. Adli Bilimler sektörünün çeşitli kesitlerinde görev yapan profesyonellerinin bilgi ve deneyimlerinin</w:t>
      </w:r>
      <w:r w:rsidR="008D2F65" w:rsidRPr="005F0B27">
        <w:t xml:space="preserve"> ve Adli Bilimler alanında önemli film ve belgesellerin </w:t>
      </w:r>
      <w:r w:rsidRPr="005F0B27">
        <w:t>öğrencilerle</w:t>
      </w:r>
      <w:r w:rsidRPr="005F0B27">
        <w:rPr>
          <w:spacing w:val="-2"/>
        </w:rPr>
        <w:t xml:space="preserve"> </w:t>
      </w:r>
      <w:r w:rsidR="008D2F65" w:rsidRPr="005F0B27">
        <w:t>paylaşımı sağlanmaktadır.</w:t>
      </w:r>
    </w:p>
    <w:p w14:paraId="66471178" w14:textId="77777777" w:rsidR="004A3D9A" w:rsidRPr="005F0B27" w:rsidRDefault="00F05900" w:rsidP="005F0B27">
      <w:pPr>
        <w:pStyle w:val="Balk1"/>
        <w:spacing w:before="5" w:line="360" w:lineRule="auto"/>
      </w:pPr>
      <w:r w:rsidRPr="005F0B27">
        <w:t>Kredi: (0,2) 1</w:t>
      </w:r>
      <w:r w:rsidR="00131E0B" w:rsidRPr="005F0B27">
        <w:t xml:space="preserve"> </w:t>
      </w:r>
    </w:p>
    <w:p w14:paraId="4C30D76B" w14:textId="1B960B95" w:rsidR="00D70ED4" w:rsidRPr="005F0B27" w:rsidRDefault="00F05900" w:rsidP="005F0B27">
      <w:pPr>
        <w:pStyle w:val="Balk1"/>
        <w:spacing w:before="5" w:line="360" w:lineRule="auto"/>
        <w:rPr>
          <w:b w:val="0"/>
        </w:rPr>
      </w:pPr>
      <w:r w:rsidRPr="005F0B27">
        <w:t>ABL 10</w:t>
      </w:r>
      <w:r w:rsidR="00FA7B64" w:rsidRPr="005F0B27">
        <w:t>8</w:t>
      </w:r>
      <w:r w:rsidRPr="005F0B27">
        <w:t xml:space="preserve"> Anaya</w:t>
      </w:r>
      <w:r w:rsidR="00D23D6F" w:rsidRPr="005F0B27">
        <w:t>s</w:t>
      </w:r>
      <w:r w:rsidRPr="005F0B27">
        <w:t>a Hukukunun Genel İlkeleri</w:t>
      </w:r>
    </w:p>
    <w:p w14:paraId="08C4FEEA" w14:textId="3E1D1FB5" w:rsidR="00D70ED4" w:rsidRPr="005F0B27" w:rsidRDefault="00F05900" w:rsidP="005F0B27">
      <w:pPr>
        <w:pStyle w:val="GvdeMetni"/>
        <w:spacing w:before="132" w:line="360" w:lineRule="auto"/>
        <w:ind w:left="116" w:right="116"/>
        <w:jc w:val="both"/>
      </w:pPr>
      <w:r w:rsidRPr="005F0B27">
        <w:t xml:space="preserve">Bu ders kapsamında özellikle liberal batı demokrasileriyle karşılaştırmalı olarak Anayasa hukukunun genel esasları ve temel kavramları anlatılmaktadır. Dersin konu başlıklarını anayasa, anayasanın yapılması ve değiştirilmesi, anayasaya uygunluk denetimi, siyasal iktidar, egemenlik, devlet kavramı, devlet biçimleri, devletin organları, anayasal devlet ve anayasacılık hareketleri, yasama-yürütme-yargı ekleri, siyasal rejimler hükümet </w:t>
      </w:r>
      <w:proofErr w:type="gramStart"/>
      <w:r w:rsidRPr="005F0B27">
        <w:t>sistemleri , meclis</w:t>
      </w:r>
      <w:proofErr w:type="gramEnd"/>
      <w:r w:rsidRPr="005F0B27">
        <w:t xml:space="preserve"> hükümeti rejimi, başkanlık rejimi, parlamenter rejim, siyasal partiler, demokrasi, seçimler, seçim sistemleri, temel hak ve özgürlükler vb. konular</w:t>
      </w:r>
      <w:r w:rsidR="000920AC" w:rsidRPr="005F0B27">
        <w:t>dan</w:t>
      </w:r>
      <w:r w:rsidRPr="005F0B27">
        <w:rPr>
          <w:spacing w:val="-5"/>
        </w:rPr>
        <w:t xml:space="preserve"> </w:t>
      </w:r>
      <w:r w:rsidRPr="005F0B27">
        <w:t>oluşmaktadır.</w:t>
      </w:r>
    </w:p>
    <w:p w14:paraId="0873FEB9" w14:textId="77777777" w:rsidR="00D70ED4" w:rsidRPr="005F0B27" w:rsidRDefault="00F05900" w:rsidP="005F0B27">
      <w:pPr>
        <w:pStyle w:val="Balk1"/>
        <w:spacing w:before="4" w:line="360" w:lineRule="auto"/>
      </w:pPr>
      <w:r w:rsidRPr="005F0B27">
        <w:t>Kredi: (3,0)</w:t>
      </w:r>
      <w:r w:rsidR="00131E0B" w:rsidRPr="005F0B27">
        <w:t xml:space="preserve"> </w:t>
      </w:r>
      <w:r w:rsidR="00FA7B64" w:rsidRPr="005F0B27">
        <w:t>4</w:t>
      </w:r>
    </w:p>
    <w:p w14:paraId="64FFBD05" w14:textId="77777777" w:rsidR="00D70ED4" w:rsidRPr="005F0B27" w:rsidRDefault="00D70ED4" w:rsidP="005F0B27">
      <w:pPr>
        <w:pStyle w:val="GvdeMetni"/>
        <w:spacing w:line="360" w:lineRule="auto"/>
        <w:rPr>
          <w:b/>
        </w:rPr>
      </w:pPr>
    </w:p>
    <w:p w14:paraId="42036366" w14:textId="77777777" w:rsidR="00D70ED4" w:rsidRPr="005F0B27" w:rsidRDefault="00131E0B" w:rsidP="005F0B27">
      <w:pPr>
        <w:spacing w:line="360" w:lineRule="auto"/>
        <w:rPr>
          <w:b/>
          <w:sz w:val="24"/>
          <w:szCs w:val="24"/>
        </w:rPr>
      </w:pPr>
      <w:r w:rsidRPr="005F0B27">
        <w:rPr>
          <w:b/>
          <w:sz w:val="24"/>
          <w:szCs w:val="24"/>
        </w:rPr>
        <w:t xml:space="preserve"> </w:t>
      </w:r>
      <w:r w:rsidR="00F05900" w:rsidRPr="005F0B27">
        <w:rPr>
          <w:b/>
          <w:sz w:val="24"/>
          <w:szCs w:val="24"/>
        </w:rPr>
        <w:t>ATA 102 Atatürk İlkeleri ve İnkılap Tarihi – II</w:t>
      </w:r>
    </w:p>
    <w:p w14:paraId="17092031" w14:textId="77777777" w:rsidR="00D70ED4" w:rsidRPr="005F0B27" w:rsidRDefault="00F05900" w:rsidP="005F0B27">
      <w:pPr>
        <w:pStyle w:val="GvdeMetni"/>
        <w:spacing w:before="135" w:line="360" w:lineRule="auto"/>
        <w:ind w:left="116" w:right="114"/>
        <w:jc w:val="both"/>
      </w:pPr>
      <w:r w:rsidRPr="005F0B27">
        <w:rPr>
          <w:b/>
        </w:rPr>
        <w:t xml:space="preserve">İçerik: </w:t>
      </w:r>
      <w:r w:rsidRPr="005F0B27">
        <w:t>Atatürk İlkeleri ve İnkılap Tarihi – I dersinin ikinci bölümünde, Cumhuriyet' in kuruluşu ile birlikte başta eğitim, ekonomi, siyaset ve kültür olmak üzere çeşitli alanlarda gerçekleştirilen devrimler üzerinde durularak Atatürkçü düşünce sistemi, Atatürk ilke ve inkılapları ve özellikle laiklik ilkesi anlatılmaktadır.</w:t>
      </w:r>
    </w:p>
    <w:p w14:paraId="5424AD00" w14:textId="77777777" w:rsidR="00D70ED4" w:rsidRPr="005F0B27" w:rsidRDefault="00F05900" w:rsidP="005F0B27">
      <w:pPr>
        <w:pStyle w:val="Balk1"/>
        <w:spacing w:before="5" w:line="360" w:lineRule="auto"/>
      </w:pPr>
      <w:r w:rsidRPr="005F0B27">
        <w:t>Kredi: (2,0)</w:t>
      </w:r>
      <w:r w:rsidR="00131E0B" w:rsidRPr="005F0B27">
        <w:t xml:space="preserve"> </w:t>
      </w:r>
      <w:r w:rsidRPr="005F0B27">
        <w:t>3</w:t>
      </w:r>
    </w:p>
    <w:p w14:paraId="1E0DB17E" w14:textId="77777777" w:rsidR="00D70ED4" w:rsidRPr="005F0B27" w:rsidRDefault="00D70ED4" w:rsidP="005F0B27">
      <w:pPr>
        <w:pStyle w:val="GvdeMetni"/>
        <w:spacing w:line="360" w:lineRule="auto"/>
        <w:rPr>
          <w:b/>
        </w:rPr>
      </w:pPr>
    </w:p>
    <w:p w14:paraId="0E5EF61C" w14:textId="77777777" w:rsidR="00D70ED4" w:rsidRPr="005F0B27" w:rsidRDefault="00131E0B" w:rsidP="005F0B27">
      <w:pPr>
        <w:spacing w:line="360" w:lineRule="auto"/>
        <w:rPr>
          <w:b/>
          <w:sz w:val="24"/>
          <w:szCs w:val="24"/>
        </w:rPr>
      </w:pPr>
      <w:r w:rsidRPr="005F0B27">
        <w:rPr>
          <w:b/>
          <w:sz w:val="24"/>
          <w:szCs w:val="24"/>
        </w:rPr>
        <w:t xml:space="preserve"> </w:t>
      </w:r>
      <w:r w:rsidR="00F05900" w:rsidRPr="005F0B27">
        <w:rPr>
          <w:b/>
          <w:sz w:val="24"/>
          <w:szCs w:val="24"/>
        </w:rPr>
        <w:t>ING 102 İngilizce</w:t>
      </w:r>
      <w:r w:rsidRPr="005F0B27">
        <w:rPr>
          <w:b/>
          <w:sz w:val="24"/>
          <w:szCs w:val="24"/>
        </w:rPr>
        <w:t xml:space="preserve"> </w:t>
      </w:r>
      <w:r w:rsidR="00F05900" w:rsidRPr="005F0B27">
        <w:rPr>
          <w:b/>
          <w:sz w:val="24"/>
          <w:szCs w:val="24"/>
        </w:rPr>
        <w:t>-</w:t>
      </w:r>
      <w:r w:rsidRPr="005F0B27">
        <w:rPr>
          <w:b/>
          <w:sz w:val="24"/>
          <w:szCs w:val="24"/>
        </w:rPr>
        <w:t xml:space="preserve"> </w:t>
      </w:r>
      <w:r w:rsidR="00F05900" w:rsidRPr="005F0B27">
        <w:rPr>
          <w:b/>
          <w:sz w:val="24"/>
          <w:szCs w:val="24"/>
        </w:rPr>
        <w:t>II</w:t>
      </w:r>
    </w:p>
    <w:p w14:paraId="6C1440A6" w14:textId="05141576" w:rsidR="00D70ED4" w:rsidRPr="005F0B27" w:rsidRDefault="00F05900" w:rsidP="005F0B27">
      <w:pPr>
        <w:pStyle w:val="GvdeMetni"/>
        <w:spacing w:before="132" w:line="360" w:lineRule="auto"/>
        <w:ind w:left="116"/>
        <w:jc w:val="both"/>
      </w:pPr>
      <w:r w:rsidRPr="005F0B27">
        <w:t>Meslek, gramer alıştırmaları, kelime faaliyetleri, çeviri faaliyetleri, dinleme ve konuşma egzers</w:t>
      </w:r>
      <w:r w:rsidR="009D74AA" w:rsidRPr="005F0B27">
        <w:t>izleri hakkında metinleri okuma dersin içeriğidir.</w:t>
      </w:r>
    </w:p>
    <w:p w14:paraId="60010E26" w14:textId="77777777" w:rsidR="00D70ED4" w:rsidRPr="005F0B27" w:rsidRDefault="00F05900" w:rsidP="005F0B27">
      <w:pPr>
        <w:pStyle w:val="Balk1"/>
        <w:spacing w:line="360" w:lineRule="auto"/>
        <w:jc w:val="both"/>
      </w:pPr>
      <w:r w:rsidRPr="005F0B27">
        <w:t>Kredi: (3,0)</w:t>
      </w:r>
      <w:r w:rsidR="00131E0B" w:rsidRPr="005F0B27">
        <w:t xml:space="preserve"> </w:t>
      </w:r>
      <w:r w:rsidRPr="005F0B27">
        <w:t>3</w:t>
      </w:r>
    </w:p>
    <w:p w14:paraId="2388ACBC" w14:textId="77777777" w:rsidR="00D70ED4" w:rsidRPr="005F0B27" w:rsidRDefault="00D70ED4" w:rsidP="005F0B27">
      <w:pPr>
        <w:spacing w:line="360" w:lineRule="auto"/>
        <w:jc w:val="both"/>
        <w:rPr>
          <w:sz w:val="24"/>
          <w:szCs w:val="24"/>
        </w:rPr>
        <w:sectPr w:rsidR="00D70ED4" w:rsidRPr="005F0B27">
          <w:pgSz w:w="11910" w:h="16840"/>
          <w:pgMar w:top="900" w:right="1300" w:bottom="280" w:left="1300" w:header="708" w:footer="708" w:gutter="0"/>
          <w:cols w:space="708"/>
        </w:sectPr>
      </w:pPr>
    </w:p>
    <w:p w14:paraId="4D577579" w14:textId="77777777" w:rsidR="00D70ED4" w:rsidRPr="005F0B27" w:rsidRDefault="00F05900" w:rsidP="005F0B27">
      <w:pPr>
        <w:spacing w:before="74" w:line="360" w:lineRule="auto"/>
        <w:ind w:left="1770" w:right="1771"/>
        <w:jc w:val="center"/>
        <w:rPr>
          <w:b/>
          <w:sz w:val="24"/>
          <w:szCs w:val="24"/>
        </w:rPr>
      </w:pPr>
      <w:r w:rsidRPr="005F0B27">
        <w:rPr>
          <w:b/>
          <w:sz w:val="24"/>
          <w:szCs w:val="24"/>
        </w:rPr>
        <w:lastRenderedPageBreak/>
        <w:t>İKİNCİ YIL</w:t>
      </w:r>
    </w:p>
    <w:p w14:paraId="2F42803E" w14:textId="77777777" w:rsidR="00D70ED4" w:rsidRPr="005F0B27" w:rsidRDefault="00F05900" w:rsidP="005F0B27">
      <w:pPr>
        <w:pStyle w:val="ListeParagraf"/>
        <w:numPr>
          <w:ilvl w:val="0"/>
          <w:numId w:val="1"/>
        </w:numPr>
        <w:tabs>
          <w:tab w:val="left" w:pos="458"/>
        </w:tabs>
        <w:spacing w:before="137" w:line="360" w:lineRule="auto"/>
        <w:ind w:hanging="341"/>
        <w:rPr>
          <w:b/>
          <w:sz w:val="24"/>
          <w:szCs w:val="24"/>
        </w:rPr>
      </w:pPr>
      <w:r w:rsidRPr="005F0B27">
        <w:rPr>
          <w:b/>
          <w:sz w:val="24"/>
          <w:szCs w:val="24"/>
        </w:rPr>
        <w:t>Yarıyıl – Güz</w:t>
      </w:r>
      <w:r w:rsidRPr="005F0B27">
        <w:rPr>
          <w:b/>
          <w:spacing w:val="-2"/>
          <w:sz w:val="24"/>
          <w:szCs w:val="24"/>
        </w:rPr>
        <w:t xml:space="preserve"> </w:t>
      </w:r>
      <w:r w:rsidRPr="005F0B27">
        <w:rPr>
          <w:b/>
          <w:sz w:val="24"/>
          <w:szCs w:val="24"/>
        </w:rPr>
        <w:t>Dönemi</w:t>
      </w:r>
    </w:p>
    <w:p w14:paraId="253EA9D6" w14:textId="77777777" w:rsidR="00D70ED4" w:rsidRPr="005F0B27" w:rsidRDefault="00D70ED4" w:rsidP="005F0B27">
      <w:pPr>
        <w:pStyle w:val="GvdeMetni"/>
        <w:spacing w:line="360" w:lineRule="auto"/>
        <w:rPr>
          <w:b/>
        </w:rPr>
      </w:pPr>
    </w:p>
    <w:p w14:paraId="70062C03" w14:textId="77777777" w:rsidR="00D70ED4" w:rsidRPr="005F0B27" w:rsidRDefault="003824A2" w:rsidP="005F0B27">
      <w:pPr>
        <w:spacing w:before="90" w:line="360" w:lineRule="auto"/>
        <w:rPr>
          <w:b/>
          <w:sz w:val="24"/>
          <w:szCs w:val="24"/>
        </w:rPr>
      </w:pPr>
      <w:r w:rsidRPr="005F0B27">
        <w:rPr>
          <w:b/>
          <w:sz w:val="24"/>
          <w:szCs w:val="24"/>
        </w:rPr>
        <w:t xml:space="preserve"> </w:t>
      </w:r>
      <w:r w:rsidR="00F05900" w:rsidRPr="005F0B27">
        <w:rPr>
          <w:b/>
          <w:sz w:val="24"/>
          <w:szCs w:val="24"/>
        </w:rPr>
        <w:t>ABL 201 Adli Bilimlere Giri</w:t>
      </w:r>
      <w:r w:rsidR="00FA7B64" w:rsidRPr="005F0B27">
        <w:rPr>
          <w:b/>
          <w:sz w:val="24"/>
          <w:szCs w:val="24"/>
        </w:rPr>
        <w:t>ş</w:t>
      </w:r>
      <w:r w:rsidR="00F05900" w:rsidRPr="005F0B27">
        <w:rPr>
          <w:b/>
          <w:sz w:val="24"/>
          <w:szCs w:val="24"/>
        </w:rPr>
        <w:t xml:space="preserve"> – I</w:t>
      </w:r>
    </w:p>
    <w:p w14:paraId="37D374EA" w14:textId="0E4125A3" w:rsidR="00D70ED4" w:rsidRPr="005F0B27" w:rsidRDefault="00F05900" w:rsidP="005F0B27">
      <w:pPr>
        <w:pStyle w:val="GvdeMetni"/>
        <w:spacing w:before="135" w:line="360" w:lineRule="auto"/>
        <w:ind w:left="116" w:right="118"/>
        <w:jc w:val="both"/>
      </w:pPr>
      <w:r w:rsidRPr="005F0B27">
        <w:t>Adalet sürecine bilimin katkısının teori ve uygulamalarını kap</w:t>
      </w:r>
      <w:r w:rsidR="005F0B27">
        <w:t>sayan adli bilimlerde, delilleri</w:t>
      </w:r>
      <w:r w:rsidRPr="005F0B27">
        <w:t>n toplanması, incelenmesi, değerlendirilmesi ve yorumu ele alınacaktır. Adli Bilimlere genel giriş mahiyetindeki ders, ceza idari soruşturmalarındaki önemine odaklanır. Dava örnekleri ile adli bilimlerin olanakları ve sınırları açıklan</w:t>
      </w:r>
      <w:r w:rsidR="009D74AA" w:rsidRPr="005F0B27">
        <w:t>maktadır.</w:t>
      </w:r>
    </w:p>
    <w:p w14:paraId="4638F85E" w14:textId="77777777" w:rsidR="00D70ED4" w:rsidRPr="005F0B27" w:rsidRDefault="00F05900" w:rsidP="005F0B27">
      <w:pPr>
        <w:pStyle w:val="Balk1"/>
        <w:spacing w:before="5" w:line="360" w:lineRule="auto"/>
      </w:pPr>
      <w:r w:rsidRPr="005F0B27">
        <w:t>Kredi: (3,0)</w:t>
      </w:r>
      <w:r w:rsidR="003824A2" w:rsidRPr="005F0B27">
        <w:t xml:space="preserve"> </w:t>
      </w:r>
      <w:r w:rsidRPr="005F0B27">
        <w:t>5</w:t>
      </w:r>
    </w:p>
    <w:p w14:paraId="129D134E" w14:textId="77777777" w:rsidR="00D70ED4" w:rsidRPr="005F0B27" w:rsidRDefault="00D70ED4" w:rsidP="005F0B27">
      <w:pPr>
        <w:pStyle w:val="GvdeMetni"/>
        <w:spacing w:line="360" w:lineRule="auto"/>
        <w:rPr>
          <w:b/>
        </w:rPr>
      </w:pPr>
    </w:p>
    <w:p w14:paraId="2EFA530E" w14:textId="77777777" w:rsidR="00D70ED4" w:rsidRPr="005F0B27" w:rsidRDefault="003824A2" w:rsidP="005F0B27">
      <w:pPr>
        <w:spacing w:line="360" w:lineRule="auto"/>
        <w:rPr>
          <w:b/>
          <w:sz w:val="24"/>
          <w:szCs w:val="24"/>
        </w:rPr>
      </w:pPr>
      <w:r w:rsidRPr="005F0B27">
        <w:rPr>
          <w:b/>
          <w:sz w:val="24"/>
          <w:szCs w:val="24"/>
        </w:rPr>
        <w:t xml:space="preserve"> </w:t>
      </w:r>
      <w:r w:rsidR="00F05900" w:rsidRPr="005F0B27">
        <w:rPr>
          <w:b/>
          <w:sz w:val="24"/>
          <w:szCs w:val="24"/>
        </w:rPr>
        <w:t>ABL 205 Adli Fiziğe Giri</w:t>
      </w:r>
      <w:r w:rsidR="00FA7B64" w:rsidRPr="005F0B27">
        <w:rPr>
          <w:b/>
          <w:sz w:val="24"/>
          <w:szCs w:val="24"/>
        </w:rPr>
        <w:t>ş</w:t>
      </w:r>
      <w:r w:rsidR="00F05900" w:rsidRPr="005F0B27">
        <w:rPr>
          <w:b/>
          <w:sz w:val="24"/>
          <w:szCs w:val="24"/>
        </w:rPr>
        <w:t xml:space="preserve"> - I</w:t>
      </w:r>
    </w:p>
    <w:p w14:paraId="10FB32A3" w14:textId="39357FE7" w:rsidR="00E67372" w:rsidRPr="005F0B27" w:rsidRDefault="00E67372" w:rsidP="005F0B27">
      <w:pPr>
        <w:pStyle w:val="Balk1"/>
        <w:spacing w:before="5" w:line="360" w:lineRule="auto"/>
        <w:rPr>
          <w:b w:val="0"/>
          <w:bCs w:val="0"/>
        </w:rPr>
      </w:pPr>
      <w:r w:rsidRPr="005F0B27">
        <w:rPr>
          <w:b w:val="0"/>
          <w:bCs w:val="0"/>
        </w:rPr>
        <w:t>Adli fiziğin temelini oluşturmak üzere: Temel Ölçümler ve Hata Hesaplama, Adli Bilimlerde Ölçümler, Serbest Düşme, Basit Sarkaç, Balistik Sarkaç ve Hesaplamaları, Dış Balistik, Uçuş Mekaniği, Adli Cam İncelemeleri, İzlerinin Görünür Hale Getirilmesi gerçek dava dosyaları üzerinden hesaplamalarla anlatılmaktadır.</w:t>
      </w:r>
      <w:r w:rsidRPr="005F0B27">
        <w:rPr>
          <w:b w:val="0"/>
          <w:bCs w:val="0"/>
        </w:rPr>
        <w:tab/>
      </w:r>
    </w:p>
    <w:p w14:paraId="0FD2429A" w14:textId="6092B84A" w:rsidR="00E67372" w:rsidRPr="005F0B27" w:rsidRDefault="00E67372" w:rsidP="005F0B27">
      <w:pPr>
        <w:pStyle w:val="Balk1"/>
        <w:spacing w:before="5" w:line="360" w:lineRule="auto"/>
        <w:rPr>
          <w:b w:val="0"/>
          <w:bCs w:val="0"/>
        </w:rPr>
      </w:pPr>
      <w:r w:rsidRPr="005F0B27">
        <w:rPr>
          <w:b w:val="0"/>
          <w:bCs w:val="0"/>
        </w:rPr>
        <w:tab/>
      </w:r>
    </w:p>
    <w:p w14:paraId="45065A29" w14:textId="1C0EDCFA" w:rsidR="00D70ED4" w:rsidRPr="005F0B27" w:rsidRDefault="00F05900" w:rsidP="005F0B27">
      <w:pPr>
        <w:pStyle w:val="Balk1"/>
        <w:spacing w:before="5" w:line="360" w:lineRule="auto"/>
      </w:pPr>
      <w:r w:rsidRPr="005F0B27">
        <w:t>Kredi: (3,2)</w:t>
      </w:r>
      <w:r w:rsidR="003824A2" w:rsidRPr="005F0B27">
        <w:t xml:space="preserve"> </w:t>
      </w:r>
      <w:r w:rsidRPr="005F0B27">
        <w:t>5</w:t>
      </w:r>
    </w:p>
    <w:p w14:paraId="1FBDA7F8" w14:textId="77777777" w:rsidR="00D70ED4" w:rsidRPr="005F0B27" w:rsidRDefault="00D70ED4" w:rsidP="005F0B27">
      <w:pPr>
        <w:pStyle w:val="GvdeMetni"/>
        <w:spacing w:line="360" w:lineRule="auto"/>
        <w:rPr>
          <w:b/>
        </w:rPr>
      </w:pPr>
    </w:p>
    <w:p w14:paraId="49E19D19" w14:textId="77777777" w:rsidR="00D70ED4" w:rsidRPr="005F0B27" w:rsidRDefault="003824A2" w:rsidP="005F0B27">
      <w:pPr>
        <w:spacing w:line="360" w:lineRule="auto"/>
        <w:rPr>
          <w:b/>
          <w:sz w:val="24"/>
          <w:szCs w:val="24"/>
        </w:rPr>
      </w:pPr>
      <w:r w:rsidRPr="005F0B27">
        <w:rPr>
          <w:b/>
          <w:sz w:val="24"/>
          <w:szCs w:val="24"/>
        </w:rPr>
        <w:t xml:space="preserve"> </w:t>
      </w:r>
      <w:r w:rsidR="00F05900" w:rsidRPr="005F0B27">
        <w:rPr>
          <w:b/>
          <w:sz w:val="24"/>
          <w:szCs w:val="24"/>
        </w:rPr>
        <w:t>ABL 2</w:t>
      </w:r>
      <w:r w:rsidR="00FA7B64" w:rsidRPr="005F0B27">
        <w:rPr>
          <w:b/>
          <w:sz w:val="24"/>
          <w:szCs w:val="24"/>
        </w:rPr>
        <w:t>17</w:t>
      </w:r>
      <w:r w:rsidR="00F05900" w:rsidRPr="005F0B27">
        <w:rPr>
          <w:b/>
          <w:sz w:val="24"/>
          <w:szCs w:val="24"/>
        </w:rPr>
        <w:t xml:space="preserve"> Türk Ceza Hukukuna Giri</w:t>
      </w:r>
      <w:r w:rsidR="00FA7B64" w:rsidRPr="005F0B27">
        <w:rPr>
          <w:b/>
          <w:sz w:val="24"/>
          <w:szCs w:val="24"/>
        </w:rPr>
        <w:t>ş</w:t>
      </w:r>
      <w:r w:rsidR="00F05900" w:rsidRPr="005F0B27">
        <w:rPr>
          <w:b/>
          <w:sz w:val="24"/>
          <w:szCs w:val="24"/>
        </w:rPr>
        <w:t xml:space="preserve"> ve Ceza Yargılama</w:t>
      </w:r>
      <w:r w:rsidR="00FA7B64" w:rsidRPr="005F0B27">
        <w:rPr>
          <w:b/>
          <w:sz w:val="24"/>
          <w:szCs w:val="24"/>
        </w:rPr>
        <w:t>s</w:t>
      </w:r>
      <w:r w:rsidR="00F05900" w:rsidRPr="005F0B27">
        <w:rPr>
          <w:b/>
          <w:sz w:val="24"/>
          <w:szCs w:val="24"/>
        </w:rPr>
        <w:t>ı</w:t>
      </w:r>
      <w:r w:rsidRPr="005F0B27">
        <w:rPr>
          <w:b/>
          <w:sz w:val="24"/>
          <w:szCs w:val="24"/>
        </w:rPr>
        <w:t xml:space="preserve"> </w:t>
      </w:r>
      <w:r w:rsidR="00F05900" w:rsidRPr="005F0B27">
        <w:rPr>
          <w:b/>
          <w:sz w:val="24"/>
          <w:szCs w:val="24"/>
        </w:rPr>
        <w:t>-</w:t>
      </w:r>
      <w:r w:rsidRPr="005F0B27">
        <w:rPr>
          <w:b/>
          <w:sz w:val="24"/>
          <w:szCs w:val="24"/>
        </w:rPr>
        <w:t xml:space="preserve"> </w:t>
      </w:r>
      <w:r w:rsidR="00F05900" w:rsidRPr="005F0B27">
        <w:rPr>
          <w:b/>
          <w:sz w:val="24"/>
          <w:szCs w:val="24"/>
        </w:rPr>
        <w:t>I</w:t>
      </w:r>
    </w:p>
    <w:p w14:paraId="308B59D4" w14:textId="77777777" w:rsidR="0048547F" w:rsidRPr="005F0B27" w:rsidRDefault="0048547F" w:rsidP="005F0B27">
      <w:pPr>
        <w:pStyle w:val="Balk1"/>
        <w:spacing w:before="5" w:line="360" w:lineRule="auto"/>
        <w:jc w:val="both"/>
        <w:rPr>
          <w:b w:val="0"/>
          <w:bCs w:val="0"/>
          <w:color w:val="444444"/>
        </w:rPr>
      </w:pPr>
      <w:r w:rsidRPr="005F0B27">
        <w:rPr>
          <w:b w:val="0"/>
          <w:bCs w:val="0"/>
          <w:color w:val="444444"/>
        </w:rPr>
        <w:t>Bu dersin içeriğini, ceza maddi hukuku ile ceza muhakemesi hukukunun temel konuları oluşturmaktadır. Bu bağlamda maddi ceza hukukuna ilişkin olarak ceza hukukunun işlevi, hukuk düzeni içindeki yeri, ceza hukukunun ve suç politikasının temel ilkeleri giriş mahiyetinde ele alınmaktadır. Bunun yanında Türk ceza Genel Hukukunun suç teorisi ayrıntılı olarak incelenmektedir. Bu bağlamda suç nedir, suçun unsurları nelerdir, suçun görünüş şekilleri nelerdir ayrıntılı olarak incelenmektedir. Bunların yanında Ceza Özel hukukunu ilgilendiren ana suç türleri de dersin ağırlıklı alanlarından biridir. En nihayetinde Ceza Muhakemesi Hukuku temel kavramlarına giriş yapılmaktadır.</w:t>
      </w:r>
    </w:p>
    <w:p w14:paraId="2007E78D" w14:textId="6D01F820" w:rsidR="00D70ED4" w:rsidRPr="005F0B27" w:rsidRDefault="0048547F" w:rsidP="005F0B27">
      <w:pPr>
        <w:pStyle w:val="Balk1"/>
        <w:spacing w:before="5" w:line="360" w:lineRule="auto"/>
      </w:pPr>
      <w:r w:rsidRPr="005F0B27">
        <w:rPr>
          <w:b w:val="0"/>
          <w:bCs w:val="0"/>
          <w:color w:val="444444"/>
        </w:rPr>
        <w:t xml:space="preserve"> </w:t>
      </w:r>
      <w:r w:rsidR="00F05900" w:rsidRPr="005F0B27">
        <w:t>Kredi: (3,0)</w:t>
      </w:r>
      <w:r w:rsidR="003824A2" w:rsidRPr="005F0B27">
        <w:t xml:space="preserve"> </w:t>
      </w:r>
      <w:r w:rsidR="00FA7B64" w:rsidRPr="005F0B27">
        <w:t>4</w:t>
      </w:r>
    </w:p>
    <w:p w14:paraId="6A4ACE15" w14:textId="04C6D430" w:rsidR="00D70ED4" w:rsidRPr="005F0B27" w:rsidRDefault="00D70ED4" w:rsidP="005F0B27">
      <w:pPr>
        <w:pStyle w:val="GvdeMetni"/>
        <w:spacing w:line="360" w:lineRule="auto"/>
        <w:rPr>
          <w:b/>
        </w:rPr>
      </w:pPr>
    </w:p>
    <w:p w14:paraId="5AC6D9C7" w14:textId="12E8A28A" w:rsidR="00FF0535" w:rsidRPr="005F0B27" w:rsidRDefault="00FF0535" w:rsidP="005F0B27">
      <w:pPr>
        <w:pStyle w:val="GvdeMetni"/>
        <w:spacing w:line="360" w:lineRule="auto"/>
        <w:rPr>
          <w:b/>
        </w:rPr>
      </w:pPr>
    </w:p>
    <w:p w14:paraId="01B047E7" w14:textId="0D2D2DF3" w:rsidR="00FF0535" w:rsidRPr="005F0B27" w:rsidRDefault="00FF0535" w:rsidP="005F0B27">
      <w:pPr>
        <w:pStyle w:val="GvdeMetni"/>
        <w:spacing w:line="360" w:lineRule="auto"/>
        <w:rPr>
          <w:b/>
        </w:rPr>
      </w:pPr>
    </w:p>
    <w:p w14:paraId="19486D64" w14:textId="5AE6F660" w:rsidR="00FF0535" w:rsidRPr="005F0B27" w:rsidRDefault="00FF0535" w:rsidP="005F0B27">
      <w:pPr>
        <w:pStyle w:val="GvdeMetni"/>
        <w:spacing w:line="360" w:lineRule="auto"/>
        <w:rPr>
          <w:b/>
        </w:rPr>
      </w:pPr>
    </w:p>
    <w:p w14:paraId="69869DC9" w14:textId="7588A636" w:rsidR="00FF0535" w:rsidRPr="005F0B27" w:rsidRDefault="00FF0535" w:rsidP="005F0B27">
      <w:pPr>
        <w:pStyle w:val="GvdeMetni"/>
        <w:spacing w:line="360" w:lineRule="auto"/>
        <w:rPr>
          <w:b/>
        </w:rPr>
      </w:pPr>
    </w:p>
    <w:p w14:paraId="165D68E5" w14:textId="47B62795" w:rsidR="00FF0535" w:rsidRPr="005F0B27" w:rsidRDefault="00FF0535" w:rsidP="005F0B27">
      <w:pPr>
        <w:pStyle w:val="GvdeMetni"/>
        <w:spacing w:line="360" w:lineRule="auto"/>
        <w:rPr>
          <w:b/>
        </w:rPr>
      </w:pPr>
    </w:p>
    <w:p w14:paraId="32196016" w14:textId="097AD249" w:rsidR="00FF0535" w:rsidRDefault="00FF0535" w:rsidP="005F0B27">
      <w:pPr>
        <w:pStyle w:val="GvdeMetni"/>
        <w:spacing w:line="360" w:lineRule="auto"/>
        <w:rPr>
          <w:b/>
        </w:rPr>
      </w:pPr>
    </w:p>
    <w:p w14:paraId="47E1EEF8" w14:textId="77777777" w:rsidR="005F0B27" w:rsidRPr="005F0B27" w:rsidRDefault="005F0B27" w:rsidP="005F0B27">
      <w:pPr>
        <w:pStyle w:val="GvdeMetni"/>
        <w:spacing w:line="360" w:lineRule="auto"/>
        <w:rPr>
          <w:b/>
        </w:rPr>
      </w:pPr>
    </w:p>
    <w:p w14:paraId="2E218724" w14:textId="77777777" w:rsidR="00FF0535" w:rsidRPr="005F0B27" w:rsidRDefault="00FF0535" w:rsidP="005F0B27">
      <w:pPr>
        <w:pStyle w:val="GvdeMetni"/>
        <w:spacing w:line="360" w:lineRule="auto"/>
        <w:rPr>
          <w:b/>
        </w:rPr>
      </w:pPr>
    </w:p>
    <w:p w14:paraId="52D0EEDE" w14:textId="77777777" w:rsidR="00D70ED4" w:rsidRPr="005F0B27" w:rsidRDefault="003824A2" w:rsidP="005F0B27">
      <w:pPr>
        <w:spacing w:line="360" w:lineRule="auto"/>
        <w:rPr>
          <w:b/>
          <w:sz w:val="24"/>
          <w:szCs w:val="24"/>
        </w:rPr>
      </w:pPr>
      <w:r w:rsidRPr="005F0B27">
        <w:rPr>
          <w:b/>
          <w:sz w:val="24"/>
          <w:szCs w:val="24"/>
        </w:rPr>
        <w:lastRenderedPageBreak/>
        <w:t xml:space="preserve"> </w:t>
      </w:r>
      <w:r w:rsidR="00F05900" w:rsidRPr="005F0B27">
        <w:rPr>
          <w:b/>
          <w:sz w:val="24"/>
          <w:szCs w:val="24"/>
        </w:rPr>
        <w:t>ABL 21</w:t>
      </w:r>
      <w:r w:rsidR="00FA7B64" w:rsidRPr="005F0B27">
        <w:rPr>
          <w:b/>
          <w:sz w:val="24"/>
          <w:szCs w:val="24"/>
        </w:rPr>
        <w:t>9</w:t>
      </w:r>
      <w:r w:rsidR="00F05900" w:rsidRPr="005F0B27">
        <w:rPr>
          <w:b/>
          <w:sz w:val="24"/>
          <w:szCs w:val="24"/>
        </w:rPr>
        <w:t xml:space="preserve"> Türk Anaya</w:t>
      </w:r>
      <w:r w:rsidR="00FA7B64" w:rsidRPr="005F0B27">
        <w:rPr>
          <w:b/>
          <w:sz w:val="24"/>
          <w:szCs w:val="24"/>
        </w:rPr>
        <w:t>s</w:t>
      </w:r>
      <w:r w:rsidR="00F05900" w:rsidRPr="005F0B27">
        <w:rPr>
          <w:b/>
          <w:sz w:val="24"/>
          <w:szCs w:val="24"/>
        </w:rPr>
        <w:t>a Hukuku</w:t>
      </w:r>
    </w:p>
    <w:p w14:paraId="3468A26D" w14:textId="00F549BD" w:rsidR="00D70ED4" w:rsidRPr="005F0B27" w:rsidRDefault="00F05900" w:rsidP="005F0B27">
      <w:pPr>
        <w:pStyle w:val="GvdeMetni"/>
        <w:spacing w:before="135" w:line="360" w:lineRule="auto"/>
        <w:ind w:left="116" w:right="118"/>
        <w:jc w:val="both"/>
      </w:pPr>
      <w:r w:rsidRPr="005F0B27">
        <w:t>Bu ders kapsamında Osmanlı-Türk anayasal gelişmeleri ve yürürlükteki anayasanın öngördüğü özgürlükler rejimi ile Anayasa Hukuku Genel Esaslar dersinde öğrenilen kavramlar perspektifinde ana</w:t>
      </w:r>
      <w:r w:rsidR="00DF03FC">
        <w:t>yasal sistem anlatılmaktadır. Öze</w:t>
      </w:r>
      <w:r w:rsidRPr="005F0B27">
        <w:t>llikle Türk anayasa hukukunun tarihî gelişimi 1876, 1921, 1924 ve 1961 Anayasaları ve 1982 Anayasası'nın temel ilkeleri, yasama, yürütme ve yargı organlarının düzenlenişi ve aralarındaki ilişkiler, olağanüstü yönetim usulleri ve Anayasada düzenlenmiş bulunan diğer kurumlar ile Anayasa Mahkemesi’nin kuruluş ve işleyişi ele</w:t>
      </w:r>
      <w:r w:rsidRPr="005F0B27">
        <w:rPr>
          <w:spacing w:val="3"/>
        </w:rPr>
        <w:t xml:space="preserve"> </w:t>
      </w:r>
      <w:r w:rsidRPr="005F0B27">
        <w:t>alın</w:t>
      </w:r>
      <w:r w:rsidR="009D74AA" w:rsidRPr="005F0B27">
        <w:t>maktadır.</w:t>
      </w:r>
    </w:p>
    <w:p w14:paraId="0AFD5BAF" w14:textId="48FC086F" w:rsidR="00FF0535" w:rsidRPr="005F0B27" w:rsidRDefault="00F05900" w:rsidP="005F0B27">
      <w:pPr>
        <w:pStyle w:val="Balk1"/>
        <w:spacing w:before="4" w:line="360" w:lineRule="auto"/>
      </w:pPr>
      <w:r w:rsidRPr="005F0B27">
        <w:t>Kredi: (4,0)</w:t>
      </w:r>
      <w:r w:rsidR="003824A2" w:rsidRPr="005F0B27">
        <w:t xml:space="preserve"> </w:t>
      </w:r>
      <w:r w:rsidR="00FA7B64" w:rsidRPr="005F0B27">
        <w:t>5</w:t>
      </w:r>
    </w:p>
    <w:p w14:paraId="39639F9B" w14:textId="77777777" w:rsidR="00FF0535" w:rsidRPr="005F0B27" w:rsidRDefault="00FF0535" w:rsidP="005F0B27">
      <w:pPr>
        <w:spacing w:line="360" w:lineRule="auto"/>
        <w:rPr>
          <w:sz w:val="24"/>
          <w:szCs w:val="24"/>
        </w:rPr>
      </w:pPr>
    </w:p>
    <w:p w14:paraId="07DC5794" w14:textId="5F062308" w:rsidR="00FF0535" w:rsidRPr="005F0B27" w:rsidRDefault="00FF0535" w:rsidP="005F0B27">
      <w:pPr>
        <w:spacing w:line="360" w:lineRule="auto"/>
        <w:rPr>
          <w:sz w:val="24"/>
          <w:szCs w:val="24"/>
        </w:rPr>
      </w:pPr>
    </w:p>
    <w:p w14:paraId="5A61215C" w14:textId="77777777" w:rsidR="00FF0535" w:rsidRPr="005F0B27" w:rsidRDefault="00FF0535" w:rsidP="005F0B27">
      <w:pPr>
        <w:spacing w:before="74" w:line="360" w:lineRule="auto"/>
        <w:ind w:left="116"/>
        <w:rPr>
          <w:b/>
          <w:sz w:val="24"/>
          <w:szCs w:val="24"/>
        </w:rPr>
      </w:pPr>
      <w:r w:rsidRPr="005F0B27">
        <w:rPr>
          <w:b/>
          <w:sz w:val="24"/>
          <w:szCs w:val="24"/>
        </w:rPr>
        <w:t>ABL 211 Adli Bilimlerde Mesleki İngilizce -I</w:t>
      </w:r>
    </w:p>
    <w:p w14:paraId="5B49B0AB" w14:textId="44DC4F71" w:rsidR="00FF0535" w:rsidRPr="005F0B27" w:rsidRDefault="00FF0535" w:rsidP="005F0B27">
      <w:pPr>
        <w:pStyle w:val="GvdeMetni"/>
        <w:spacing w:before="132" w:line="360" w:lineRule="auto"/>
        <w:ind w:left="116" w:right="283"/>
        <w:jc w:val="both"/>
      </w:pPr>
      <w:r w:rsidRPr="005F0B27">
        <w:t>Adli Bilimler alanında çalışacakların kaynak tarama, bilimsel makale okuyup, anlama becerileri geliştiril</w:t>
      </w:r>
      <w:r w:rsidR="009D74AA" w:rsidRPr="005F0B27">
        <w:t>mektedir.</w:t>
      </w:r>
    </w:p>
    <w:p w14:paraId="350B7FB1" w14:textId="77777777" w:rsidR="00FF0535" w:rsidRPr="005F0B27" w:rsidRDefault="00FF0535" w:rsidP="005F0B27">
      <w:pPr>
        <w:pStyle w:val="Balk1"/>
        <w:spacing w:line="360" w:lineRule="auto"/>
      </w:pPr>
      <w:r w:rsidRPr="005F0B27">
        <w:t>Kredi: (2,0) 3</w:t>
      </w:r>
    </w:p>
    <w:p w14:paraId="274E6E1F" w14:textId="06E3696A" w:rsidR="00FF0535" w:rsidRPr="005F0B27" w:rsidRDefault="00FF0535" w:rsidP="005F0B27">
      <w:pPr>
        <w:spacing w:line="360" w:lineRule="auto"/>
        <w:rPr>
          <w:sz w:val="24"/>
          <w:szCs w:val="24"/>
        </w:rPr>
      </w:pPr>
    </w:p>
    <w:p w14:paraId="5D4FCC4A" w14:textId="595D2958" w:rsidR="00FF0535" w:rsidRPr="005F0B27" w:rsidRDefault="00FF0535" w:rsidP="005F0B27">
      <w:pPr>
        <w:spacing w:line="360" w:lineRule="auto"/>
        <w:rPr>
          <w:sz w:val="24"/>
          <w:szCs w:val="24"/>
        </w:rPr>
      </w:pPr>
    </w:p>
    <w:p w14:paraId="6607F579" w14:textId="77777777" w:rsidR="00D70ED4" w:rsidRPr="005F0B27" w:rsidRDefault="00D70ED4" w:rsidP="005F0B27">
      <w:pPr>
        <w:spacing w:line="360" w:lineRule="auto"/>
        <w:rPr>
          <w:sz w:val="24"/>
          <w:szCs w:val="24"/>
        </w:rPr>
        <w:sectPr w:rsidR="00D70ED4" w:rsidRPr="005F0B27">
          <w:pgSz w:w="11910" w:h="16840"/>
          <w:pgMar w:top="900" w:right="1300" w:bottom="280" w:left="1300" w:header="708" w:footer="708" w:gutter="0"/>
          <w:cols w:space="708"/>
        </w:sectPr>
      </w:pPr>
    </w:p>
    <w:p w14:paraId="70B3B52E" w14:textId="77777777" w:rsidR="00D70ED4" w:rsidRPr="005F0B27" w:rsidRDefault="00D70ED4" w:rsidP="005F0B27">
      <w:pPr>
        <w:pStyle w:val="GvdeMetni"/>
        <w:spacing w:line="360" w:lineRule="auto"/>
        <w:rPr>
          <w:b/>
        </w:rPr>
      </w:pPr>
    </w:p>
    <w:p w14:paraId="393A926F" w14:textId="77777777" w:rsidR="00D70ED4" w:rsidRPr="005F0B27" w:rsidRDefault="00F05900" w:rsidP="005F0B27">
      <w:pPr>
        <w:pStyle w:val="ListeParagraf"/>
        <w:numPr>
          <w:ilvl w:val="0"/>
          <w:numId w:val="1"/>
        </w:numPr>
        <w:tabs>
          <w:tab w:val="left" w:pos="445"/>
        </w:tabs>
        <w:spacing w:line="360" w:lineRule="auto"/>
        <w:rPr>
          <w:b/>
          <w:sz w:val="24"/>
          <w:szCs w:val="24"/>
        </w:rPr>
      </w:pPr>
      <w:r w:rsidRPr="005F0B27">
        <w:rPr>
          <w:b/>
          <w:sz w:val="24"/>
          <w:szCs w:val="24"/>
        </w:rPr>
        <w:t>YARIYIL – BAHAR</w:t>
      </w:r>
      <w:r w:rsidRPr="005F0B27">
        <w:rPr>
          <w:b/>
          <w:spacing w:val="-2"/>
          <w:sz w:val="24"/>
          <w:szCs w:val="24"/>
        </w:rPr>
        <w:t xml:space="preserve"> </w:t>
      </w:r>
      <w:r w:rsidRPr="005F0B27">
        <w:rPr>
          <w:b/>
          <w:sz w:val="24"/>
          <w:szCs w:val="24"/>
        </w:rPr>
        <w:t>DÖNEM</w:t>
      </w:r>
      <w:r w:rsidR="00FA7B64" w:rsidRPr="005F0B27">
        <w:rPr>
          <w:b/>
          <w:sz w:val="24"/>
          <w:szCs w:val="24"/>
        </w:rPr>
        <w:t>İ</w:t>
      </w:r>
    </w:p>
    <w:p w14:paraId="17107562" w14:textId="77777777" w:rsidR="00D70ED4" w:rsidRPr="005F0B27" w:rsidRDefault="00D70ED4" w:rsidP="005F0B27">
      <w:pPr>
        <w:pStyle w:val="GvdeMetni"/>
        <w:spacing w:line="360" w:lineRule="auto"/>
        <w:rPr>
          <w:b/>
        </w:rPr>
      </w:pPr>
    </w:p>
    <w:p w14:paraId="6D73E7E5" w14:textId="77777777" w:rsidR="00D70ED4" w:rsidRPr="005F0B27" w:rsidRDefault="003824A2" w:rsidP="005F0B27">
      <w:pPr>
        <w:spacing w:line="360" w:lineRule="auto"/>
        <w:rPr>
          <w:b/>
          <w:sz w:val="24"/>
          <w:szCs w:val="24"/>
        </w:rPr>
      </w:pPr>
      <w:r w:rsidRPr="005F0B27">
        <w:rPr>
          <w:b/>
          <w:sz w:val="24"/>
          <w:szCs w:val="24"/>
        </w:rPr>
        <w:t xml:space="preserve"> </w:t>
      </w:r>
      <w:r w:rsidR="00F05900" w:rsidRPr="005F0B27">
        <w:rPr>
          <w:b/>
          <w:sz w:val="24"/>
          <w:szCs w:val="24"/>
        </w:rPr>
        <w:t>ABL 202 Adli Bilimlere Giri</w:t>
      </w:r>
      <w:r w:rsidR="00246D54" w:rsidRPr="005F0B27">
        <w:rPr>
          <w:b/>
          <w:sz w:val="24"/>
          <w:szCs w:val="24"/>
        </w:rPr>
        <w:t>ş</w:t>
      </w:r>
      <w:r w:rsidR="00F05900" w:rsidRPr="005F0B27">
        <w:rPr>
          <w:b/>
          <w:sz w:val="24"/>
          <w:szCs w:val="24"/>
        </w:rPr>
        <w:t xml:space="preserve"> -II</w:t>
      </w:r>
    </w:p>
    <w:p w14:paraId="12943E58" w14:textId="56BE3FFD" w:rsidR="00D70ED4" w:rsidRPr="005F0B27" w:rsidRDefault="00F05900" w:rsidP="005F0B27">
      <w:pPr>
        <w:pStyle w:val="GvdeMetni"/>
        <w:spacing w:before="135" w:line="360" w:lineRule="auto"/>
        <w:ind w:left="116" w:right="119"/>
        <w:jc w:val="both"/>
      </w:pPr>
      <w:r w:rsidRPr="005F0B27">
        <w:t>Adalet sürecine bilimin katkısının teori ve uygulamalarını kapsayan adli bilimlerde, delillerin toplanması, incelenmesi, değerlendirilmesi ve yorumu ele alınacaktır. Adli Bilimlere genel giriş mahiyetindeki ders, ceza idari soruşturmalarındaki önemine odaklanır. Dava örnekleri ile adli bilimlerin olanakları ve sınırları açıklan</w:t>
      </w:r>
      <w:r w:rsidR="009D74AA" w:rsidRPr="005F0B27">
        <w:t>maktadır.</w:t>
      </w:r>
    </w:p>
    <w:p w14:paraId="5C287D13" w14:textId="77777777" w:rsidR="00D70ED4" w:rsidRPr="005F0B27" w:rsidRDefault="00F05900" w:rsidP="005F0B27">
      <w:pPr>
        <w:pStyle w:val="Balk1"/>
        <w:spacing w:before="5" w:line="360" w:lineRule="auto"/>
      </w:pPr>
      <w:r w:rsidRPr="005F0B27">
        <w:t>Kredi: (3,0)</w:t>
      </w:r>
      <w:r w:rsidR="003824A2" w:rsidRPr="005F0B27">
        <w:t xml:space="preserve"> </w:t>
      </w:r>
      <w:r w:rsidRPr="005F0B27">
        <w:t>5</w:t>
      </w:r>
    </w:p>
    <w:p w14:paraId="18532A35" w14:textId="77777777" w:rsidR="00D70ED4" w:rsidRPr="005F0B27" w:rsidRDefault="00D70ED4" w:rsidP="005F0B27">
      <w:pPr>
        <w:pStyle w:val="GvdeMetni"/>
        <w:spacing w:line="360" w:lineRule="auto"/>
        <w:rPr>
          <w:b/>
        </w:rPr>
      </w:pPr>
    </w:p>
    <w:p w14:paraId="4986E0BC" w14:textId="77777777" w:rsidR="00D70ED4" w:rsidRPr="005F0B27" w:rsidRDefault="003824A2" w:rsidP="005F0B27">
      <w:pPr>
        <w:spacing w:line="360" w:lineRule="auto"/>
        <w:rPr>
          <w:b/>
          <w:sz w:val="24"/>
          <w:szCs w:val="24"/>
        </w:rPr>
      </w:pPr>
      <w:r w:rsidRPr="005F0B27">
        <w:rPr>
          <w:b/>
          <w:sz w:val="24"/>
          <w:szCs w:val="24"/>
        </w:rPr>
        <w:t xml:space="preserve"> </w:t>
      </w:r>
      <w:r w:rsidR="00F05900" w:rsidRPr="005F0B27">
        <w:rPr>
          <w:b/>
          <w:sz w:val="24"/>
          <w:szCs w:val="24"/>
        </w:rPr>
        <w:t>ABL 204 Adli Biyoloji</w:t>
      </w:r>
    </w:p>
    <w:p w14:paraId="56686FF3" w14:textId="0E5BC13F" w:rsidR="00D70ED4" w:rsidRPr="005F0B27" w:rsidRDefault="00F05900" w:rsidP="005F0B27">
      <w:pPr>
        <w:pStyle w:val="GvdeMetni"/>
        <w:spacing w:before="132" w:line="360" w:lineRule="auto"/>
        <w:ind w:left="116" w:right="121"/>
        <w:jc w:val="both"/>
      </w:pPr>
      <w:r w:rsidRPr="005F0B27">
        <w:t xml:space="preserve">DNA analizlerinde kullanılabilecek biyolojik örneklerin tanımlanması, olay yerinde biyolojik delil toplanmasının önemi, </w:t>
      </w:r>
      <w:proofErr w:type="spellStart"/>
      <w:r w:rsidR="00AE3033" w:rsidRPr="005F0B27">
        <w:t>m</w:t>
      </w:r>
      <w:r w:rsidRPr="005F0B27">
        <w:t>aterial</w:t>
      </w:r>
      <w:proofErr w:type="spellEnd"/>
      <w:r w:rsidRPr="005F0B27">
        <w:t xml:space="preserve"> ve kaynağın delil toplama stratej</w:t>
      </w:r>
      <w:r w:rsidR="00AE3033" w:rsidRPr="005F0B27">
        <w:t xml:space="preserve">ilerine etkisi, adli biyoloji </w:t>
      </w:r>
      <w:proofErr w:type="spellStart"/>
      <w:r w:rsidR="00AE3033" w:rsidRPr="005F0B27">
        <w:t>laboratuar</w:t>
      </w:r>
      <w:proofErr w:type="spellEnd"/>
      <w:r w:rsidR="00AE3033" w:rsidRPr="005F0B27">
        <w:t xml:space="preserve"> iş akışı, DNA </w:t>
      </w:r>
      <w:proofErr w:type="gramStart"/>
      <w:r w:rsidR="00AE3033" w:rsidRPr="005F0B27">
        <w:t>izolasyonu</w:t>
      </w:r>
      <w:proofErr w:type="gramEnd"/>
      <w:r w:rsidR="00AE3033" w:rsidRPr="005F0B27">
        <w:t xml:space="preserve"> ve miktar ölçüm yöntemleri, PCR ve </w:t>
      </w:r>
      <w:proofErr w:type="spellStart"/>
      <w:r w:rsidR="00AE3033" w:rsidRPr="005F0B27">
        <w:t>Elektroforezin</w:t>
      </w:r>
      <w:proofErr w:type="spellEnd"/>
      <w:r w:rsidR="00AE3033" w:rsidRPr="005F0B27">
        <w:t xml:space="preserve"> temeli ile </w:t>
      </w:r>
      <w:r w:rsidR="009D74AA" w:rsidRPr="005F0B27">
        <w:t>A</w:t>
      </w:r>
      <w:r w:rsidR="00AE3033" w:rsidRPr="005F0B27">
        <w:t xml:space="preserve">dli </w:t>
      </w:r>
      <w:r w:rsidR="009D74AA" w:rsidRPr="005F0B27">
        <w:t>B</w:t>
      </w:r>
      <w:r w:rsidR="00AE3033" w:rsidRPr="005F0B27">
        <w:t xml:space="preserve">ilimlerde </w:t>
      </w:r>
      <w:proofErr w:type="spellStart"/>
      <w:r w:rsidR="00AE3033" w:rsidRPr="005F0B27">
        <w:t>kimliklendirme</w:t>
      </w:r>
      <w:proofErr w:type="spellEnd"/>
      <w:r w:rsidR="00AE3033" w:rsidRPr="005F0B27">
        <w:t xml:space="preserve"> sistemlerine giriş ele </w:t>
      </w:r>
      <w:r w:rsidRPr="005F0B27">
        <w:t>alınmaktadır.</w:t>
      </w:r>
    </w:p>
    <w:p w14:paraId="7F9BAD71" w14:textId="77777777" w:rsidR="00D70ED4" w:rsidRPr="005F0B27" w:rsidRDefault="00F05900" w:rsidP="005F0B27">
      <w:pPr>
        <w:pStyle w:val="Balk1"/>
        <w:spacing w:before="4" w:line="360" w:lineRule="auto"/>
      </w:pPr>
      <w:r w:rsidRPr="005F0B27">
        <w:t>Kredi: (3,2)</w:t>
      </w:r>
      <w:r w:rsidR="003824A2" w:rsidRPr="005F0B27">
        <w:t xml:space="preserve"> </w:t>
      </w:r>
      <w:r w:rsidRPr="005F0B27">
        <w:t>6</w:t>
      </w:r>
    </w:p>
    <w:p w14:paraId="1259C509" w14:textId="77777777" w:rsidR="00D70ED4" w:rsidRPr="005F0B27" w:rsidRDefault="00D70ED4" w:rsidP="005F0B27">
      <w:pPr>
        <w:pStyle w:val="GvdeMetni"/>
        <w:spacing w:line="360" w:lineRule="auto"/>
        <w:rPr>
          <w:b/>
        </w:rPr>
      </w:pPr>
    </w:p>
    <w:p w14:paraId="18E89CD9" w14:textId="77777777" w:rsidR="00D70ED4" w:rsidRPr="005F0B27" w:rsidRDefault="003824A2" w:rsidP="005F0B27">
      <w:pPr>
        <w:spacing w:line="360" w:lineRule="auto"/>
        <w:rPr>
          <w:b/>
          <w:sz w:val="24"/>
          <w:szCs w:val="24"/>
        </w:rPr>
      </w:pPr>
      <w:r w:rsidRPr="005F0B27">
        <w:rPr>
          <w:b/>
          <w:sz w:val="24"/>
          <w:szCs w:val="24"/>
        </w:rPr>
        <w:t xml:space="preserve"> </w:t>
      </w:r>
      <w:r w:rsidR="00F05900" w:rsidRPr="005F0B27">
        <w:rPr>
          <w:b/>
          <w:sz w:val="24"/>
          <w:szCs w:val="24"/>
        </w:rPr>
        <w:t>ABL 206 Adli Fiziğe</w:t>
      </w:r>
      <w:r w:rsidR="00FA7B64" w:rsidRPr="005F0B27">
        <w:rPr>
          <w:b/>
          <w:sz w:val="24"/>
          <w:szCs w:val="24"/>
        </w:rPr>
        <w:t xml:space="preserve"> Giriş </w:t>
      </w:r>
      <w:r w:rsidR="00F05900" w:rsidRPr="005F0B27">
        <w:rPr>
          <w:b/>
          <w:sz w:val="24"/>
          <w:szCs w:val="24"/>
        </w:rPr>
        <w:t>-</w:t>
      </w:r>
      <w:r w:rsidR="00FA7B64" w:rsidRPr="005F0B27">
        <w:rPr>
          <w:b/>
          <w:sz w:val="24"/>
          <w:szCs w:val="24"/>
        </w:rPr>
        <w:t xml:space="preserve"> </w:t>
      </w:r>
      <w:r w:rsidR="00F05900" w:rsidRPr="005F0B27">
        <w:rPr>
          <w:b/>
          <w:sz w:val="24"/>
          <w:szCs w:val="24"/>
        </w:rPr>
        <w:t>II</w:t>
      </w:r>
    </w:p>
    <w:p w14:paraId="62227426" w14:textId="4D1112D8" w:rsidR="00D70ED4" w:rsidRPr="005F0B27" w:rsidRDefault="001346EA" w:rsidP="00E81FA4">
      <w:pPr>
        <w:pStyle w:val="Balk1"/>
        <w:spacing w:before="5" w:line="360" w:lineRule="auto"/>
        <w:jc w:val="both"/>
        <w:rPr>
          <w:b w:val="0"/>
          <w:bCs w:val="0"/>
        </w:rPr>
      </w:pPr>
      <w:r w:rsidRPr="005F0B27">
        <w:rPr>
          <w:b w:val="0"/>
          <w:bCs w:val="0"/>
        </w:rPr>
        <w:t xml:space="preserve">Bu derste Adli </w:t>
      </w:r>
      <w:r w:rsidR="00E81FA4">
        <w:rPr>
          <w:b w:val="0"/>
          <w:bCs w:val="0"/>
        </w:rPr>
        <w:t>B</w:t>
      </w:r>
      <w:r w:rsidRPr="005F0B27">
        <w:rPr>
          <w:b w:val="0"/>
          <w:bCs w:val="0"/>
        </w:rPr>
        <w:t xml:space="preserve">alistik, </w:t>
      </w:r>
      <w:r w:rsidR="00E81FA4">
        <w:rPr>
          <w:b w:val="0"/>
          <w:bCs w:val="0"/>
        </w:rPr>
        <w:t>t</w:t>
      </w:r>
      <w:r w:rsidRPr="005F0B27">
        <w:rPr>
          <w:b w:val="0"/>
          <w:bCs w:val="0"/>
        </w:rPr>
        <w:t xml:space="preserve">ek boyutta hareket, İki boyutta hareket, </w:t>
      </w:r>
      <w:r w:rsidR="00E81FA4">
        <w:rPr>
          <w:b w:val="0"/>
          <w:bCs w:val="0"/>
        </w:rPr>
        <w:t>h</w:t>
      </w:r>
      <w:r w:rsidRPr="005F0B27">
        <w:rPr>
          <w:b w:val="0"/>
          <w:bCs w:val="0"/>
        </w:rPr>
        <w:t xml:space="preserve">edef </w:t>
      </w:r>
      <w:r w:rsidR="00E81FA4">
        <w:rPr>
          <w:b w:val="0"/>
          <w:bCs w:val="0"/>
        </w:rPr>
        <w:t>b</w:t>
      </w:r>
      <w:r w:rsidRPr="005F0B27">
        <w:rPr>
          <w:b w:val="0"/>
          <w:bCs w:val="0"/>
        </w:rPr>
        <w:t xml:space="preserve">alistiği, Adli Bilimlerde Spektroskopi, Kinematik ve İz İncelemeleri vaka sunumlarıyla anlatılmaktadır. </w:t>
      </w:r>
      <w:r w:rsidR="00F05900" w:rsidRPr="005F0B27">
        <w:t>Kredi: (3,2)</w:t>
      </w:r>
      <w:r w:rsidR="003824A2" w:rsidRPr="005F0B27">
        <w:t xml:space="preserve"> </w:t>
      </w:r>
      <w:r w:rsidR="00F05900" w:rsidRPr="005F0B27">
        <w:t>5</w:t>
      </w:r>
    </w:p>
    <w:p w14:paraId="5ECEC5E5" w14:textId="77777777" w:rsidR="00D70ED4" w:rsidRPr="005F0B27" w:rsidRDefault="00D70ED4" w:rsidP="005F0B27">
      <w:pPr>
        <w:pStyle w:val="GvdeMetni"/>
        <w:spacing w:line="360" w:lineRule="auto"/>
        <w:rPr>
          <w:b/>
        </w:rPr>
      </w:pPr>
    </w:p>
    <w:p w14:paraId="3D8AD834" w14:textId="77777777" w:rsidR="00D70ED4" w:rsidRPr="005F0B27" w:rsidRDefault="003824A2" w:rsidP="005F0B27">
      <w:pPr>
        <w:spacing w:line="360" w:lineRule="auto"/>
        <w:rPr>
          <w:b/>
          <w:sz w:val="24"/>
          <w:szCs w:val="24"/>
        </w:rPr>
      </w:pPr>
      <w:r w:rsidRPr="005F0B27">
        <w:rPr>
          <w:b/>
          <w:sz w:val="24"/>
          <w:szCs w:val="24"/>
        </w:rPr>
        <w:t xml:space="preserve"> </w:t>
      </w:r>
      <w:r w:rsidR="00F05900" w:rsidRPr="005F0B27">
        <w:rPr>
          <w:b/>
          <w:sz w:val="24"/>
          <w:szCs w:val="24"/>
        </w:rPr>
        <w:t>ABL 2</w:t>
      </w:r>
      <w:r w:rsidR="00FA7B64" w:rsidRPr="005F0B27">
        <w:rPr>
          <w:b/>
          <w:sz w:val="24"/>
          <w:szCs w:val="24"/>
        </w:rPr>
        <w:t xml:space="preserve">16 </w:t>
      </w:r>
      <w:r w:rsidR="00F05900" w:rsidRPr="005F0B27">
        <w:rPr>
          <w:b/>
          <w:sz w:val="24"/>
          <w:szCs w:val="24"/>
        </w:rPr>
        <w:t>Adli Bilimlerde İ</w:t>
      </w:r>
      <w:r w:rsidR="00FA7B64" w:rsidRPr="005F0B27">
        <w:rPr>
          <w:b/>
          <w:sz w:val="24"/>
          <w:szCs w:val="24"/>
        </w:rPr>
        <w:t>s</w:t>
      </w:r>
      <w:r w:rsidR="00F05900" w:rsidRPr="005F0B27">
        <w:rPr>
          <w:b/>
          <w:sz w:val="24"/>
          <w:szCs w:val="24"/>
        </w:rPr>
        <w:t>tati</w:t>
      </w:r>
      <w:r w:rsidR="00FA7B64" w:rsidRPr="005F0B27">
        <w:rPr>
          <w:b/>
          <w:sz w:val="24"/>
          <w:szCs w:val="24"/>
        </w:rPr>
        <w:t>s</w:t>
      </w:r>
      <w:r w:rsidR="00F05900" w:rsidRPr="005F0B27">
        <w:rPr>
          <w:b/>
          <w:sz w:val="24"/>
          <w:szCs w:val="24"/>
        </w:rPr>
        <w:t>tik</w:t>
      </w:r>
    </w:p>
    <w:p w14:paraId="12951FF4" w14:textId="3748A085" w:rsidR="00D70ED4" w:rsidRPr="005F0B27" w:rsidRDefault="00F05900" w:rsidP="005F0B27">
      <w:pPr>
        <w:pStyle w:val="GvdeMetni"/>
        <w:spacing w:before="132" w:line="360" w:lineRule="auto"/>
        <w:ind w:left="116" w:right="118"/>
        <w:jc w:val="both"/>
      </w:pPr>
      <w:r w:rsidRPr="005F0B27">
        <w:t xml:space="preserve">İleri hesaplamalarda istatistiksel bilgi ve beceri ile donatılacak olan öğrencilere, adli bilimlerde karşılaşılan problemlerde istatistiğin kullanımı aktarılacaktır. DNA analizleri, kan lekelerinin incelenmesi gibi alanlarda gerek adli bilim </w:t>
      </w:r>
      <w:proofErr w:type="gramStart"/>
      <w:r w:rsidRPr="005F0B27">
        <w:t>literatüründe</w:t>
      </w:r>
      <w:proofErr w:type="gramEnd"/>
      <w:r w:rsidRPr="005F0B27">
        <w:t xml:space="preserve"> gerekse adli olgularda karşılaşılan örneklerde kullanılacak istatistiksel kavram ve yöntemler ele</w:t>
      </w:r>
      <w:r w:rsidRPr="005F0B27">
        <w:rPr>
          <w:spacing w:val="-4"/>
        </w:rPr>
        <w:t xml:space="preserve"> </w:t>
      </w:r>
      <w:r w:rsidR="009D74AA" w:rsidRPr="005F0B27">
        <w:t>alınmaktadır.</w:t>
      </w:r>
    </w:p>
    <w:p w14:paraId="7DF79E0A" w14:textId="77777777" w:rsidR="00D70ED4" w:rsidRPr="005F0B27" w:rsidRDefault="00F05900" w:rsidP="005F0B27">
      <w:pPr>
        <w:pStyle w:val="Balk1"/>
        <w:spacing w:before="5" w:line="360" w:lineRule="auto"/>
        <w:jc w:val="both"/>
      </w:pPr>
      <w:r w:rsidRPr="005F0B27">
        <w:t>Kredi: (2,2)</w:t>
      </w:r>
      <w:r w:rsidR="003824A2" w:rsidRPr="005F0B27">
        <w:t xml:space="preserve"> </w:t>
      </w:r>
      <w:r w:rsidR="00FA7B64" w:rsidRPr="005F0B27">
        <w:t>4</w:t>
      </w:r>
    </w:p>
    <w:p w14:paraId="1F76F400" w14:textId="77777777" w:rsidR="00D70ED4" w:rsidRPr="005F0B27" w:rsidRDefault="00D70ED4" w:rsidP="005F0B27">
      <w:pPr>
        <w:spacing w:line="360" w:lineRule="auto"/>
        <w:jc w:val="both"/>
        <w:rPr>
          <w:sz w:val="24"/>
          <w:szCs w:val="24"/>
        </w:rPr>
        <w:sectPr w:rsidR="00D70ED4" w:rsidRPr="005F0B27">
          <w:pgSz w:w="11910" w:h="16840"/>
          <w:pgMar w:top="900" w:right="1300" w:bottom="280" w:left="1300" w:header="708" w:footer="708" w:gutter="0"/>
          <w:cols w:space="708"/>
        </w:sectPr>
      </w:pPr>
    </w:p>
    <w:p w14:paraId="317B5BF9" w14:textId="5D1A97B9" w:rsidR="00D70ED4" w:rsidRPr="005F0B27" w:rsidRDefault="00F05900" w:rsidP="005F0B27">
      <w:pPr>
        <w:spacing w:before="74" w:line="360" w:lineRule="auto"/>
        <w:ind w:left="116"/>
        <w:rPr>
          <w:b/>
          <w:sz w:val="24"/>
          <w:szCs w:val="24"/>
        </w:rPr>
      </w:pPr>
      <w:r w:rsidRPr="005F0B27">
        <w:rPr>
          <w:b/>
          <w:sz w:val="24"/>
          <w:szCs w:val="24"/>
        </w:rPr>
        <w:lastRenderedPageBreak/>
        <w:t>ABL 21</w:t>
      </w:r>
      <w:r w:rsidR="00FA7B64" w:rsidRPr="005F0B27">
        <w:rPr>
          <w:b/>
          <w:sz w:val="24"/>
          <w:szCs w:val="24"/>
        </w:rPr>
        <w:t>8</w:t>
      </w:r>
      <w:r w:rsidRPr="005F0B27">
        <w:rPr>
          <w:b/>
          <w:sz w:val="24"/>
          <w:szCs w:val="24"/>
        </w:rPr>
        <w:t xml:space="preserve"> Türk Ceza Hukukuna Giri</w:t>
      </w:r>
      <w:r w:rsidR="00DF03FC">
        <w:rPr>
          <w:b/>
          <w:sz w:val="24"/>
          <w:szCs w:val="24"/>
        </w:rPr>
        <w:t>ş</w:t>
      </w:r>
      <w:r w:rsidRPr="005F0B27">
        <w:rPr>
          <w:b/>
          <w:sz w:val="24"/>
          <w:szCs w:val="24"/>
        </w:rPr>
        <w:t xml:space="preserve"> ve Ceza Yargılama</w:t>
      </w:r>
      <w:r w:rsidR="00FA7B64" w:rsidRPr="005F0B27">
        <w:rPr>
          <w:b/>
          <w:sz w:val="24"/>
          <w:szCs w:val="24"/>
        </w:rPr>
        <w:t xml:space="preserve">sı - </w:t>
      </w:r>
      <w:r w:rsidRPr="005F0B27">
        <w:rPr>
          <w:b/>
          <w:sz w:val="24"/>
          <w:szCs w:val="24"/>
        </w:rPr>
        <w:t>II</w:t>
      </w:r>
    </w:p>
    <w:p w14:paraId="5D4ED5F6" w14:textId="5B7AC72C" w:rsidR="00700D7E" w:rsidRPr="005F0B27" w:rsidRDefault="00700D7E" w:rsidP="005F0B27">
      <w:pPr>
        <w:pStyle w:val="Balk1"/>
        <w:spacing w:before="7" w:line="360" w:lineRule="auto"/>
        <w:jc w:val="both"/>
        <w:rPr>
          <w:b w:val="0"/>
          <w:bCs w:val="0"/>
        </w:rPr>
      </w:pPr>
      <w:r w:rsidRPr="005F0B27">
        <w:rPr>
          <w:b w:val="0"/>
          <w:bCs w:val="0"/>
        </w:rPr>
        <w:t>Bu dersin içeriğini ağırlıklı olarak ceza muhakemesi hukuku oluşturmaktadır. Ceza muhakemesi hukukunun amacı, işlevi, kaynakları, kaynakların yorumu, ceza muhakemesi kurallarının yer, zaman ve kişi bakımından uygulanması, muhakeme şartları ele alınmaktadır. Ayrıca soruşturma evresinin işlevi ve özellikleri, soruşturma evresinin süjeleri, soruşturma evresinde delillerin toplanması, koruma tedbirleri ve soruşturmadan sonuç çıkartılması konuları ayrıntılı şekilde konu edilmektedir. Tüm bunların yanında kovuşturma aşaması ile yargı yollarına ilişkin temel kavramlara değinilmektedir.</w:t>
      </w:r>
    </w:p>
    <w:p w14:paraId="3DC81F1A" w14:textId="636964D9" w:rsidR="00D70ED4" w:rsidRPr="005F0B27" w:rsidRDefault="00F05900" w:rsidP="005F0B27">
      <w:pPr>
        <w:pStyle w:val="Balk1"/>
        <w:spacing w:before="7" w:line="360" w:lineRule="auto"/>
      </w:pPr>
      <w:r w:rsidRPr="005F0B27">
        <w:t>Kredi: (3,0)</w:t>
      </w:r>
      <w:r w:rsidR="003824A2" w:rsidRPr="005F0B27">
        <w:t xml:space="preserve"> </w:t>
      </w:r>
      <w:r w:rsidR="00FA7B64" w:rsidRPr="005F0B27">
        <w:t>4</w:t>
      </w:r>
      <w:r w:rsidR="003824A2" w:rsidRPr="005F0B27">
        <w:t xml:space="preserve"> </w:t>
      </w:r>
    </w:p>
    <w:p w14:paraId="415E0D26" w14:textId="77777777" w:rsidR="00D70ED4" w:rsidRPr="005F0B27" w:rsidRDefault="00D70ED4" w:rsidP="005F0B27">
      <w:pPr>
        <w:pStyle w:val="GvdeMetni"/>
        <w:spacing w:line="360" w:lineRule="auto"/>
        <w:rPr>
          <w:b/>
        </w:rPr>
      </w:pPr>
    </w:p>
    <w:p w14:paraId="502B4970" w14:textId="77777777" w:rsidR="00D70ED4" w:rsidRPr="005F0B27" w:rsidRDefault="003824A2" w:rsidP="005F0B27">
      <w:pPr>
        <w:spacing w:line="360" w:lineRule="auto"/>
        <w:rPr>
          <w:b/>
          <w:sz w:val="24"/>
          <w:szCs w:val="24"/>
        </w:rPr>
      </w:pPr>
      <w:r w:rsidRPr="005F0B27">
        <w:rPr>
          <w:b/>
          <w:sz w:val="24"/>
          <w:szCs w:val="24"/>
        </w:rPr>
        <w:t xml:space="preserve"> </w:t>
      </w:r>
      <w:r w:rsidR="00F05900" w:rsidRPr="005F0B27">
        <w:rPr>
          <w:b/>
          <w:sz w:val="24"/>
          <w:szCs w:val="24"/>
        </w:rPr>
        <w:t>ABL 212 Adli Bilimlerde Me</w:t>
      </w:r>
      <w:r w:rsidR="00FA7B64" w:rsidRPr="005F0B27">
        <w:rPr>
          <w:b/>
          <w:sz w:val="24"/>
          <w:szCs w:val="24"/>
        </w:rPr>
        <w:t>s</w:t>
      </w:r>
      <w:r w:rsidR="00F05900" w:rsidRPr="005F0B27">
        <w:rPr>
          <w:b/>
          <w:sz w:val="24"/>
          <w:szCs w:val="24"/>
        </w:rPr>
        <w:t>leki İngilizce</w:t>
      </w:r>
      <w:r w:rsidR="00FA7B64" w:rsidRPr="005F0B27">
        <w:rPr>
          <w:b/>
          <w:sz w:val="24"/>
          <w:szCs w:val="24"/>
        </w:rPr>
        <w:t xml:space="preserve"> </w:t>
      </w:r>
      <w:r w:rsidR="00F05900" w:rsidRPr="005F0B27">
        <w:rPr>
          <w:b/>
          <w:sz w:val="24"/>
          <w:szCs w:val="24"/>
        </w:rPr>
        <w:t>-</w:t>
      </w:r>
      <w:r w:rsidR="00FA7B64" w:rsidRPr="005F0B27">
        <w:rPr>
          <w:b/>
          <w:sz w:val="24"/>
          <w:szCs w:val="24"/>
        </w:rPr>
        <w:t xml:space="preserve"> </w:t>
      </w:r>
      <w:r w:rsidR="00F05900" w:rsidRPr="005F0B27">
        <w:rPr>
          <w:b/>
          <w:sz w:val="24"/>
          <w:szCs w:val="24"/>
        </w:rPr>
        <w:t>II</w:t>
      </w:r>
    </w:p>
    <w:p w14:paraId="27AD3757" w14:textId="693C95AD" w:rsidR="00D70ED4" w:rsidRPr="005F0B27" w:rsidRDefault="00F05900" w:rsidP="005F0B27">
      <w:pPr>
        <w:pStyle w:val="GvdeMetni"/>
        <w:spacing w:before="132" w:line="360" w:lineRule="auto"/>
        <w:ind w:left="116" w:right="283"/>
      </w:pPr>
      <w:r w:rsidRPr="005F0B27">
        <w:t>Adli bilim alanında sunum hazırlama ve aktarım, poster, bildiri hazırlama ve aktarımda, ayrıca maka</w:t>
      </w:r>
      <w:r w:rsidR="00E53FBF" w:rsidRPr="005F0B27">
        <w:t>l</w:t>
      </w:r>
      <w:r w:rsidRPr="005F0B27">
        <w:t>e yazımında İngilizce bilgi ve beceriler</w:t>
      </w:r>
      <w:r w:rsidRPr="005F0B27">
        <w:rPr>
          <w:spacing w:val="-2"/>
        </w:rPr>
        <w:t xml:space="preserve"> </w:t>
      </w:r>
      <w:r w:rsidRPr="005F0B27">
        <w:t>geliştiril</w:t>
      </w:r>
      <w:r w:rsidR="009D74AA" w:rsidRPr="005F0B27">
        <w:t>mektedir.</w:t>
      </w:r>
    </w:p>
    <w:p w14:paraId="3B30BC6D" w14:textId="77777777" w:rsidR="00D70ED4" w:rsidRPr="005F0B27" w:rsidRDefault="00F05900" w:rsidP="005F0B27">
      <w:pPr>
        <w:pStyle w:val="Balk1"/>
        <w:spacing w:before="5" w:line="360" w:lineRule="auto"/>
      </w:pPr>
      <w:r w:rsidRPr="005F0B27">
        <w:t>Kredi: (</w:t>
      </w:r>
      <w:r w:rsidR="00FA7B64" w:rsidRPr="005F0B27">
        <w:t>2</w:t>
      </w:r>
      <w:r w:rsidRPr="005F0B27">
        <w:t>,0)</w:t>
      </w:r>
      <w:r w:rsidR="003824A2" w:rsidRPr="005F0B27">
        <w:t xml:space="preserve"> </w:t>
      </w:r>
      <w:r w:rsidRPr="005F0B27">
        <w:t>3</w:t>
      </w:r>
    </w:p>
    <w:p w14:paraId="57B987CC" w14:textId="77777777" w:rsidR="00D70ED4" w:rsidRPr="005F0B27" w:rsidRDefault="00D70ED4" w:rsidP="005F0B27">
      <w:pPr>
        <w:spacing w:line="360" w:lineRule="auto"/>
        <w:rPr>
          <w:sz w:val="24"/>
          <w:szCs w:val="24"/>
        </w:rPr>
        <w:sectPr w:rsidR="00D70ED4" w:rsidRPr="005F0B27">
          <w:pgSz w:w="11910" w:h="16840"/>
          <w:pgMar w:top="900" w:right="1300" w:bottom="280" w:left="1300" w:header="708" w:footer="708" w:gutter="0"/>
          <w:cols w:space="708"/>
        </w:sectPr>
      </w:pPr>
    </w:p>
    <w:p w14:paraId="039B9406" w14:textId="77777777" w:rsidR="00D70ED4" w:rsidRPr="005F0B27" w:rsidRDefault="00F05900" w:rsidP="005F0B27">
      <w:pPr>
        <w:spacing w:before="74" w:line="360" w:lineRule="auto"/>
        <w:ind w:left="1770" w:right="1771"/>
        <w:jc w:val="center"/>
        <w:rPr>
          <w:b/>
          <w:sz w:val="24"/>
          <w:szCs w:val="24"/>
        </w:rPr>
      </w:pPr>
      <w:r w:rsidRPr="005F0B27">
        <w:rPr>
          <w:b/>
          <w:sz w:val="24"/>
          <w:szCs w:val="24"/>
        </w:rPr>
        <w:lastRenderedPageBreak/>
        <w:t>ÜÇÜNCÜ YIL</w:t>
      </w:r>
    </w:p>
    <w:p w14:paraId="028A67C6" w14:textId="77777777" w:rsidR="00D70ED4" w:rsidRPr="005F0B27" w:rsidRDefault="00F05900" w:rsidP="005F0B27">
      <w:pPr>
        <w:spacing w:before="137" w:line="360" w:lineRule="auto"/>
        <w:ind w:left="116"/>
        <w:rPr>
          <w:b/>
          <w:sz w:val="24"/>
          <w:szCs w:val="24"/>
        </w:rPr>
      </w:pPr>
      <w:r w:rsidRPr="005F0B27">
        <w:rPr>
          <w:b/>
          <w:sz w:val="24"/>
          <w:szCs w:val="24"/>
        </w:rPr>
        <w:t>GÜZ DÖNEMİ (V. Yarıyıl )</w:t>
      </w:r>
    </w:p>
    <w:p w14:paraId="12BBD63F" w14:textId="77777777" w:rsidR="00D70ED4" w:rsidRPr="005F0B27" w:rsidRDefault="00D70ED4" w:rsidP="005F0B27">
      <w:pPr>
        <w:pStyle w:val="GvdeMetni"/>
        <w:spacing w:line="360" w:lineRule="auto"/>
        <w:rPr>
          <w:b/>
        </w:rPr>
      </w:pPr>
    </w:p>
    <w:p w14:paraId="4B16F506" w14:textId="77777777" w:rsidR="00D70ED4" w:rsidRPr="005F0B27" w:rsidRDefault="003824A2" w:rsidP="005F0B27">
      <w:pPr>
        <w:spacing w:before="90" w:line="360" w:lineRule="auto"/>
        <w:rPr>
          <w:b/>
          <w:sz w:val="24"/>
          <w:szCs w:val="24"/>
        </w:rPr>
      </w:pPr>
      <w:r w:rsidRPr="005F0B27">
        <w:rPr>
          <w:b/>
          <w:sz w:val="24"/>
          <w:szCs w:val="24"/>
        </w:rPr>
        <w:t xml:space="preserve"> </w:t>
      </w:r>
      <w:r w:rsidR="00F05900" w:rsidRPr="005F0B27">
        <w:rPr>
          <w:b/>
          <w:sz w:val="24"/>
          <w:szCs w:val="24"/>
        </w:rPr>
        <w:t xml:space="preserve">ABL 301 </w:t>
      </w:r>
      <w:proofErr w:type="spellStart"/>
      <w:r w:rsidR="00F05900" w:rsidRPr="005F0B27">
        <w:rPr>
          <w:b/>
          <w:sz w:val="24"/>
          <w:szCs w:val="24"/>
        </w:rPr>
        <w:t>Kriminalistik</w:t>
      </w:r>
      <w:proofErr w:type="spellEnd"/>
      <w:r w:rsidRPr="005F0B27">
        <w:rPr>
          <w:b/>
          <w:sz w:val="24"/>
          <w:szCs w:val="24"/>
        </w:rPr>
        <w:t xml:space="preserve"> </w:t>
      </w:r>
      <w:r w:rsidR="00F05900" w:rsidRPr="005F0B27">
        <w:rPr>
          <w:b/>
          <w:sz w:val="24"/>
          <w:szCs w:val="24"/>
        </w:rPr>
        <w:t>-</w:t>
      </w:r>
      <w:r w:rsidRPr="005F0B27">
        <w:rPr>
          <w:b/>
          <w:sz w:val="24"/>
          <w:szCs w:val="24"/>
        </w:rPr>
        <w:t xml:space="preserve"> </w:t>
      </w:r>
      <w:r w:rsidR="00F05900" w:rsidRPr="005F0B27">
        <w:rPr>
          <w:b/>
          <w:sz w:val="24"/>
          <w:szCs w:val="24"/>
        </w:rPr>
        <w:t>I</w:t>
      </w:r>
    </w:p>
    <w:p w14:paraId="4AC2B242" w14:textId="02F77DD7" w:rsidR="00D70ED4" w:rsidRPr="005F0B27" w:rsidRDefault="00F05900" w:rsidP="005F0B27">
      <w:pPr>
        <w:pStyle w:val="GvdeMetni"/>
        <w:spacing w:before="135" w:line="360" w:lineRule="auto"/>
        <w:ind w:left="116" w:right="121"/>
        <w:jc w:val="both"/>
      </w:pPr>
      <w:r w:rsidRPr="005F0B27">
        <w:t>İz ve eser delillerin incelenmesinin teori ve pratiği ele alınacaktır. Bu çerçevede uygun paketleme, sınıf ve kişisel karakteristiklerin saptanması, laboratuvar akreditasyon standartları, fiziksel karşılaştırmalarda yöntemler aktarıl</w:t>
      </w:r>
      <w:r w:rsidR="009E70E7" w:rsidRPr="005F0B27">
        <w:t>maktadır.</w:t>
      </w:r>
    </w:p>
    <w:p w14:paraId="2A3D67F8" w14:textId="77777777" w:rsidR="00D70ED4" w:rsidRPr="005F0B27" w:rsidRDefault="00F05900" w:rsidP="005F0B27">
      <w:pPr>
        <w:pStyle w:val="Balk1"/>
        <w:spacing w:before="3" w:line="360" w:lineRule="auto"/>
      </w:pPr>
      <w:r w:rsidRPr="005F0B27">
        <w:t>Kredi: (3,0)</w:t>
      </w:r>
      <w:r w:rsidR="003824A2" w:rsidRPr="005F0B27">
        <w:t xml:space="preserve"> </w:t>
      </w:r>
      <w:r w:rsidRPr="005F0B27">
        <w:t>4</w:t>
      </w:r>
    </w:p>
    <w:p w14:paraId="10CA4E58" w14:textId="77777777" w:rsidR="00D70ED4" w:rsidRPr="005F0B27" w:rsidRDefault="00D70ED4" w:rsidP="005F0B27">
      <w:pPr>
        <w:pStyle w:val="GvdeMetni"/>
        <w:spacing w:line="360" w:lineRule="auto"/>
        <w:rPr>
          <w:b/>
        </w:rPr>
      </w:pPr>
    </w:p>
    <w:p w14:paraId="3C2C30C1" w14:textId="77777777" w:rsidR="00D70ED4" w:rsidRPr="005F0B27" w:rsidRDefault="003824A2" w:rsidP="005F0B27">
      <w:pPr>
        <w:spacing w:line="360" w:lineRule="auto"/>
        <w:rPr>
          <w:b/>
          <w:sz w:val="24"/>
          <w:szCs w:val="24"/>
        </w:rPr>
      </w:pPr>
      <w:r w:rsidRPr="005F0B27">
        <w:rPr>
          <w:b/>
          <w:sz w:val="24"/>
          <w:szCs w:val="24"/>
        </w:rPr>
        <w:t xml:space="preserve"> </w:t>
      </w:r>
      <w:r w:rsidR="00F05900" w:rsidRPr="005F0B27">
        <w:rPr>
          <w:b/>
          <w:sz w:val="24"/>
          <w:szCs w:val="24"/>
        </w:rPr>
        <w:t>ABL 303 Bilirki</w:t>
      </w:r>
      <w:r w:rsidR="00FA7B64" w:rsidRPr="005F0B27">
        <w:rPr>
          <w:b/>
          <w:sz w:val="24"/>
          <w:szCs w:val="24"/>
        </w:rPr>
        <w:t>ş</w:t>
      </w:r>
      <w:r w:rsidR="00F05900" w:rsidRPr="005F0B27">
        <w:rPr>
          <w:b/>
          <w:sz w:val="24"/>
          <w:szCs w:val="24"/>
        </w:rPr>
        <w:t>ilik ve Etik</w:t>
      </w:r>
    </w:p>
    <w:p w14:paraId="06572B17" w14:textId="7CC732E4" w:rsidR="00D70ED4" w:rsidRPr="005F0B27" w:rsidRDefault="00F05900" w:rsidP="005F0B27">
      <w:pPr>
        <w:pStyle w:val="GvdeMetni"/>
        <w:spacing w:before="135" w:line="360" w:lineRule="auto"/>
        <w:ind w:left="116"/>
        <w:jc w:val="both"/>
      </w:pPr>
      <w:r w:rsidRPr="005F0B27">
        <w:t>Bilirkişilik uygulamalarında uyulacak yasal düzenlemeler, sorumluluk bilinci ve kalite güvencesi, ayrıca adli bilim uygulamalarındaki etik sorunlar ele alın</w:t>
      </w:r>
      <w:r w:rsidR="009E70E7" w:rsidRPr="005F0B27">
        <w:t>maktadır.</w:t>
      </w:r>
    </w:p>
    <w:p w14:paraId="591CD610" w14:textId="77777777" w:rsidR="00D70ED4" w:rsidRPr="005F0B27" w:rsidRDefault="00F05900" w:rsidP="005F0B27">
      <w:pPr>
        <w:pStyle w:val="Balk1"/>
        <w:spacing w:before="4" w:line="360" w:lineRule="auto"/>
      </w:pPr>
      <w:r w:rsidRPr="005F0B27">
        <w:t>Kredi: (3,0)</w:t>
      </w:r>
      <w:r w:rsidR="003824A2" w:rsidRPr="005F0B27">
        <w:t xml:space="preserve"> </w:t>
      </w:r>
      <w:r w:rsidR="00FA7B64" w:rsidRPr="005F0B27">
        <w:t>4</w:t>
      </w:r>
    </w:p>
    <w:p w14:paraId="424D134E" w14:textId="77777777" w:rsidR="00F05900" w:rsidRPr="005F0B27" w:rsidRDefault="00F05900" w:rsidP="005F0B27">
      <w:pPr>
        <w:pStyle w:val="Balk1"/>
        <w:spacing w:before="4" w:line="360" w:lineRule="auto"/>
      </w:pPr>
    </w:p>
    <w:p w14:paraId="21EA7BF7" w14:textId="77777777" w:rsidR="00F05900" w:rsidRPr="005F0B27" w:rsidRDefault="00F05900" w:rsidP="005F0B27">
      <w:pPr>
        <w:spacing w:line="360" w:lineRule="auto"/>
        <w:rPr>
          <w:b/>
          <w:sz w:val="24"/>
          <w:szCs w:val="24"/>
        </w:rPr>
      </w:pPr>
      <w:r w:rsidRPr="005F0B27">
        <w:rPr>
          <w:b/>
          <w:sz w:val="24"/>
          <w:szCs w:val="24"/>
        </w:rPr>
        <w:t>ABL 311 Olay Yeri İnceleme - I</w:t>
      </w:r>
    </w:p>
    <w:p w14:paraId="3BA28A66" w14:textId="77777777" w:rsidR="00F05900" w:rsidRPr="005F0B27" w:rsidRDefault="00F05900" w:rsidP="005F0B27">
      <w:pPr>
        <w:pStyle w:val="GvdeMetni"/>
        <w:spacing w:before="135" w:line="360" w:lineRule="auto"/>
        <w:ind w:right="121"/>
        <w:jc w:val="both"/>
      </w:pPr>
      <w:r w:rsidRPr="005F0B27">
        <w:t xml:space="preserve">Olay yeri incelemenin başlıca teknik ve prensiplerinin ele alınacağı derste titiz bir bilimsel yaklaşımın gerekliliği üzerinde durulacaktır. Not, eskiz ve fotoğraflama ile dokümantasyon, fiziksel delillerin tanınması ve </w:t>
      </w:r>
      <w:proofErr w:type="spellStart"/>
      <w:r w:rsidRPr="005F0B27">
        <w:t>görünürleştirilmesinde</w:t>
      </w:r>
      <w:proofErr w:type="spellEnd"/>
      <w:r w:rsidRPr="005F0B27">
        <w:t xml:space="preserve"> kullanılan yöntemler ele alınacaktır.</w:t>
      </w:r>
    </w:p>
    <w:p w14:paraId="65A43276" w14:textId="77777777" w:rsidR="00F05900" w:rsidRPr="005F0B27" w:rsidRDefault="00F05900" w:rsidP="005F0B27">
      <w:pPr>
        <w:pStyle w:val="GvdeMetni"/>
        <w:spacing w:line="360" w:lineRule="auto"/>
      </w:pPr>
      <w:r w:rsidRPr="005F0B27">
        <w:rPr>
          <w:w w:val="126"/>
        </w:rPr>
        <w:t>Ö</w:t>
      </w:r>
      <w:r w:rsidRPr="005F0B27">
        <w:t xml:space="preserve">lüm nedeni ve ölümden sonra geçen sürenin belirlenmesinde olay yeri verilerinin önemi ele alınmaktadır. </w:t>
      </w:r>
    </w:p>
    <w:p w14:paraId="6730B6AD" w14:textId="77777777" w:rsidR="00F05900" w:rsidRPr="005F0B27" w:rsidRDefault="00F05900" w:rsidP="005F0B27">
      <w:pPr>
        <w:pStyle w:val="GvdeMetni"/>
        <w:spacing w:line="360" w:lineRule="auto"/>
        <w:rPr>
          <w:b/>
        </w:rPr>
      </w:pPr>
      <w:r w:rsidRPr="005F0B27">
        <w:rPr>
          <w:b/>
        </w:rPr>
        <w:t>Kredi: (3,2) 6</w:t>
      </w:r>
    </w:p>
    <w:p w14:paraId="52DCF492" w14:textId="77777777" w:rsidR="00F05900" w:rsidRPr="005F0B27" w:rsidRDefault="00F05900" w:rsidP="005F0B27">
      <w:pPr>
        <w:spacing w:line="360" w:lineRule="auto"/>
        <w:rPr>
          <w:b/>
          <w:sz w:val="24"/>
          <w:szCs w:val="24"/>
        </w:rPr>
      </w:pPr>
    </w:p>
    <w:p w14:paraId="019F6A32" w14:textId="77777777" w:rsidR="0084052C" w:rsidRPr="005F0B27" w:rsidRDefault="0084052C" w:rsidP="005F0B27">
      <w:pPr>
        <w:spacing w:line="360" w:lineRule="auto"/>
        <w:rPr>
          <w:b/>
          <w:sz w:val="24"/>
          <w:szCs w:val="24"/>
        </w:rPr>
      </w:pPr>
      <w:r w:rsidRPr="005F0B27">
        <w:rPr>
          <w:b/>
          <w:sz w:val="24"/>
          <w:szCs w:val="24"/>
        </w:rPr>
        <w:t>XXX123 Seçmeli 2.Yabancı Dil</w:t>
      </w:r>
    </w:p>
    <w:p w14:paraId="5BB9BBE1" w14:textId="77777777" w:rsidR="0084052C" w:rsidRPr="005F0B27" w:rsidRDefault="0084052C" w:rsidP="005F0B27">
      <w:pPr>
        <w:pStyle w:val="GvdeMetni"/>
        <w:spacing w:line="360" w:lineRule="auto"/>
        <w:jc w:val="both"/>
      </w:pPr>
      <w:r w:rsidRPr="005F0B27">
        <w:t xml:space="preserve"> Bu ders öğrencilerin İngilizce dışında bir yabancı dil becerilerini geliştirmek ve ilerleterek bireyler arası iletişim becerileri kazandırmak amaçlıdır. Çince, Arapça, Rusça ve İspanyolca gibi dersler seçmeli yabancı dil dersi olarak sunulmaktadır.</w:t>
      </w:r>
    </w:p>
    <w:p w14:paraId="7F699E06" w14:textId="77777777" w:rsidR="0084052C" w:rsidRPr="005F0B27" w:rsidRDefault="0084052C" w:rsidP="005F0B27">
      <w:pPr>
        <w:pStyle w:val="GvdeMetni"/>
        <w:spacing w:line="360" w:lineRule="auto"/>
        <w:rPr>
          <w:b/>
        </w:rPr>
      </w:pPr>
      <w:r w:rsidRPr="005F0B27">
        <w:rPr>
          <w:b/>
        </w:rPr>
        <w:t>Kredi: (3,0)</w:t>
      </w:r>
      <w:r w:rsidR="003824A2" w:rsidRPr="005F0B27">
        <w:rPr>
          <w:b/>
        </w:rPr>
        <w:t xml:space="preserve"> </w:t>
      </w:r>
      <w:r w:rsidRPr="005F0B27">
        <w:rPr>
          <w:b/>
        </w:rPr>
        <w:t>5</w:t>
      </w:r>
    </w:p>
    <w:p w14:paraId="11E03814" w14:textId="77777777" w:rsidR="0084052C" w:rsidRPr="005F0B27" w:rsidRDefault="0084052C" w:rsidP="005F0B27">
      <w:pPr>
        <w:spacing w:line="360" w:lineRule="auto"/>
        <w:rPr>
          <w:b/>
          <w:sz w:val="24"/>
          <w:szCs w:val="24"/>
        </w:rPr>
      </w:pPr>
    </w:p>
    <w:p w14:paraId="61D42052" w14:textId="77777777" w:rsidR="00D70ED4" w:rsidRPr="005F0B27" w:rsidRDefault="00D70ED4" w:rsidP="005F0B27">
      <w:pPr>
        <w:spacing w:line="360" w:lineRule="auto"/>
        <w:rPr>
          <w:sz w:val="24"/>
          <w:szCs w:val="24"/>
        </w:rPr>
        <w:sectPr w:rsidR="00D70ED4" w:rsidRPr="005F0B27">
          <w:pgSz w:w="11910" w:h="16840"/>
          <w:pgMar w:top="900" w:right="1300" w:bottom="280" w:left="1300" w:header="708" w:footer="708" w:gutter="0"/>
          <w:cols w:space="708"/>
        </w:sectPr>
      </w:pPr>
    </w:p>
    <w:p w14:paraId="21E8C774" w14:textId="77777777" w:rsidR="00D70ED4" w:rsidRPr="005F0B27" w:rsidRDefault="00F05900" w:rsidP="005F0B27">
      <w:pPr>
        <w:pStyle w:val="Balk1"/>
        <w:spacing w:before="74" w:line="360" w:lineRule="auto"/>
      </w:pPr>
      <w:r w:rsidRPr="005F0B27">
        <w:lastRenderedPageBreak/>
        <w:t>BAHAR DÖNEMİ (VI. Yarıyıl)</w:t>
      </w:r>
    </w:p>
    <w:p w14:paraId="7A386290" w14:textId="77777777" w:rsidR="00D70ED4" w:rsidRPr="005F0B27" w:rsidRDefault="00D70ED4" w:rsidP="005F0B27">
      <w:pPr>
        <w:pStyle w:val="GvdeMetni"/>
        <w:spacing w:line="360" w:lineRule="auto"/>
        <w:rPr>
          <w:b/>
        </w:rPr>
      </w:pPr>
    </w:p>
    <w:p w14:paraId="602A1BB5" w14:textId="77777777" w:rsidR="00D70ED4" w:rsidRPr="005F0B27" w:rsidRDefault="003824A2" w:rsidP="005F0B27">
      <w:pPr>
        <w:spacing w:before="1" w:line="360" w:lineRule="auto"/>
        <w:rPr>
          <w:b/>
          <w:sz w:val="24"/>
          <w:szCs w:val="24"/>
        </w:rPr>
      </w:pPr>
      <w:r w:rsidRPr="005F0B27">
        <w:rPr>
          <w:b/>
          <w:sz w:val="24"/>
          <w:szCs w:val="24"/>
        </w:rPr>
        <w:t xml:space="preserve"> </w:t>
      </w:r>
      <w:r w:rsidR="00F05900" w:rsidRPr="005F0B27">
        <w:rPr>
          <w:b/>
          <w:sz w:val="24"/>
          <w:szCs w:val="24"/>
        </w:rPr>
        <w:t xml:space="preserve">ABL 302 </w:t>
      </w:r>
      <w:proofErr w:type="spellStart"/>
      <w:r w:rsidR="00F05900" w:rsidRPr="005F0B27">
        <w:rPr>
          <w:b/>
          <w:sz w:val="24"/>
          <w:szCs w:val="24"/>
        </w:rPr>
        <w:t>Kriminalistik</w:t>
      </w:r>
      <w:proofErr w:type="spellEnd"/>
      <w:r w:rsidR="00F05900" w:rsidRPr="005F0B27">
        <w:rPr>
          <w:b/>
          <w:sz w:val="24"/>
          <w:szCs w:val="24"/>
        </w:rPr>
        <w:t xml:space="preserve"> </w:t>
      </w:r>
      <w:r w:rsidR="0084052C" w:rsidRPr="005F0B27">
        <w:rPr>
          <w:b/>
          <w:sz w:val="24"/>
          <w:szCs w:val="24"/>
        </w:rPr>
        <w:t xml:space="preserve">- </w:t>
      </w:r>
      <w:r w:rsidR="00F05900" w:rsidRPr="005F0B27">
        <w:rPr>
          <w:b/>
          <w:sz w:val="24"/>
          <w:szCs w:val="24"/>
        </w:rPr>
        <w:t>II</w:t>
      </w:r>
    </w:p>
    <w:p w14:paraId="4A75D016" w14:textId="7417CD3D" w:rsidR="00D70ED4" w:rsidRPr="005F0B27" w:rsidRDefault="00F05900" w:rsidP="00933413">
      <w:pPr>
        <w:pStyle w:val="GvdeMetni"/>
        <w:spacing w:before="132" w:line="360" w:lineRule="auto"/>
        <w:ind w:left="116" w:right="121"/>
        <w:jc w:val="both"/>
      </w:pPr>
      <w:r w:rsidRPr="005F0B27">
        <w:t xml:space="preserve">Laboratuvar güvenliği, patojenlerden korunma, saç analizi, kan, sperm, diğer vücut sıvılarının incelenmesi, cinsel saldırıların </w:t>
      </w:r>
      <w:proofErr w:type="spellStart"/>
      <w:r w:rsidRPr="005F0B27">
        <w:t>delillendirilmesi</w:t>
      </w:r>
      <w:proofErr w:type="spellEnd"/>
      <w:r w:rsidRPr="005F0B27">
        <w:t>, bilişim delilleri, belge inceleme teori ve pratiği ele alın</w:t>
      </w:r>
      <w:r w:rsidR="009E70E7" w:rsidRPr="005F0B27">
        <w:t>maktadır.</w:t>
      </w:r>
    </w:p>
    <w:p w14:paraId="24BCB3F6" w14:textId="77777777" w:rsidR="00D70ED4" w:rsidRPr="005F0B27" w:rsidRDefault="00F05900" w:rsidP="005F0B27">
      <w:pPr>
        <w:pStyle w:val="Balk1"/>
        <w:spacing w:before="6" w:line="360" w:lineRule="auto"/>
      </w:pPr>
      <w:r w:rsidRPr="005F0B27">
        <w:t>Kredi: (3,0)</w:t>
      </w:r>
      <w:r w:rsidR="0084052C" w:rsidRPr="005F0B27">
        <w:t xml:space="preserve"> </w:t>
      </w:r>
      <w:r w:rsidRPr="005F0B27">
        <w:t>4</w:t>
      </w:r>
    </w:p>
    <w:p w14:paraId="7650A148" w14:textId="77777777" w:rsidR="00D70ED4" w:rsidRPr="005F0B27" w:rsidRDefault="00D70ED4" w:rsidP="005F0B27">
      <w:pPr>
        <w:pStyle w:val="GvdeMetni"/>
        <w:spacing w:line="360" w:lineRule="auto"/>
        <w:rPr>
          <w:b/>
        </w:rPr>
      </w:pPr>
    </w:p>
    <w:p w14:paraId="0E483AD9" w14:textId="77777777" w:rsidR="00D70ED4" w:rsidRPr="005F0B27" w:rsidRDefault="003824A2" w:rsidP="005F0B27">
      <w:pPr>
        <w:spacing w:line="360" w:lineRule="auto"/>
        <w:rPr>
          <w:b/>
          <w:sz w:val="24"/>
          <w:szCs w:val="24"/>
        </w:rPr>
      </w:pPr>
      <w:r w:rsidRPr="005F0B27">
        <w:rPr>
          <w:b/>
          <w:sz w:val="24"/>
          <w:szCs w:val="24"/>
        </w:rPr>
        <w:t xml:space="preserve"> </w:t>
      </w:r>
      <w:r w:rsidR="00F05900" w:rsidRPr="005F0B27">
        <w:rPr>
          <w:b/>
          <w:sz w:val="24"/>
          <w:szCs w:val="24"/>
        </w:rPr>
        <w:t>ABL 312 Olay Yeri İnceleme</w:t>
      </w:r>
      <w:r w:rsidR="0084052C" w:rsidRPr="005F0B27">
        <w:rPr>
          <w:b/>
          <w:sz w:val="24"/>
          <w:szCs w:val="24"/>
        </w:rPr>
        <w:t xml:space="preserve"> -</w:t>
      </w:r>
      <w:r w:rsidR="00F05900" w:rsidRPr="005F0B27">
        <w:rPr>
          <w:b/>
          <w:sz w:val="24"/>
          <w:szCs w:val="24"/>
        </w:rPr>
        <w:t xml:space="preserve"> II</w:t>
      </w:r>
    </w:p>
    <w:p w14:paraId="04065BB2" w14:textId="537B412D" w:rsidR="00D70ED4" w:rsidRPr="005F0B27" w:rsidRDefault="0048547F" w:rsidP="005F0B27">
      <w:pPr>
        <w:pStyle w:val="GvdeMetni"/>
        <w:spacing w:before="132" w:line="360" w:lineRule="auto"/>
        <w:ind w:left="116"/>
      </w:pPr>
      <w:r w:rsidRPr="005F0B27">
        <w:t>Bu derste özellikle cinayet, h</w:t>
      </w:r>
      <w:r w:rsidR="00F05900" w:rsidRPr="005F0B27">
        <w:t>ırsızlık, cinayet, gasp, kundaklama, yangın soruşturmalarında olay yeri inceleme teknikleri aktarıl</w:t>
      </w:r>
      <w:r w:rsidR="009E70E7" w:rsidRPr="005F0B27">
        <w:t>maktadır.</w:t>
      </w:r>
    </w:p>
    <w:p w14:paraId="02F86C5F" w14:textId="77777777" w:rsidR="00D70ED4" w:rsidRPr="005F0B27" w:rsidRDefault="00F05900" w:rsidP="005F0B27">
      <w:pPr>
        <w:pStyle w:val="Balk1"/>
        <w:spacing w:before="5" w:line="360" w:lineRule="auto"/>
      </w:pPr>
      <w:r w:rsidRPr="005F0B27">
        <w:t>Kredi: (3,</w:t>
      </w:r>
      <w:r w:rsidR="00131E0B" w:rsidRPr="005F0B27">
        <w:t>2</w:t>
      </w:r>
      <w:r w:rsidRPr="005F0B27">
        <w:t xml:space="preserve">) </w:t>
      </w:r>
      <w:r w:rsidR="0084052C" w:rsidRPr="005F0B27">
        <w:t>6</w:t>
      </w:r>
    </w:p>
    <w:p w14:paraId="0F622E8A" w14:textId="77777777" w:rsidR="00D70ED4" w:rsidRPr="005F0B27" w:rsidRDefault="00D70ED4" w:rsidP="005F0B27">
      <w:pPr>
        <w:pStyle w:val="GvdeMetni"/>
        <w:spacing w:line="360" w:lineRule="auto"/>
        <w:rPr>
          <w:b/>
        </w:rPr>
      </w:pPr>
    </w:p>
    <w:p w14:paraId="44A01630" w14:textId="77777777" w:rsidR="00D70ED4" w:rsidRPr="005F0B27" w:rsidRDefault="00D70ED4" w:rsidP="005F0B27">
      <w:pPr>
        <w:pStyle w:val="GvdeMetni"/>
        <w:spacing w:line="360" w:lineRule="auto"/>
        <w:rPr>
          <w:b/>
        </w:rPr>
      </w:pPr>
    </w:p>
    <w:p w14:paraId="4C8006CE" w14:textId="77777777" w:rsidR="00131E0B" w:rsidRPr="005F0B27" w:rsidRDefault="00131E0B" w:rsidP="005F0B27">
      <w:pPr>
        <w:spacing w:line="360" w:lineRule="auto"/>
        <w:rPr>
          <w:b/>
          <w:sz w:val="24"/>
          <w:szCs w:val="24"/>
        </w:rPr>
      </w:pPr>
      <w:r w:rsidRPr="005F0B27">
        <w:rPr>
          <w:b/>
          <w:sz w:val="24"/>
          <w:szCs w:val="24"/>
        </w:rPr>
        <w:t>RPRG 104</w:t>
      </w:r>
      <w:r w:rsidRPr="005F0B27">
        <w:rPr>
          <w:b/>
          <w:sz w:val="24"/>
          <w:szCs w:val="24"/>
        </w:rPr>
        <w:tab/>
        <w:t>Girişimcilik ve Proje Kültürü</w:t>
      </w:r>
    </w:p>
    <w:p w14:paraId="6691DEBB" w14:textId="38B1C00B" w:rsidR="00131E0B" w:rsidRPr="005F0B27" w:rsidRDefault="00E373CA" w:rsidP="00933413">
      <w:pPr>
        <w:spacing w:line="360" w:lineRule="auto"/>
        <w:jc w:val="both"/>
        <w:rPr>
          <w:sz w:val="24"/>
          <w:szCs w:val="24"/>
        </w:rPr>
      </w:pPr>
      <w:r w:rsidRPr="005F0B27">
        <w:rPr>
          <w:sz w:val="24"/>
          <w:szCs w:val="24"/>
        </w:rPr>
        <w:t>Proje nedir</w:t>
      </w:r>
      <w:proofErr w:type="gramStart"/>
      <w:r w:rsidRPr="005F0B27">
        <w:rPr>
          <w:sz w:val="24"/>
          <w:szCs w:val="24"/>
        </w:rPr>
        <w:t>?,</w:t>
      </w:r>
      <w:proofErr w:type="gramEnd"/>
      <w:r w:rsidRPr="005F0B27">
        <w:rPr>
          <w:sz w:val="24"/>
          <w:szCs w:val="24"/>
        </w:rPr>
        <w:t xml:space="preserve"> Proje kültürü nedir?, Neden proje yapılır?, Proje ve girişimcilik arasındaki ilişki, destek alınacak projeler nedir?, Proje gerekçesi yazma, Proje partneri bulma ve yayılımı, Proje bütçesi hazırlama, Proje raporlarını yazma, </w:t>
      </w:r>
      <w:proofErr w:type="spellStart"/>
      <w:r w:rsidRPr="005F0B27">
        <w:rPr>
          <w:sz w:val="24"/>
          <w:szCs w:val="24"/>
        </w:rPr>
        <w:t>Erasmus</w:t>
      </w:r>
      <w:proofErr w:type="spellEnd"/>
      <w:r w:rsidRPr="005F0B27">
        <w:rPr>
          <w:sz w:val="24"/>
          <w:szCs w:val="24"/>
        </w:rPr>
        <w:t>+ projeleri, Örnek proje yazma etkinliği bu dersin kapsamını oluşturmaktadır.</w:t>
      </w:r>
    </w:p>
    <w:p w14:paraId="051A9A3B" w14:textId="77777777" w:rsidR="00131E0B" w:rsidRPr="005F0B27" w:rsidRDefault="00131E0B" w:rsidP="005F0B27">
      <w:pPr>
        <w:spacing w:line="360" w:lineRule="auto"/>
        <w:rPr>
          <w:b/>
          <w:sz w:val="24"/>
          <w:szCs w:val="24"/>
        </w:rPr>
      </w:pPr>
    </w:p>
    <w:p w14:paraId="689B8B4B" w14:textId="77777777" w:rsidR="00131E0B" w:rsidRPr="005F0B27" w:rsidRDefault="00131E0B" w:rsidP="005F0B27">
      <w:pPr>
        <w:spacing w:line="360" w:lineRule="auto"/>
        <w:rPr>
          <w:rFonts w:eastAsia="Segoe UI Emoji"/>
          <w:b/>
          <w:sz w:val="24"/>
          <w:szCs w:val="24"/>
        </w:rPr>
      </w:pPr>
      <w:r w:rsidRPr="005F0B27">
        <w:rPr>
          <w:b/>
          <w:sz w:val="24"/>
          <w:szCs w:val="24"/>
        </w:rPr>
        <w:t>Kredi</w:t>
      </w:r>
      <w:r w:rsidRPr="005F0B27">
        <w:rPr>
          <w:rFonts w:eastAsia="Segoe UI Emoji"/>
          <w:b/>
          <w:sz w:val="24"/>
          <w:szCs w:val="24"/>
        </w:rPr>
        <w:t>: (2,0)</w:t>
      </w:r>
      <w:r w:rsidR="00F05900" w:rsidRPr="005F0B27">
        <w:rPr>
          <w:rFonts w:eastAsia="Segoe UI Emoji"/>
          <w:b/>
          <w:sz w:val="24"/>
          <w:szCs w:val="24"/>
        </w:rPr>
        <w:t xml:space="preserve"> </w:t>
      </w:r>
      <w:r w:rsidRPr="005F0B27">
        <w:rPr>
          <w:rFonts w:eastAsia="Segoe UI Emoji"/>
          <w:b/>
          <w:sz w:val="24"/>
          <w:szCs w:val="24"/>
        </w:rPr>
        <w:t>3</w:t>
      </w:r>
    </w:p>
    <w:p w14:paraId="323BAF7D" w14:textId="77777777" w:rsidR="00F05900" w:rsidRPr="005F0B27" w:rsidRDefault="00F05900" w:rsidP="005F0B27">
      <w:pPr>
        <w:spacing w:line="360" w:lineRule="auto"/>
        <w:rPr>
          <w:rFonts w:eastAsia="Segoe UI Emoji"/>
          <w:b/>
          <w:sz w:val="24"/>
          <w:szCs w:val="24"/>
          <w:highlight w:val="yellow"/>
        </w:rPr>
      </w:pPr>
    </w:p>
    <w:p w14:paraId="36C80FD3" w14:textId="77777777" w:rsidR="00F05900" w:rsidRPr="005F0B27" w:rsidRDefault="00F05900" w:rsidP="005F0B27">
      <w:pPr>
        <w:spacing w:line="360" w:lineRule="auto"/>
        <w:jc w:val="both"/>
        <w:rPr>
          <w:b/>
          <w:sz w:val="24"/>
          <w:szCs w:val="24"/>
        </w:rPr>
      </w:pPr>
      <w:r w:rsidRPr="005F0B27">
        <w:rPr>
          <w:b/>
          <w:sz w:val="24"/>
          <w:szCs w:val="24"/>
        </w:rPr>
        <w:t>XXXXXX</w:t>
      </w:r>
      <w:r w:rsidRPr="005F0B27">
        <w:rPr>
          <w:b/>
          <w:sz w:val="24"/>
          <w:szCs w:val="24"/>
        </w:rPr>
        <w:tab/>
        <w:t>Sosyal Seçmeli – I</w:t>
      </w:r>
    </w:p>
    <w:p w14:paraId="3413DB15" w14:textId="6267B6E7" w:rsidR="00F05900" w:rsidRPr="005F0B27" w:rsidRDefault="00577C86" w:rsidP="005F0B27">
      <w:pPr>
        <w:spacing w:line="360" w:lineRule="auto"/>
        <w:jc w:val="both"/>
        <w:rPr>
          <w:sz w:val="24"/>
          <w:szCs w:val="24"/>
        </w:rPr>
      </w:pPr>
      <w:r w:rsidRPr="005F0B27">
        <w:rPr>
          <w:sz w:val="24"/>
          <w:szCs w:val="24"/>
        </w:rPr>
        <w:t>Bu derslerde öğrencilerin farklı fakültelerden ilgi alanlarına göre seçmeli ders alıp farklı disiplinlerle çalışma ve öğrenme tekniklerini geliştirmesi sağlanmaktadır.</w:t>
      </w:r>
    </w:p>
    <w:p w14:paraId="78C88EC4" w14:textId="77777777" w:rsidR="00F05900" w:rsidRPr="005F0B27" w:rsidRDefault="00F05900" w:rsidP="005F0B27">
      <w:pPr>
        <w:spacing w:line="360" w:lineRule="auto"/>
        <w:jc w:val="both"/>
        <w:rPr>
          <w:rFonts w:eastAsia="Segoe UI Emoji"/>
          <w:b/>
          <w:sz w:val="24"/>
          <w:szCs w:val="24"/>
        </w:rPr>
      </w:pPr>
      <w:r w:rsidRPr="005F0B27">
        <w:rPr>
          <w:b/>
          <w:sz w:val="24"/>
          <w:szCs w:val="24"/>
        </w:rPr>
        <w:t>Kredi</w:t>
      </w:r>
      <w:r w:rsidRPr="005F0B27">
        <w:rPr>
          <w:rFonts w:eastAsia="Segoe UI Emoji"/>
          <w:b/>
          <w:sz w:val="24"/>
          <w:szCs w:val="24"/>
        </w:rPr>
        <w:t>: (3,0) 5</w:t>
      </w:r>
    </w:p>
    <w:p w14:paraId="4119E2C0" w14:textId="77777777" w:rsidR="00F05900" w:rsidRPr="005F0B27" w:rsidRDefault="00F05900" w:rsidP="005F0B27">
      <w:pPr>
        <w:spacing w:line="360" w:lineRule="auto"/>
        <w:rPr>
          <w:b/>
          <w:sz w:val="24"/>
          <w:szCs w:val="24"/>
          <w:highlight w:val="yellow"/>
        </w:rPr>
      </w:pPr>
    </w:p>
    <w:p w14:paraId="191CA8CF" w14:textId="77777777" w:rsidR="00131E0B" w:rsidRPr="005F0B27" w:rsidRDefault="00131E0B" w:rsidP="005F0B27">
      <w:pPr>
        <w:spacing w:line="360" w:lineRule="auto"/>
        <w:rPr>
          <w:b/>
          <w:sz w:val="24"/>
          <w:szCs w:val="24"/>
          <w:highlight w:val="yellow"/>
        </w:rPr>
      </w:pPr>
    </w:p>
    <w:p w14:paraId="7B84C47E" w14:textId="77777777" w:rsidR="00131E0B" w:rsidRPr="005F0B27" w:rsidRDefault="00131E0B" w:rsidP="005F0B27">
      <w:pPr>
        <w:spacing w:line="360" w:lineRule="auto"/>
        <w:rPr>
          <w:b/>
          <w:sz w:val="24"/>
          <w:szCs w:val="24"/>
        </w:rPr>
      </w:pPr>
      <w:r w:rsidRPr="005F0B27">
        <w:rPr>
          <w:b/>
          <w:sz w:val="24"/>
          <w:szCs w:val="24"/>
        </w:rPr>
        <w:t>ABL306</w:t>
      </w:r>
      <w:r w:rsidR="003824A2" w:rsidRPr="005F0B27">
        <w:rPr>
          <w:b/>
          <w:sz w:val="24"/>
          <w:szCs w:val="24"/>
        </w:rPr>
        <w:t xml:space="preserve"> </w:t>
      </w:r>
      <w:r w:rsidRPr="005F0B27">
        <w:rPr>
          <w:b/>
          <w:sz w:val="24"/>
          <w:szCs w:val="24"/>
        </w:rPr>
        <w:t>İletişim Becerileri Akademik Raporlama</w:t>
      </w:r>
    </w:p>
    <w:p w14:paraId="2F7317ED" w14:textId="6988EC57" w:rsidR="00131E0B" w:rsidRPr="005F0B27" w:rsidRDefault="00131E0B" w:rsidP="005F0B27">
      <w:pPr>
        <w:pStyle w:val="GvdeMetni"/>
        <w:spacing w:before="132" w:line="360" w:lineRule="auto"/>
        <w:ind w:right="115"/>
        <w:jc w:val="both"/>
      </w:pPr>
      <w:r w:rsidRPr="005F0B27">
        <w:t xml:space="preserve">Bilirkişilerin mahkemelerdeki çapraz sorgu sırasında uymaları gereken prensipler ve yargı sistemine yönelik raporlama teknikleri ele alınacaktır. </w:t>
      </w:r>
      <w:r w:rsidR="009D74AA" w:rsidRPr="005F0B27">
        <w:t xml:space="preserve">Öğrencilerin </w:t>
      </w:r>
      <w:r w:rsidRPr="005F0B27">
        <w:t>Kurum ve kuruluşların basın sözcüsü olmaları durumunda özellikle kriz yönetimi konusunda eğitil</w:t>
      </w:r>
      <w:r w:rsidR="009D74AA" w:rsidRPr="005F0B27">
        <w:t>mesi sağlanmaktadır.</w:t>
      </w:r>
    </w:p>
    <w:p w14:paraId="6D69A634" w14:textId="77777777" w:rsidR="00131E0B" w:rsidRPr="005F0B27" w:rsidRDefault="00131E0B" w:rsidP="005F0B27">
      <w:pPr>
        <w:spacing w:line="360" w:lineRule="auto"/>
        <w:rPr>
          <w:b/>
          <w:sz w:val="24"/>
          <w:szCs w:val="24"/>
        </w:rPr>
      </w:pPr>
      <w:r w:rsidRPr="005F0B27">
        <w:rPr>
          <w:b/>
          <w:sz w:val="24"/>
          <w:szCs w:val="24"/>
        </w:rPr>
        <w:t>Kredi</w:t>
      </w:r>
      <w:r w:rsidRPr="005F0B27">
        <w:rPr>
          <w:rFonts w:eastAsia="Segoe UI Emoji"/>
          <w:b/>
          <w:sz w:val="24"/>
          <w:szCs w:val="24"/>
        </w:rPr>
        <w:t>: (2,0) 3</w:t>
      </w:r>
    </w:p>
    <w:p w14:paraId="091A0132" w14:textId="77777777" w:rsidR="00131E0B" w:rsidRPr="005F0B27" w:rsidRDefault="00131E0B" w:rsidP="005F0B27">
      <w:pPr>
        <w:spacing w:line="360" w:lineRule="auto"/>
        <w:rPr>
          <w:sz w:val="24"/>
          <w:szCs w:val="24"/>
        </w:rPr>
        <w:sectPr w:rsidR="00131E0B" w:rsidRPr="005F0B27">
          <w:pgSz w:w="11910" w:h="16840"/>
          <w:pgMar w:top="900" w:right="1300" w:bottom="280" w:left="1300" w:header="708" w:footer="708" w:gutter="0"/>
          <w:cols w:space="708"/>
        </w:sectPr>
      </w:pPr>
    </w:p>
    <w:p w14:paraId="45AC88A5" w14:textId="77777777" w:rsidR="00D70ED4" w:rsidRPr="005F0B27" w:rsidRDefault="00F05900" w:rsidP="005F0B27">
      <w:pPr>
        <w:spacing w:before="74" w:line="360" w:lineRule="auto"/>
        <w:ind w:left="1770" w:right="1771"/>
        <w:jc w:val="center"/>
        <w:rPr>
          <w:b/>
          <w:sz w:val="24"/>
          <w:szCs w:val="24"/>
        </w:rPr>
      </w:pPr>
      <w:r w:rsidRPr="005F0B27">
        <w:rPr>
          <w:b/>
          <w:sz w:val="24"/>
          <w:szCs w:val="24"/>
        </w:rPr>
        <w:lastRenderedPageBreak/>
        <w:t>DÖRDÜNCÜ YIL</w:t>
      </w:r>
    </w:p>
    <w:p w14:paraId="0703059A" w14:textId="77777777" w:rsidR="00D70ED4" w:rsidRPr="005F0B27" w:rsidRDefault="00F05900" w:rsidP="005F0B27">
      <w:pPr>
        <w:spacing w:before="137" w:line="360" w:lineRule="auto"/>
        <w:ind w:left="116"/>
        <w:rPr>
          <w:b/>
          <w:sz w:val="24"/>
          <w:szCs w:val="24"/>
        </w:rPr>
      </w:pPr>
      <w:r w:rsidRPr="005F0B27">
        <w:rPr>
          <w:b/>
          <w:sz w:val="24"/>
          <w:szCs w:val="24"/>
        </w:rPr>
        <w:t>GÜZ DÖNEMİ ( VII Yarıyıl)</w:t>
      </w:r>
    </w:p>
    <w:p w14:paraId="19FA8864" w14:textId="77777777" w:rsidR="00D70ED4" w:rsidRPr="005F0B27" w:rsidRDefault="00F05900" w:rsidP="005F0B27">
      <w:pPr>
        <w:spacing w:before="139" w:line="360" w:lineRule="auto"/>
        <w:ind w:left="116"/>
        <w:jc w:val="both"/>
        <w:rPr>
          <w:b/>
          <w:sz w:val="24"/>
          <w:szCs w:val="24"/>
        </w:rPr>
      </w:pPr>
      <w:r w:rsidRPr="005F0B27">
        <w:rPr>
          <w:b/>
          <w:sz w:val="24"/>
          <w:szCs w:val="24"/>
        </w:rPr>
        <w:t>ABL 401 Adli Bilimler Lab</w:t>
      </w:r>
      <w:r w:rsidR="00131E0B" w:rsidRPr="005F0B27">
        <w:rPr>
          <w:b/>
          <w:sz w:val="24"/>
          <w:szCs w:val="24"/>
        </w:rPr>
        <w:t>o</w:t>
      </w:r>
      <w:r w:rsidRPr="005F0B27">
        <w:rPr>
          <w:b/>
          <w:sz w:val="24"/>
          <w:szCs w:val="24"/>
        </w:rPr>
        <w:t>ratuvar Sta</w:t>
      </w:r>
      <w:r w:rsidR="00131E0B" w:rsidRPr="005F0B27">
        <w:rPr>
          <w:b/>
          <w:sz w:val="24"/>
          <w:szCs w:val="24"/>
        </w:rPr>
        <w:t>j</w:t>
      </w:r>
      <w:r w:rsidRPr="005F0B27">
        <w:rPr>
          <w:b/>
          <w:sz w:val="24"/>
          <w:szCs w:val="24"/>
        </w:rPr>
        <w:t>ı</w:t>
      </w:r>
      <w:r w:rsidR="00131E0B" w:rsidRPr="005F0B27">
        <w:rPr>
          <w:b/>
          <w:sz w:val="24"/>
          <w:szCs w:val="24"/>
        </w:rPr>
        <w:t xml:space="preserve"> </w:t>
      </w:r>
      <w:r w:rsidRPr="005F0B27">
        <w:rPr>
          <w:b/>
          <w:sz w:val="24"/>
          <w:szCs w:val="24"/>
        </w:rPr>
        <w:t>-</w:t>
      </w:r>
      <w:r w:rsidR="00131E0B" w:rsidRPr="005F0B27">
        <w:rPr>
          <w:b/>
          <w:sz w:val="24"/>
          <w:szCs w:val="24"/>
        </w:rPr>
        <w:t xml:space="preserve"> </w:t>
      </w:r>
      <w:r w:rsidRPr="005F0B27">
        <w:rPr>
          <w:b/>
          <w:sz w:val="24"/>
          <w:szCs w:val="24"/>
        </w:rPr>
        <w:t>I</w:t>
      </w:r>
    </w:p>
    <w:p w14:paraId="3B4F1495" w14:textId="3F2A4C1D" w:rsidR="00D70ED4" w:rsidRPr="005F0B27" w:rsidRDefault="00F05900" w:rsidP="005F0B27">
      <w:pPr>
        <w:pStyle w:val="GvdeMetni"/>
        <w:spacing w:before="133" w:line="360" w:lineRule="auto"/>
        <w:ind w:left="116"/>
        <w:jc w:val="both"/>
      </w:pPr>
      <w:r w:rsidRPr="005F0B27">
        <w:t xml:space="preserve">Resmi ve özel </w:t>
      </w:r>
      <w:proofErr w:type="spellStart"/>
      <w:r w:rsidRPr="005F0B27">
        <w:t>kriminal</w:t>
      </w:r>
      <w:proofErr w:type="spellEnd"/>
      <w:r w:rsidRPr="005F0B27">
        <w:t xml:space="preserve"> laboratuvarlarda staj yap</w:t>
      </w:r>
      <w:r w:rsidR="009E70E7" w:rsidRPr="005F0B27">
        <w:t>tırılmaktadır.</w:t>
      </w:r>
    </w:p>
    <w:p w14:paraId="63D57111" w14:textId="77777777" w:rsidR="00D70ED4" w:rsidRPr="005F0B27" w:rsidRDefault="00F05900" w:rsidP="005F0B27">
      <w:pPr>
        <w:pStyle w:val="Balk1"/>
        <w:spacing w:before="144" w:line="360" w:lineRule="auto"/>
        <w:jc w:val="both"/>
      </w:pPr>
      <w:r w:rsidRPr="005F0B27">
        <w:t>Kredi: (0,</w:t>
      </w:r>
      <w:r w:rsidR="00131E0B" w:rsidRPr="005F0B27">
        <w:t>4</w:t>
      </w:r>
      <w:r w:rsidRPr="005F0B27">
        <w:t xml:space="preserve">) </w:t>
      </w:r>
      <w:r w:rsidR="00131E0B" w:rsidRPr="005F0B27">
        <w:t>7</w:t>
      </w:r>
    </w:p>
    <w:p w14:paraId="0E5F8A52" w14:textId="77777777" w:rsidR="00D70ED4" w:rsidRPr="005F0B27" w:rsidRDefault="00D70ED4" w:rsidP="005F0B27">
      <w:pPr>
        <w:pStyle w:val="GvdeMetni"/>
        <w:spacing w:line="360" w:lineRule="auto"/>
        <w:rPr>
          <w:b/>
        </w:rPr>
      </w:pPr>
    </w:p>
    <w:p w14:paraId="024A29E9" w14:textId="77777777" w:rsidR="00D70ED4" w:rsidRPr="005F0B27" w:rsidRDefault="003824A2" w:rsidP="005F0B27">
      <w:pPr>
        <w:spacing w:line="360" w:lineRule="auto"/>
        <w:rPr>
          <w:b/>
          <w:sz w:val="24"/>
          <w:szCs w:val="24"/>
        </w:rPr>
      </w:pPr>
      <w:r w:rsidRPr="005F0B27">
        <w:rPr>
          <w:b/>
          <w:sz w:val="24"/>
          <w:szCs w:val="24"/>
        </w:rPr>
        <w:t xml:space="preserve"> </w:t>
      </w:r>
      <w:r w:rsidR="00F05900" w:rsidRPr="005F0B27">
        <w:rPr>
          <w:b/>
          <w:sz w:val="24"/>
          <w:szCs w:val="24"/>
        </w:rPr>
        <w:t>ABL 407 Klinik Çalı</w:t>
      </w:r>
      <w:r w:rsidR="00131E0B" w:rsidRPr="005F0B27">
        <w:rPr>
          <w:b/>
          <w:sz w:val="24"/>
          <w:szCs w:val="24"/>
        </w:rPr>
        <w:t>ş</w:t>
      </w:r>
      <w:r w:rsidR="00F05900" w:rsidRPr="005F0B27">
        <w:rPr>
          <w:b/>
          <w:sz w:val="24"/>
          <w:szCs w:val="24"/>
        </w:rPr>
        <w:t>ma</w:t>
      </w:r>
    </w:p>
    <w:p w14:paraId="72367302" w14:textId="0AA2FAE0" w:rsidR="00D70ED4" w:rsidRPr="005F0B27" w:rsidRDefault="00F05900" w:rsidP="00574D5F">
      <w:pPr>
        <w:pStyle w:val="GvdeMetni"/>
        <w:spacing w:before="132" w:line="360" w:lineRule="auto"/>
        <w:ind w:left="116"/>
        <w:jc w:val="both"/>
      </w:pPr>
      <w:r w:rsidRPr="005F0B27">
        <w:t xml:space="preserve">Gerçek mahkemelere benzer şekilde savunma ve iddia </w:t>
      </w:r>
      <w:r w:rsidR="00574D5F">
        <w:t xml:space="preserve">makamları önünde bilirkişilerin </w:t>
      </w:r>
      <w:r w:rsidRPr="005F0B27">
        <w:t>raporlarını savunması ve soruları yanıtlaması üzerine kurulu bir uygulamadır.</w:t>
      </w:r>
    </w:p>
    <w:p w14:paraId="2DE709BE" w14:textId="77777777" w:rsidR="00D70ED4" w:rsidRPr="005F0B27" w:rsidRDefault="00F05900" w:rsidP="005F0B27">
      <w:pPr>
        <w:pStyle w:val="Balk1"/>
        <w:spacing w:before="5" w:line="360" w:lineRule="auto"/>
        <w:jc w:val="both"/>
      </w:pPr>
      <w:r w:rsidRPr="005F0B27">
        <w:t>Kredi: (0,</w:t>
      </w:r>
      <w:r w:rsidR="00131E0B" w:rsidRPr="005F0B27">
        <w:t>4</w:t>
      </w:r>
      <w:r w:rsidRPr="005F0B27">
        <w:t xml:space="preserve">) </w:t>
      </w:r>
      <w:r w:rsidR="00131E0B" w:rsidRPr="005F0B27">
        <w:t>7</w:t>
      </w:r>
    </w:p>
    <w:p w14:paraId="136D8BBA" w14:textId="77777777" w:rsidR="00D70ED4" w:rsidRPr="005F0B27" w:rsidRDefault="00D70ED4" w:rsidP="005F0B27">
      <w:pPr>
        <w:pStyle w:val="GvdeMetni"/>
        <w:spacing w:line="360" w:lineRule="auto"/>
        <w:rPr>
          <w:b/>
        </w:rPr>
      </w:pPr>
    </w:p>
    <w:p w14:paraId="6C961FE8" w14:textId="77777777" w:rsidR="00D70ED4" w:rsidRPr="005F0B27" w:rsidRDefault="00131E0B" w:rsidP="005F0B27">
      <w:pPr>
        <w:spacing w:line="360" w:lineRule="auto"/>
        <w:jc w:val="both"/>
        <w:rPr>
          <w:b/>
          <w:sz w:val="24"/>
          <w:szCs w:val="24"/>
        </w:rPr>
      </w:pPr>
      <w:r w:rsidRPr="005F0B27">
        <w:rPr>
          <w:b/>
          <w:sz w:val="24"/>
          <w:szCs w:val="24"/>
        </w:rPr>
        <w:t xml:space="preserve"> </w:t>
      </w:r>
      <w:r w:rsidR="00F05900" w:rsidRPr="005F0B27">
        <w:rPr>
          <w:b/>
          <w:sz w:val="24"/>
          <w:szCs w:val="24"/>
        </w:rPr>
        <w:t xml:space="preserve"> ABL 409 Bitirme Projesi</w:t>
      </w:r>
      <w:r w:rsidRPr="005F0B27">
        <w:rPr>
          <w:b/>
          <w:sz w:val="24"/>
          <w:szCs w:val="24"/>
        </w:rPr>
        <w:t xml:space="preserve"> - I</w:t>
      </w:r>
    </w:p>
    <w:p w14:paraId="5652F01B" w14:textId="7E3ECFF7" w:rsidR="00D70ED4" w:rsidRPr="005F0B27" w:rsidRDefault="003824A2" w:rsidP="005F0B27">
      <w:pPr>
        <w:pStyle w:val="GvdeMetni"/>
        <w:spacing w:before="132" w:line="360" w:lineRule="auto"/>
        <w:jc w:val="both"/>
      </w:pPr>
      <w:r w:rsidRPr="005F0B27">
        <w:rPr>
          <w:w w:val="143"/>
        </w:rPr>
        <w:t xml:space="preserve"> </w:t>
      </w:r>
      <w:r w:rsidR="00131E0B" w:rsidRPr="005F0B27">
        <w:rPr>
          <w:w w:val="143"/>
        </w:rPr>
        <w:t>Ö</w:t>
      </w:r>
      <w:r w:rsidR="00F05900" w:rsidRPr="005F0B27">
        <w:t>ğrencilerin çalışmak istedikleri alanla ilgili bir proje hazırlaması sağlan</w:t>
      </w:r>
      <w:r w:rsidR="009E70E7" w:rsidRPr="005F0B27">
        <w:t>maktadır.</w:t>
      </w:r>
    </w:p>
    <w:p w14:paraId="46D21A25" w14:textId="77777777" w:rsidR="00D70ED4" w:rsidRPr="005F0B27" w:rsidRDefault="003824A2" w:rsidP="005F0B27">
      <w:pPr>
        <w:pStyle w:val="Balk1"/>
        <w:spacing w:before="144" w:line="360" w:lineRule="auto"/>
        <w:ind w:left="0"/>
        <w:jc w:val="both"/>
      </w:pPr>
      <w:r w:rsidRPr="005F0B27">
        <w:t xml:space="preserve">  </w:t>
      </w:r>
      <w:r w:rsidR="00F05900" w:rsidRPr="005F0B27">
        <w:t>Kredi: (0,</w:t>
      </w:r>
      <w:r w:rsidR="00131E0B" w:rsidRPr="005F0B27">
        <w:t>6</w:t>
      </w:r>
      <w:r w:rsidR="00F05900" w:rsidRPr="005F0B27">
        <w:t>) 5</w:t>
      </w:r>
    </w:p>
    <w:p w14:paraId="0541CB39" w14:textId="77777777" w:rsidR="00D70ED4" w:rsidRPr="005F0B27" w:rsidRDefault="00D70ED4" w:rsidP="005F0B27">
      <w:pPr>
        <w:spacing w:line="360" w:lineRule="auto"/>
        <w:jc w:val="both"/>
        <w:rPr>
          <w:sz w:val="24"/>
          <w:szCs w:val="24"/>
        </w:rPr>
        <w:sectPr w:rsidR="00D70ED4" w:rsidRPr="005F0B27">
          <w:pgSz w:w="11910" w:h="16840"/>
          <w:pgMar w:top="900" w:right="1300" w:bottom="280" w:left="1300" w:header="708" w:footer="708" w:gutter="0"/>
          <w:cols w:space="708"/>
        </w:sectPr>
      </w:pPr>
    </w:p>
    <w:p w14:paraId="481DEBA6" w14:textId="77777777" w:rsidR="00D70ED4" w:rsidRPr="005F0B27" w:rsidRDefault="00F05900" w:rsidP="005F0B27">
      <w:pPr>
        <w:spacing w:before="74" w:line="360" w:lineRule="auto"/>
        <w:ind w:left="116"/>
        <w:jc w:val="both"/>
        <w:rPr>
          <w:b/>
          <w:sz w:val="24"/>
          <w:szCs w:val="24"/>
        </w:rPr>
      </w:pPr>
      <w:r w:rsidRPr="005F0B27">
        <w:rPr>
          <w:b/>
          <w:sz w:val="24"/>
          <w:szCs w:val="24"/>
        </w:rPr>
        <w:lastRenderedPageBreak/>
        <w:t>BAHAR DÖNEMİ (VIII. Yarıyıl)</w:t>
      </w:r>
    </w:p>
    <w:p w14:paraId="1E003F5D" w14:textId="38BADB05" w:rsidR="00D70ED4" w:rsidRPr="005F0B27" w:rsidRDefault="00D70ED4" w:rsidP="005F0B27">
      <w:pPr>
        <w:pStyle w:val="GvdeMetni"/>
        <w:spacing w:line="360" w:lineRule="auto"/>
        <w:rPr>
          <w:b/>
        </w:rPr>
      </w:pPr>
    </w:p>
    <w:p w14:paraId="0A8B9613" w14:textId="77777777" w:rsidR="00D70ED4" w:rsidRPr="005F0B27" w:rsidRDefault="00F05900" w:rsidP="005F0B27">
      <w:pPr>
        <w:spacing w:before="1" w:line="360" w:lineRule="auto"/>
        <w:ind w:left="116"/>
        <w:jc w:val="both"/>
        <w:rPr>
          <w:b/>
          <w:sz w:val="24"/>
          <w:szCs w:val="24"/>
        </w:rPr>
      </w:pPr>
      <w:r w:rsidRPr="005F0B27">
        <w:rPr>
          <w:b/>
          <w:sz w:val="24"/>
          <w:szCs w:val="24"/>
        </w:rPr>
        <w:t>ABL 402 Adli Bilimler Lab</w:t>
      </w:r>
      <w:r w:rsidR="00131E0B" w:rsidRPr="005F0B27">
        <w:rPr>
          <w:b/>
          <w:sz w:val="24"/>
          <w:szCs w:val="24"/>
        </w:rPr>
        <w:t>o</w:t>
      </w:r>
      <w:r w:rsidRPr="005F0B27">
        <w:rPr>
          <w:b/>
          <w:sz w:val="24"/>
          <w:szCs w:val="24"/>
        </w:rPr>
        <w:t>ratuvar Sta</w:t>
      </w:r>
      <w:r w:rsidR="00131E0B" w:rsidRPr="005F0B27">
        <w:rPr>
          <w:b/>
          <w:sz w:val="24"/>
          <w:szCs w:val="24"/>
        </w:rPr>
        <w:t>j</w:t>
      </w:r>
      <w:r w:rsidRPr="005F0B27">
        <w:rPr>
          <w:b/>
          <w:sz w:val="24"/>
          <w:szCs w:val="24"/>
        </w:rPr>
        <w:t>ı</w:t>
      </w:r>
      <w:r w:rsidR="00131E0B" w:rsidRPr="005F0B27">
        <w:rPr>
          <w:b/>
          <w:sz w:val="24"/>
          <w:szCs w:val="24"/>
        </w:rPr>
        <w:t xml:space="preserve"> </w:t>
      </w:r>
      <w:r w:rsidRPr="005F0B27">
        <w:rPr>
          <w:b/>
          <w:sz w:val="24"/>
          <w:szCs w:val="24"/>
        </w:rPr>
        <w:t>-</w:t>
      </w:r>
      <w:r w:rsidR="00131E0B" w:rsidRPr="005F0B27">
        <w:rPr>
          <w:b/>
          <w:sz w:val="24"/>
          <w:szCs w:val="24"/>
        </w:rPr>
        <w:t xml:space="preserve"> </w:t>
      </w:r>
      <w:r w:rsidRPr="005F0B27">
        <w:rPr>
          <w:b/>
          <w:sz w:val="24"/>
          <w:szCs w:val="24"/>
        </w:rPr>
        <w:t>II</w:t>
      </w:r>
    </w:p>
    <w:p w14:paraId="28090EBA" w14:textId="3AB8575D" w:rsidR="00D70ED4" w:rsidRPr="005F0B27" w:rsidRDefault="00F05900" w:rsidP="005F0B27">
      <w:pPr>
        <w:pStyle w:val="GvdeMetni"/>
        <w:spacing w:before="132" w:line="360" w:lineRule="auto"/>
        <w:ind w:left="116"/>
        <w:jc w:val="both"/>
      </w:pPr>
      <w:r w:rsidRPr="005F0B27">
        <w:t xml:space="preserve">Resmi ve özel </w:t>
      </w:r>
      <w:proofErr w:type="spellStart"/>
      <w:r w:rsidRPr="005F0B27">
        <w:t>kriminal</w:t>
      </w:r>
      <w:proofErr w:type="spellEnd"/>
      <w:r w:rsidRPr="005F0B27">
        <w:t xml:space="preserve"> laboratuvarlarda staj yap</w:t>
      </w:r>
      <w:r w:rsidR="009D74AA" w:rsidRPr="005F0B27">
        <w:t>tırılmaktadır.</w:t>
      </w:r>
    </w:p>
    <w:p w14:paraId="7E86B568" w14:textId="77777777" w:rsidR="00D70ED4" w:rsidRPr="005F0B27" w:rsidRDefault="00F05900" w:rsidP="005F0B27">
      <w:pPr>
        <w:pStyle w:val="Balk1"/>
        <w:spacing w:before="144" w:line="360" w:lineRule="auto"/>
        <w:jc w:val="both"/>
      </w:pPr>
      <w:r w:rsidRPr="005F0B27">
        <w:t>Kredi: (0,</w:t>
      </w:r>
      <w:r w:rsidR="00131E0B" w:rsidRPr="005F0B27">
        <w:t>4</w:t>
      </w:r>
      <w:r w:rsidRPr="005F0B27">
        <w:t xml:space="preserve">) </w:t>
      </w:r>
      <w:r w:rsidR="00131E0B" w:rsidRPr="005F0B27">
        <w:t>7</w:t>
      </w:r>
    </w:p>
    <w:p w14:paraId="10EA4DB2" w14:textId="77777777" w:rsidR="00D70ED4" w:rsidRPr="005F0B27" w:rsidRDefault="00D70ED4" w:rsidP="005F0B27">
      <w:pPr>
        <w:pStyle w:val="GvdeMetni"/>
        <w:spacing w:line="360" w:lineRule="auto"/>
        <w:rPr>
          <w:b/>
        </w:rPr>
      </w:pPr>
    </w:p>
    <w:p w14:paraId="07B36355" w14:textId="77777777" w:rsidR="00D70ED4" w:rsidRPr="005F0B27" w:rsidRDefault="00F05900" w:rsidP="005F0B27">
      <w:pPr>
        <w:spacing w:line="360" w:lineRule="auto"/>
        <w:jc w:val="both"/>
        <w:rPr>
          <w:b/>
          <w:sz w:val="24"/>
          <w:szCs w:val="24"/>
        </w:rPr>
      </w:pPr>
      <w:r w:rsidRPr="005F0B27">
        <w:rPr>
          <w:b/>
          <w:sz w:val="24"/>
          <w:szCs w:val="24"/>
        </w:rPr>
        <w:t xml:space="preserve"> ABL 4</w:t>
      </w:r>
      <w:r w:rsidR="00131E0B" w:rsidRPr="005F0B27">
        <w:rPr>
          <w:b/>
          <w:sz w:val="24"/>
          <w:szCs w:val="24"/>
        </w:rPr>
        <w:t>10</w:t>
      </w:r>
      <w:r w:rsidRPr="005F0B27">
        <w:rPr>
          <w:b/>
          <w:sz w:val="24"/>
          <w:szCs w:val="24"/>
        </w:rPr>
        <w:t xml:space="preserve"> Bitirme Projesi </w:t>
      </w:r>
      <w:r w:rsidR="003824A2" w:rsidRPr="005F0B27">
        <w:rPr>
          <w:b/>
          <w:sz w:val="24"/>
          <w:szCs w:val="24"/>
        </w:rPr>
        <w:t xml:space="preserve">- </w:t>
      </w:r>
      <w:r w:rsidRPr="005F0B27">
        <w:rPr>
          <w:b/>
          <w:sz w:val="24"/>
          <w:szCs w:val="24"/>
        </w:rPr>
        <w:t>II</w:t>
      </w:r>
    </w:p>
    <w:p w14:paraId="07F67A2A" w14:textId="558DEF4B" w:rsidR="00D70ED4" w:rsidRPr="005F0B27" w:rsidRDefault="00131E0B" w:rsidP="005F0B27">
      <w:pPr>
        <w:pStyle w:val="GvdeMetni"/>
        <w:spacing w:before="132" w:line="360" w:lineRule="auto"/>
        <w:ind w:left="116"/>
      </w:pPr>
      <w:r w:rsidRPr="005F0B27">
        <w:rPr>
          <w:w w:val="143"/>
        </w:rPr>
        <w:t>Ö</w:t>
      </w:r>
      <w:r w:rsidR="00F05900" w:rsidRPr="005F0B27">
        <w:t>ğrencilerin çalışmak istedikleri alanla ilgili bir proje hazırlaması sağlan</w:t>
      </w:r>
      <w:r w:rsidR="009D74AA" w:rsidRPr="005F0B27">
        <w:t>maktadır.</w:t>
      </w:r>
    </w:p>
    <w:p w14:paraId="15B95F46" w14:textId="6BF7B695" w:rsidR="00D70ED4" w:rsidRDefault="00F05900" w:rsidP="005F0B27">
      <w:pPr>
        <w:pStyle w:val="Balk1"/>
        <w:spacing w:before="144" w:line="360" w:lineRule="auto"/>
        <w:jc w:val="both"/>
      </w:pPr>
      <w:r w:rsidRPr="005F0B27">
        <w:t>Kredi: (0,</w:t>
      </w:r>
      <w:r w:rsidR="00131E0B" w:rsidRPr="005F0B27">
        <w:t>6</w:t>
      </w:r>
      <w:r w:rsidRPr="005F0B27">
        <w:t>) 5</w:t>
      </w:r>
    </w:p>
    <w:p w14:paraId="19246B11" w14:textId="77777777" w:rsidR="00933413" w:rsidRPr="005F0B27" w:rsidRDefault="00933413" w:rsidP="005F0B27">
      <w:pPr>
        <w:pStyle w:val="Balk1"/>
        <w:spacing w:before="144" w:line="360" w:lineRule="auto"/>
        <w:jc w:val="both"/>
      </w:pPr>
    </w:p>
    <w:p w14:paraId="0388B4E2" w14:textId="03CFF3DE" w:rsidR="00D70ED4" w:rsidRDefault="00D70ED4" w:rsidP="005F0B27">
      <w:pPr>
        <w:pStyle w:val="GvdeMetni"/>
        <w:spacing w:line="360" w:lineRule="auto"/>
        <w:rPr>
          <w:b/>
        </w:rPr>
      </w:pPr>
    </w:p>
    <w:p w14:paraId="5BCB3828" w14:textId="482C70FF" w:rsidR="00933413" w:rsidRDefault="00933413" w:rsidP="005F0B27">
      <w:pPr>
        <w:pStyle w:val="GvdeMetni"/>
        <w:spacing w:line="360" w:lineRule="auto"/>
        <w:rPr>
          <w:b/>
        </w:rPr>
      </w:pPr>
      <w:r>
        <w:rPr>
          <w:b/>
        </w:rPr>
        <w:t>ABL XXX Alan Seçmeli-I</w:t>
      </w:r>
    </w:p>
    <w:p w14:paraId="6CFAF0CA" w14:textId="252C253F" w:rsidR="00933413" w:rsidRDefault="00933413" w:rsidP="00933413">
      <w:pPr>
        <w:spacing w:line="360" w:lineRule="auto"/>
        <w:jc w:val="both"/>
        <w:rPr>
          <w:sz w:val="24"/>
          <w:szCs w:val="24"/>
        </w:rPr>
      </w:pPr>
      <w:r w:rsidRPr="005F0B27">
        <w:rPr>
          <w:sz w:val="24"/>
          <w:szCs w:val="24"/>
        </w:rPr>
        <w:t xml:space="preserve">Bu derslerde öğrencilerin farklı </w:t>
      </w:r>
      <w:r>
        <w:rPr>
          <w:sz w:val="24"/>
          <w:szCs w:val="24"/>
        </w:rPr>
        <w:t>bir bölümden</w:t>
      </w:r>
      <w:r w:rsidRPr="005F0B27">
        <w:rPr>
          <w:sz w:val="24"/>
          <w:szCs w:val="24"/>
        </w:rPr>
        <w:t xml:space="preserve"> ilgi alanlarına göre seçmeli ders alıp farklı disiplinlerle çalışma ve öğrenme tekniklerini geliştirmesi sağlanmaktadır.</w:t>
      </w:r>
    </w:p>
    <w:p w14:paraId="299DB2F6" w14:textId="77777777" w:rsidR="00933413" w:rsidRPr="005F0B27" w:rsidRDefault="00933413" w:rsidP="00933413">
      <w:pPr>
        <w:spacing w:line="360" w:lineRule="auto"/>
        <w:jc w:val="both"/>
        <w:rPr>
          <w:sz w:val="24"/>
          <w:szCs w:val="24"/>
        </w:rPr>
      </w:pPr>
    </w:p>
    <w:p w14:paraId="643F4555" w14:textId="77777777" w:rsidR="00933413" w:rsidRPr="005F0B27" w:rsidRDefault="00933413" w:rsidP="005F0B27">
      <w:pPr>
        <w:pStyle w:val="GvdeMetni"/>
        <w:spacing w:line="360" w:lineRule="auto"/>
        <w:rPr>
          <w:b/>
        </w:rPr>
      </w:pPr>
    </w:p>
    <w:p w14:paraId="2E8FFB46" w14:textId="77777777" w:rsidR="00D70ED4" w:rsidRPr="005F0B27" w:rsidRDefault="003824A2" w:rsidP="005F0B27">
      <w:pPr>
        <w:spacing w:line="360" w:lineRule="auto"/>
        <w:jc w:val="both"/>
        <w:rPr>
          <w:b/>
          <w:sz w:val="24"/>
          <w:szCs w:val="24"/>
        </w:rPr>
      </w:pPr>
      <w:r w:rsidRPr="005F0B27">
        <w:rPr>
          <w:b/>
          <w:sz w:val="24"/>
          <w:szCs w:val="24"/>
        </w:rPr>
        <w:t xml:space="preserve">  </w:t>
      </w:r>
      <w:r w:rsidR="00F05900" w:rsidRPr="005F0B27">
        <w:rPr>
          <w:b/>
          <w:sz w:val="24"/>
          <w:szCs w:val="24"/>
        </w:rPr>
        <w:t>ABL 408 Adli Tıp</w:t>
      </w:r>
    </w:p>
    <w:p w14:paraId="64A7769B" w14:textId="00A7BCBE" w:rsidR="00D70ED4" w:rsidRPr="005F0B27" w:rsidRDefault="00F05900" w:rsidP="005F0B27">
      <w:pPr>
        <w:pStyle w:val="GvdeMetni"/>
        <w:spacing w:before="132" w:line="360" w:lineRule="auto"/>
        <w:ind w:left="116" w:right="115"/>
        <w:jc w:val="both"/>
      </w:pPr>
      <w:r w:rsidRPr="005F0B27">
        <w:t xml:space="preserve">Adli Tıp’ın uygulama alanları, tarihçesi, ölüm, otopsi, yaralar, cinsel saldırı, aile içi şiddet, adli psikiyatri, </w:t>
      </w:r>
      <w:proofErr w:type="spellStart"/>
      <w:r w:rsidRPr="005F0B27">
        <w:t>malpraktis</w:t>
      </w:r>
      <w:proofErr w:type="spellEnd"/>
      <w:r w:rsidRPr="005F0B27">
        <w:t xml:space="preserve"> ve insan hakları ihlalleri hakkında bilgiler verilir. </w:t>
      </w:r>
      <w:proofErr w:type="gramStart"/>
      <w:r w:rsidRPr="005F0B27">
        <w:t>Adli tıbbın ilgi alanı, önemi ve tarihçesi</w:t>
      </w:r>
      <w:r w:rsidR="009E70E7" w:rsidRPr="005F0B27">
        <w:t>,</w:t>
      </w:r>
      <w:r w:rsidRPr="005F0B27">
        <w:t xml:space="preserve"> Ülkemizde ve diğer ülkelerde adli tıp yapılanması, </w:t>
      </w:r>
      <w:proofErr w:type="spellStart"/>
      <w:r w:rsidRPr="005F0B27">
        <w:t>Tanatoloji</w:t>
      </w:r>
      <w:proofErr w:type="spellEnd"/>
      <w:r w:rsidRPr="005F0B27">
        <w:t xml:space="preserve"> ölü</w:t>
      </w:r>
      <w:r w:rsidR="009E70E7" w:rsidRPr="005F0B27">
        <w:t xml:space="preserve">m bilgisi, </w:t>
      </w:r>
      <w:r w:rsidRPr="005F0B27">
        <w:t>Tıbbi ve hukuki boyutuyla ölüm ve ilgili kavramlar</w:t>
      </w:r>
      <w:r w:rsidR="009E70E7" w:rsidRPr="005F0B27">
        <w:t>,</w:t>
      </w:r>
      <w:r w:rsidRPr="005F0B27">
        <w:t xml:space="preserve"> klinik ölüm, beyin ölümü, </w:t>
      </w:r>
      <w:r w:rsidR="009E70E7" w:rsidRPr="005F0B27">
        <w:t>b</w:t>
      </w:r>
      <w:r w:rsidRPr="005F0B27">
        <w:t xml:space="preserve">eyin ölümlü hastalarda tıbbi desteğin kesilmesi ve hukuki sorunlar, Organ </w:t>
      </w:r>
      <w:proofErr w:type="spellStart"/>
      <w:r w:rsidRPr="005F0B27">
        <w:t>Tranplantasyonu</w:t>
      </w:r>
      <w:proofErr w:type="spellEnd"/>
      <w:r w:rsidRPr="005F0B27">
        <w:t xml:space="preserve">, </w:t>
      </w:r>
      <w:r w:rsidR="009E70E7" w:rsidRPr="005F0B27">
        <w:t>ö</w:t>
      </w:r>
      <w:r w:rsidRPr="005F0B27">
        <w:t>lüm sonrası gelişen bulgular ve adli tıp aç</w:t>
      </w:r>
      <w:r w:rsidR="009E70E7" w:rsidRPr="005F0B27">
        <w:t>ısından önemi, ö</w:t>
      </w:r>
      <w:r w:rsidRPr="005F0B27">
        <w:t xml:space="preserve">lüm zamanı tahmini, Ani ve beklenmedik ölümler, Kusurlu tıbbi uygulamalar ve hukuki boyutu, </w:t>
      </w:r>
      <w:proofErr w:type="spellStart"/>
      <w:r w:rsidRPr="005F0B27">
        <w:t>Postmortem</w:t>
      </w:r>
      <w:proofErr w:type="spellEnd"/>
      <w:r w:rsidRPr="005F0B27">
        <w:t xml:space="preserve"> toksikoloji gibi konu başlıkları ele</w:t>
      </w:r>
      <w:r w:rsidRPr="005F0B27">
        <w:rPr>
          <w:spacing w:val="-10"/>
        </w:rPr>
        <w:t xml:space="preserve"> </w:t>
      </w:r>
      <w:r w:rsidR="009E70E7" w:rsidRPr="005F0B27">
        <w:t>alınmaktadır.</w:t>
      </w:r>
      <w:proofErr w:type="gramEnd"/>
    </w:p>
    <w:p w14:paraId="077E11C5" w14:textId="77777777" w:rsidR="00D70ED4" w:rsidRPr="005F0B27" w:rsidRDefault="00F05900" w:rsidP="005F0B27">
      <w:pPr>
        <w:pStyle w:val="Balk1"/>
        <w:spacing w:before="5" w:line="360" w:lineRule="auto"/>
        <w:jc w:val="both"/>
      </w:pPr>
      <w:r w:rsidRPr="005F0B27">
        <w:t>Kredi: (3,0) 5</w:t>
      </w:r>
    </w:p>
    <w:p w14:paraId="0A7C76E8" w14:textId="77777777" w:rsidR="00D70ED4" w:rsidRPr="005F0B27" w:rsidRDefault="00D70ED4" w:rsidP="005F0B27">
      <w:pPr>
        <w:spacing w:line="360" w:lineRule="auto"/>
        <w:jc w:val="both"/>
        <w:rPr>
          <w:sz w:val="24"/>
          <w:szCs w:val="24"/>
        </w:rPr>
        <w:sectPr w:rsidR="00D70ED4" w:rsidRPr="005F0B27">
          <w:pgSz w:w="11910" w:h="16840"/>
          <w:pgMar w:top="900" w:right="1300" w:bottom="280" w:left="1300" w:header="708" w:footer="708" w:gutter="0"/>
          <w:cols w:space="708"/>
        </w:sectPr>
      </w:pPr>
    </w:p>
    <w:p w14:paraId="63EA4891" w14:textId="77777777" w:rsidR="00D70ED4" w:rsidRPr="005F0B27" w:rsidRDefault="00F05900" w:rsidP="005F0B27">
      <w:pPr>
        <w:spacing w:before="74" w:line="360" w:lineRule="auto"/>
        <w:ind w:left="116"/>
        <w:rPr>
          <w:b/>
          <w:sz w:val="24"/>
          <w:szCs w:val="24"/>
        </w:rPr>
      </w:pPr>
      <w:r w:rsidRPr="005F0B27">
        <w:rPr>
          <w:b/>
          <w:sz w:val="24"/>
          <w:szCs w:val="24"/>
        </w:rPr>
        <w:lastRenderedPageBreak/>
        <w:t>BÖLÜM SEÇMELİ DERSLER</w:t>
      </w:r>
    </w:p>
    <w:p w14:paraId="2DEEDBE9" w14:textId="77777777" w:rsidR="00FA7B64" w:rsidRPr="005F0B27" w:rsidRDefault="00FA7B64" w:rsidP="005F0B27">
      <w:pPr>
        <w:spacing w:line="360" w:lineRule="auto"/>
        <w:ind w:left="116"/>
        <w:rPr>
          <w:b/>
          <w:sz w:val="24"/>
          <w:szCs w:val="24"/>
        </w:rPr>
      </w:pPr>
    </w:p>
    <w:p w14:paraId="3F774F70" w14:textId="77777777" w:rsidR="008D1405" w:rsidRPr="005F0B27" w:rsidRDefault="008D1405" w:rsidP="005F0B27">
      <w:pPr>
        <w:spacing w:before="1" w:line="360" w:lineRule="auto"/>
        <w:ind w:left="116"/>
        <w:rPr>
          <w:b/>
          <w:sz w:val="24"/>
          <w:szCs w:val="24"/>
        </w:rPr>
      </w:pPr>
      <w:r w:rsidRPr="005F0B27">
        <w:rPr>
          <w:b/>
          <w:sz w:val="24"/>
          <w:szCs w:val="24"/>
        </w:rPr>
        <w:t>ABL 203 Organik Kimya</w:t>
      </w:r>
    </w:p>
    <w:p w14:paraId="5F2F54B3" w14:textId="780B33D4" w:rsidR="008D1405" w:rsidRPr="005F0B27" w:rsidRDefault="008D1405" w:rsidP="00EB59FE">
      <w:pPr>
        <w:pStyle w:val="GvdeMetni"/>
        <w:spacing w:before="134" w:line="360" w:lineRule="auto"/>
        <w:ind w:left="116"/>
        <w:jc w:val="both"/>
      </w:pPr>
      <w:r w:rsidRPr="005F0B27">
        <w:t xml:space="preserve">Organik kimyaya giriş, yapılar, aktivasyon enerjisi, </w:t>
      </w:r>
      <w:proofErr w:type="spellStart"/>
      <w:r w:rsidRPr="005F0B27">
        <w:t>alkenler</w:t>
      </w:r>
      <w:proofErr w:type="spellEnd"/>
      <w:r w:rsidRPr="005F0B27">
        <w:t xml:space="preserve">, alkanlar, </w:t>
      </w:r>
      <w:proofErr w:type="spellStart"/>
      <w:r w:rsidRPr="005F0B27">
        <w:t>stereoizomeri</w:t>
      </w:r>
      <w:proofErr w:type="spellEnd"/>
      <w:r w:rsidRPr="005F0B27">
        <w:t xml:space="preserve">, alkoller, eterler </w:t>
      </w:r>
      <w:proofErr w:type="spellStart"/>
      <w:r w:rsidRPr="005F0B27">
        <w:t>givi</w:t>
      </w:r>
      <w:proofErr w:type="spellEnd"/>
      <w:r w:rsidRPr="005F0B27">
        <w:t xml:space="preserve"> adli bilim </w:t>
      </w:r>
      <w:proofErr w:type="spellStart"/>
      <w:r w:rsidRPr="005F0B27">
        <w:t>alanine</w:t>
      </w:r>
      <w:proofErr w:type="spellEnd"/>
      <w:r w:rsidRPr="005F0B27">
        <w:t xml:space="preserve"> gerekli organik kimya bilgisi aktarıl</w:t>
      </w:r>
      <w:r w:rsidR="009D74AA" w:rsidRPr="005F0B27">
        <w:t>maktadır.</w:t>
      </w:r>
    </w:p>
    <w:p w14:paraId="35D14F23" w14:textId="77777777" w:rsidR="008D1405" w:rsidRPr="005F0B27" w:rsidRDefault="008D1405" w:rsidP="005F0B27">
      <w:pPr>
        <w:pStyle w:val="Balk1"/>
        <w:spacing w:before="5" w:line="360" w:lineRule="auto"/>
      </w:pPr>
      <w:r w:rsidRPr="005F0B27">
        <w:t>Kredi: (2,0) 5</w:t>
      </w:r>
    </w:p>
    <w:p w14:paraId="39D5D213" w14:textId="77777777" w:rsidR="00F05900" w:rsidRPr="005F0B27" w:rsidRDefault="00F05900" w:rsidP="005F0B27">
      <w:pPr>
        <w:spacing w:line="360" w:lineRule="auto"/>
        <w:rPr>
          <w:b/>
          <w:sz w:val="24"/>
          <w:szCs w:val="24"/>
          <w:highlight w:val="yellow"/>
        </w:rPr>
      </w:pPr>
    </w:p>
    <w:p w14:paraId="5AE8ED01" w14:textId="77777777" w:rsidR="003824A2" w:rsidRPr="005F0B27" w:rsidRDefault="003824A2" w:rsidP="005F0B27">
      <w:pPr>
        <w:spacing w:line="360" w:lineRule="auto"/>
        <w:rPr>
          <w:b/>
          <w:sz w:val="24"/>
          <w:szCs w:val="24"/>
        </w:rPr>
      </w:pPr>
      <w:r w:rsidRPr="005F0B27">
        <w:rPr>
          <w:b/>
          <w:sz w:val="24"/>
          <w:szCs w:val="24"/>
        </w:rPr>
        <w:t xml:space="preserve">ABL 214 Adli </w:t>
      </w:r>
      <w:proofErr w:type="spellStart"/>
      <w:r w:rsidRPr="005F0B27">
        <w:rPr>
          <w:b/>
          <w:sz w:val="24"/>
          <w:szCs w:val="24"/>
        </w:rPr>
        <w:t>Mikroskopi</w:t>
      </w:r>
      <w:proofErr w:type="spellEnd"/>
    </w:p>
    <w:p w14:paraId="34D931DB" w14:textId="351A4AC6" w:rsidR="003824A2" w:rsidRPr="005F0B27" w:rsidRDefault="006237EB" w:rsidP="00EB59FE">
      <w:pPr>
        <w:spacing w:line="360" w:lineRule="auto"/>
        <w:jc w:val="both"/>
        <w:rPr>
          <w:b/>
          <w:sz w:val="24"/>
          <w:szCs w:val="24"/>
        </w:rPr>
      </w:pPr>
      <w:r w:rsidRPr="005F0B27">
        <w:rPr>
          <w:sz w:val="24"/>
          <w:szCs w:val="24"/>
        </w:rPr>
        <w:t>Bu derste mikroskobik tekniklerin adli bilim alanında kullanımı; eser deliller, lif, saç, mermi kovan gibi olay yerinden gelen materyalin mikroskobik olarak incelenmesi ve bunlardan elde edilen sonuçların değerlendirilmesi konuları irdelen</w:t>
      </w:r>
      <w:r w:rsidR="009E70E7" w:rsidRPr="005F0B27">
        <w:rPr>
          <w:sz w:val="24"/>
          <w:szCs w:val="24"/>
        </w:rPr>
        <w:t>mektedir</w:t>
      </w:r>
      <w:r w:rsidRPr="005F0B27">
        <w:rPr>
          <w:sz w:val="24"/>
          <w:szCs w:val="24"/>
        </w:rPr>
        <w:t xml:space="preserve">. Konular dava dosyaları üzerinden tartışılarak </w:t>
      </w:r>
      <w:r w:rsidR="009E70E7" w:rsidRPr="005F0B27">
        <w:rPr>
          <w:sz w:val="24"/>
          <w:szCs w:val="24"/>
        </w:rPr>
        <w:t>işlenmektedir.</w:t>
      </w:r>
      <w:r w:rsidRPr="005F0B27">
        <w:rPr>
          <w:b/>
          <w:sz w:val="24"/>
          <w:szCs w:val="24"/>
        </w:rPr>
        <w:t xml:space="preserve"> </w:t>
      </w:r>
    </w:p>
    <w:p w14:paraId="0B5A6705" w14:textId="77777777" w:rsidR="003824A2" w:rsidRPr="005F0B27" w:rsidRDefault="003824A2" w:rsidP="005F0B27">
      <w:pPr>
        <w:spacing w:line="360" w:lineRule="auto"/>
        <w:rPr>
          <w:b/>
          <w:sz w:val="24"/>
          <w:szCs w:val="24"/>
        </w:rPr>
      </w:pPr>
      <w:r w:rsidRPr="005F0B27">
        <w:rPr>
          <w:b/>
          <w:sz w:val="24"/>
          <w:szCs w:val="24"/>
        </w:rPr>
        <w:t xml:space="preserve">Kredi: (2,0) 5  </w:t>
      </w:r>
    </w:p>
    <w:p w14:paraId="262ED0BB" w14:textId="77777777" w:rsidR="003824A2" w:rsidRPr="005F0B27" w:rsidRDefault="003824A2" w:rsidP="005F0B27">
      <w:pPr>
        <w:spacing w:line="360" w:lineRule="auto"/>
        <w:rPr>
          <w:b/>
          <w:sz w:val="24"/>
          <w:szCs w:val="24"/>
          <w:highlight w:val="yellow"/>
        </w:rPr>
      </w:pPr>
    </w:p>
    <w:p w14:paraId="6D0A6C53" w14:textId="77777777" w:rsidR="003824A2" w:rsidRPr="005F0B27" w:rsidRDefault="003824A2" w:rsidP="005F0B27">
      <w:pPr>
        <w:spacing w:line="360" w:lineRule="auto"/>
        <w:rPr>
          <w:b/>
          <w:sz w:val="24"/>
          <w:szCs w:val="24"/>
        </w:rPr>
      </w:pPr>
      <w:r w:rsidRPr="005F0B27">
        <w:rPr>
          <w:b/>
          <w:sz w:val="24"/>
          <w:szCs w:val="24"/>
        </w:rPr>
        <w:t>ABL 215 Adli Bilişim Suçlarında Soruşturma</w:t>
      </w:r>
    </w:p>
    <w:p w14:paraId="43EA968D" w14:textId="6EFD5D8F" w:rsidR="003824A2" w:rsidRPr="005F0B27" w:rsidRDefault="000964FA" w:rsidP="005F0B27">
      <w:pPr>
        <w:spacing w:line="360" w:lineRule="auto"/>
        <w:jc w:val="both"/>
        <w:rPr>
          <w:sz w:val="24"/>
          <w:szCs w:val="24"/>
        </w:rPr>
      </w:pPr>
      <w:r w:rsidRPr="005F0B27">
        <w:rPr>
          <w:sz w:val="24"/>
          <w:szCs w:val="24"/>
        </w:rPr>
        <w:t xml:space="preserve">Bu derste </w:t>
      </w:r>
      <w:r w:rsidR="00157301" w:rsidRPr="005F0B27">
        <w:rPr>
          <w:sz w:val="24"/>
          <w:szCs w:val="24"/>
        </w:rPr>
        <w:t>Suç kavramı, Adli bilişim nedir, Adli Bilişimin tanımı, nitelikleri ve yönetimi</w:t>
      </w:r>
      <w:r w:rsidRPr="005F0B27">
        <w:rPr>
          <w:sz w:val="24"/>
          <w:szCs w:val="24"/>
        </w:rPr>
        <w:t xml:space="preserve"> bilişim suçlarının tanımı</w:t>
      </w:r>
      <w:r w:rsidR="00C61662" w:rsidRPr="005F0B27">
        <w:rPr>
          <w:sz w:val="24"/>
          <w:szCs w:val="24"/>
        </w:rPr>
        <w:t>,</w:t>
      </w:r>
      <w:r w:rsidRPr="005F0B27">
        <w:rPr>
          <w:sz w:val="24"/>
          <w:szCs w:val="24"/>
        </w:rPr>
        <w:t xml:space="preserve"> </w:t>
      </w:r>
      <w:r w:rsidR="00C61662" w:rsidRPr="005F0B27">
        <w:rPr>
          <w:sz w:val="24"/>
          <w:szCs w:val="24"/>
        </w:rPr>
        <w:t xml:space="preserve">bilişim soruşturmalarında kullanılan araç, yol ve yöntemlere girişin yapılacağı FAT, NTFS, EXT VE HFS dosyalama sistemlerinin analizlerine ve verilerin dosyalama sistemleri düzeyinde nasıl depolandığına ve </w:t>
      </w:r>
      <w:r w:rsidRPr="005F0B27">
        <w:rPr>
          <w:sz w:val="24"/>
          <w:szCs w:val="24"/>
        </w:rPr>
        <w:t>soruşturma süreçleri</w:t>
      </w:r>
      <w:r w:rsidR="00C61662" w:rsidRPr="005F0B27">
        <w:rPr>
          <w:sz w:val="24"/>
          <w:szCs w:val="24"/>
        </w:rPr>
        <w:t>ne</w:t>
      </w:r>
      <w:r w:rsidRPr="005F0B27">
        <w:rPr>
          <w:sz w:val="24"/>
          <w:szCs w:val="24"/>
        </w:rPr>
        <w:t xml:space="preserve"> </w:t>
      </w:r>
      <w:r w:rsidR="00C61662" w:rsidRPr="005F0B27">
        <w:rPr>
          <w:sz w:val="24"/>
          <w:szCs w:val="24"/>
        </w:rPr>
        <w:t xml:space="preserve">yer verilmektedir. </w:t>
      </w:r>
    </w:p>
    <w:p w14:paraId="199E765E" w14:textId="77777777" w:rsidR="003824A2" w:rsidRPr="005F0B27" w:rsidRDefault="003824A2" w:rsidP="005F0B27">
      <w:pPr>
        <w:spacing w:line="360" w:lineRule="auto"/>
        <w:rPr>
          <w:b/>
          <w:sz w:val="24"/>
          <w:szCs w:val="24"/>
        </w:rPr>
      </w:pPr>
      <w:r w:rsidRPr="005F0B27">
        <w:rPr>
          <w:b/>
          <w:sz w:val="24"/>
          <w:szCs w:val="24"/>
        </w:rPr>
        <w:t xml:space="preserve">Kredi: (2,0) 5  </w:t>
      </w:r>
    </w:p>
    <w:p w14:paraId="6F2FB123" w14:textId="77777777" w:rsidR="003824A2" w:rsidRPr="005F0B27" w:rsidRDefault="003824A2" w:rsidP="005F0B27">
      <w:pPr>
        <w:spacing w:line="360" w:lineRule="auto"/>
        <w:rPr>
          <w:b/>
          <w:sz w:val="24"/>
          <w:szCs w:val="24"/>
        </w:rPr>
      </w:pPr>
    </w:p>
    <w:p w14:paraId="13AB8660" w14:textId="77777777" w:rsidR="003824A2" w:rsidRPr="005F0B27" w:rsidRDefault="003824A2" w:rsidP="005F0B27">
      <w:pPr>
        <w:spacing w:line="360" w:lineRule="auto"/>
        <w:rPr>
          <w:b/>
          <w:sz w:val="24"/>
          <w:szCs w:val="24"/>
        </w:rPr>
      </w:pPr>
      <w:r w:rsidRPr="005F0B27">
        <w:rPr>
          <w:b/>
          <w:sz w:val="24"/>
          <w:szCs w:val="24"/>
        </w:rPr>
        <w:t>ABL 304 Adli DNA Analizleri</w:t>
      </w:r>
    </w:p>
    <w:p w14:paraId="364ED1B0" w14:textId="51A18ED4" w:rsidR="003824A2" w:rsidRPr="005F0B27" w:rsidRDefault="003824A2" w:rsidP="005F0B27">
      <w:pPr>
        <w:pStyle w:val="GvdeMetni"/>
        <w:spacing w:before="135" w:line="360" w:lineRule="auto"/>
        <w:ind w:left="116" w:right="121"/>
        <w:jc w:val="both"/>
      </w:pPr>
      <w:r w:rsidRPr="005F0B27">
        <w:t xml:space="preserve">Oral, vajinal, anal </w:t>
      </w:r>
      <w:proofErr w:type="spellStart"/>
      <w:r w:rsidRPr="005F0B27">
        <w:t>sürüntü</w:t>
      </w:r>
      <w:proofErr w:type="spellEnd"/>
      <w:r w:rsidRPr="005F0B27">
        <w:t xml:space="preserve">, tükürük, dışkı, mide içeriği, kan, sperm ve idrardan DNA saflaştırılması, </w:t>
      </w:r>
      <w:r w:rsidR="00476EB6" w:rsidRPr="005F0B27">
        <w:t xml:space="preserve">PCR teknikleri ve hazır ticari ürünler ile </w:t>
      </w:r>
      <w:proofErr w:type="spellStart"/>
      <w:r w:rsidR="00476EB6" w:rsidRPr="005F0B27">
        <w:t>kimliklendirme</w:t>
      </w:r>
      <w:proofErr w:type="spellEnd"/>
      <w:r w:rsidR="00476EB6" w:rsidRPr="005F0B27">
        <w:t xml:space="preserve"> yöntemlerinin kullanılması, </w:t>
      </w:r>
      <w:proofErr w:type="spellStart"/>
      <w:r w:rsidRPr="005F0B27">
        <w:t>kapiler</w:t>
      </w:r>
      <w:proofErr w:type="spellEnd"/>
      <w:r w:rsidRPr="005F0B27">
        <w:t xml:space="preserve"> </w:t>
      </w:r>
      <w:proofErr w:type="spellStart"/>
      <w:r w:rsidRPr="005F0B27">
        <w:t>elektroforez</w:t>
      </w:r>
      <w:proofErr w:type="spellEnd"/>
      <w:r w:rsidR="00476EB6" w:rsidRPr="005F0B27">
        <w:t xml:space="preserve"> ve genetik analizörün kullanımı ve DNA </w:t>
      </w:r>
      <w:proofErr w:type="gramStart"/>
      <w:r w:rsidR="00476EB6" w:rsidRPr="005F0B27">
        <w:t>profillerinin</w:t>
      </w:r>
      <w:proofErr w:type="gramEnd"/>
      <w:r w:rsidR="00476EB6" w:rsidRPr="005F0B27">
        <w:t xml:space="preserve"> yorumlanması</w:t>
      </w:r>
      <w:r w:rsidRPr="005F0B27">
        <w:t xml:space="preserve"> ele alın</w:t>
      </w:r>
      <w:r w:rsidR="009E70E7" w:rsidRPr="005F0B27">
        <w:t>maktadır</w:t>
      </w:r>
      <w:r w:rsidRPr="005F0B27">
        <w:t xml:space="preserve">. Çocuk ve hayvan istismarında DNA delilleri örneklerle aktarılacak, adli soruşturmalarda biyolojinin gerekliliği üzerinde </w:t>
      </w:r>
      <w:r w:rsidR="009E70E7" w:rsidRPr="005F0B27">
        <w:t>durulmaktadır.</w:t>
      </w:r>
    </w:p>
    <w:p w14:paraId="08CF2B5A" w14:textId="77777777" w:rsidR="003824A2" w:rsidRPr="005F0B27" w:rsidRDefault="003824A2" w:rsidP="005F0B27">
      <w:pPr>
        <w:pStyle w:val="Balk1"/>
        <w:spacing w:before="3" w:line="360" w:lineRule="auto"/>
      </w:pPr>
      <w:r w:rsidRPr="005F0B27">
        <w:t>Kredi: (2,0) 5</w:t>
      </w:r>
    </w:p>
    <w:p w14:paraId="0EBECA14" w14:textId="77777777" w:rsidR="003824A2" w:rsidRPr="005F0B27" w:rsidRDefault="003824A2" w:rsidP="005F0B27">
      <w:pPr>
        <w:spacing w:line="360" w:lineRule="auto"/>
        <w:ind w:left="116"/>
        <w:rPr>
          <w:b/>
          <w:sz w:val="24"/>
          <w:szCs w:val="24"/>
        </w:rPr>
      </w:pPr>
    </w:p>
    <w:p w14:paraId="485B2573" w14:textId="77777777" w:rsidR="00FA7B64" w:rsidRPr="005F0B27" w:rsidRDefault="00FA7B64" w:rsidP="005F0B27">
      <w:pPr>
        <w:spacing w:line="360" w:lineRule="auto"/>
        <w:ind w:left="116"/>
        <w:rPr>
          <w:b/>
          <w:sz w:val="24"/>
          <w:szCs w:val="24"/>
        </w:rPr>
      </w:pPr>
      <w:r w:rsidRPr="005F0B27">
        <w:rPr>
          <w:b/>
          <w:sz w:val="24"/>
          <w:szCs w:val="24"/>
        </w:rPr>
        <w:t>ABL 305 Adli Kimya</w:t>
      </w:r>
    </w:p>
    <w:p w14:paraId="474F31D5" w14:textId="52796EA0" w:rsidR="009D74AA" w:rsidRPr="005F0B27" w:rsidRDefault="009D74AA" w:rsidP="005F0B27">
      <w:pPr>
        <w:pStyle w:val="Balk1"/>
        <w:spacing w:before="5" w:line="360" w:lineRule="auto"/>
        <w:jc w:val="both"/>
        <w:rPr>
          <w:b w:val="0"/>
          <w:bCs w:val="0"/>
        </w:rPr>
      </w:pPr>
      <w:r w:rsidRPr="005F0B27">
        <w:rPr>
          <w:b w:val="0"/>
          <w:bCs w:val="0"/>
        </w:rPr>
        <w:t xml:space="preserve">Bu derste uçucu kimyasallar ve madde bağımlılığı, idrar örneklerinde adli ilaç analizi, zehirlenme sonucu ölümlerde analitik sonuçların yorumlanması, alkol bağımlılığının adli açıdan incelenmesi, denetimli serbestlik uygulaması ve madde testleri, vaka öyküsü, </w:t>
      </w:r>
      <w:proofErr w:type="gramStart"/>
      <w:r w:rsidRPr="005F0B27">
        <w:rPr>
          <w:b w:val="0"/>
          <w:bCs w:val="0"/>
        </w:rPr>
        <w:t>enstrümantal</w:t>
      </w:r>
      <w:proofErr w:type="gramEnd"/>
      <w:r w:rsidRPr="005F0B27">
        <w:rPr>
          <w:b w:val="0"/>
          <w:bCs w:val="0"/>
        </w:rPr>
        <w:t xml:space="preserve"> analiz yöntemleri ele alınmaktadır.</w:t>
      </w:r>
    </w:p>
    <w:p w14:paraId="22C059AC" w14:textId="2FB4D4A9" w:rsidR="00FA7B64" w:rsidRPr="005F0B27" w:rsidRDefault="00FA7B64" w:rsidP="005F0B27">
      <w:pPr>
        <w:pStyle w:val="Balk1"/>
        <w:spacing w:before="5" w:line="360" w:lineRule="auto"/>
      </w:pPr>
      <w:r w:rsidRPr="005F0B27">
        <w:t>Kredi: (2,0)</w:t>
      </w:r>
      <w:r w:rsidR="0084052C" w:rsidRPr="005F0B27">
        <w:t xml:space="preserve"> </w:t>
      </w:r>
      <w:r w:rsidRPr="005F0B27">
        <w:t>5</w:t>
      </w:r>
    </w:p>
    <w:p w14:paraId="483CF087" w14:textId="44379B6F" w:rsidR="003824A2" w:rsidRPr="005F0B27" w:rsidRDefault="003824A2" w:rsidP="005F0B27">
      <w:pPr>
        <w:pStyle w:val="Balk1"/>
        <w:spacing w:before="5" w:line="360" w:lineRule="auto"/>
      </w:pPr>
    </w:p>
    <w:p w14:paraId="2452D01C" w14:textId="77777777" w:rsidR="009D74AA" w:rsidRPr="005F0B27" w:rsidRDefault="009D74AA" w:rsidP="005F0B27">
      <w:pPr>
        <w:pStyle w:val="Balk1"/>
        <w:spacing w:before="5" w:line="360" w:lineRule="auto"/>
      </w:pPr>
    </w:p>
    <w:p w14:paraId="64E44B19" w14:textId="77777777" w:rsidR="008D1405" w:rsidRPr="005F0B27" w:rsidRDefault="008D1405" w:rsidP="005F0B27">
      <w:pPr>
        <w:spacing w:line="360" w:lineRule="auto"/>
        <w:ind w:left="116"/>
        <w:rPr>
          <w:b/>
          <w:sz w:val="24"/>
          <w:szCs w:val="24"/>
        </w:rPr>
      </w:pPr>
      <w:r w:rsidRPr="005F0B27">
        <w:rPr>
          <w:b/>
          <w:sz w:val="24"/>
          <w:szCs w:val="24"/>
        </w:rPr>
        <w:lastRenderedPageBreak/>
        <w:t>ABL 307 Enstrümantal Analiz</w:t>
      </w:r>
    </w:p>
    <w:p w14:paraId="0D6471A4" w14:textId="4F3D4B47" w:rsidR="009D74AA" w:rsidRPr="005F0B27" w:rsidRDefault="009D74AA" w:rsidP="005F0B27">
      <w:pPr>
        <w:pStyle w:val="GvdeMetni"/>
        <w:spacing w:before="132" w:line="360" w:lineRule="auto"/>
        <w:ind w:left="116" w:right="283"/>
        <w:jc w:val="both"/>
      </w:pPr>
      <w:proofErr w:type="spellStart"/>
      <w:r w:rsidRPr="005F0B27">
        <w:t>Kriminal</w:t>
      </w:r>
      <w:proofErr w:type="spellEnd"/>
      <w:r w:rsidRPr="005F0B27">
        <w:t xml:space="preserve"> </w:t>
      </w:r>
      <w:proofErr w:type="spellStart"/>
      <w:r w:rsidRPr="005F0B27">
        <w:t>labratuvarlarda</w:t>
      </w:r>
      <w:proofErr w:type="spellEnd"/>
      <w:r w:rsidRPr="005F0B27">
        <w:t xml:space="preserve"> kullanılmakta olan enstrümantal analiz </w:t>
      </w:r>
      <w:proofErr w:type="spellStart"/>
      <w:r w:rsidRPr="005F0B27">
        <w:t>metodları</w:t>
      </w:r>
      <w:proofErr w:type="spellEnd"/>
      <w:r w:rsidRPr="005F0B27">
        <w:t xml:space="preserve"> UV /VIS Bölge Molek</w:t>
      </w:r>
      <w:r w:rsidR="00EB59FE">
        <w:t xml:space="preserve">üler </w:t>
      </w:r>
      <w:proofErr w:type="spellStart"/>
      <w:r w:rsidR="00EB59FE">
        <w:t>Absorbsiyon</w:t>
      </w:r>
      <w:proofErr w:type="spellEnd"/>
      <w:r w:rsidR="00EB59FE">
        <w:t xml:space="preserve"> Spektroskopisi</w:t>
      </w:r>
      <w:r w:rsidRPr="005F0B27">
        <w:t xml:space="preserve">, NMR spektroskopisi, Kütle spektroskopisi, Moleküler </w:t>
      </w:r>
      <w:proofErr w:type="spellStart"/>
      <w:r w:rsidRPr="005F0B27">
        <w:t>Lüminans</w:t>
      </w:r>
      <w:proofErr w:type="spellEnd"/>
      <w:r w:rsidRPr="005F0B27">
        <w:t xml:space="preserve"> </w:t>
      </w:r>
      <w:proofErr w:type="spellStart"/>
      <w:r w:rsidRPr="005F0B27">
        <w:t>Spekrosopisi</w:t>
      </w:r>
      <w:proofErr w:type="spellEnd"/>
      <w:r w:rsidRPr="005F0B27">
        <w:t xml:space="preserve">, Atomik Emisyon Spektroskopisi, Atomik Emisyon Spektroskopisi, HPLC, Gaz </w:t>
      </w:r>
      <w:proofErr w:type="spellStart"/>
      <w:r w:rsidRPr="005F0B27">
        <w:t>kromatografisi</w:t>
      </w:r>
      <w:proofErr w:type="spellEnd"/>
      <w:r w:rsidRPr="005F0B27">
        <w:t xml:space="preserve">, Raman </w:t>
      </w:r>
      <w:proofErr w:type="spellStart"/>
      <w:proofErr w:type="gramStart"/>
      <w:r w:rsidRPr="005F0B27">
        <w:t>Spektroskopisi,Termal</w:t>
      </w:r>
      <w:proofErr w:type="spellEnd"/>
      <w:proofErr w:type="gramEnd"/>
      <w:r w:rsidRPr="005F0B27">
        <w:t xml:space="preserve"> Analiz Yöntemleri, </w:t>
      </w:r>
      <w:proofErr w:type="spellStart"/>
      <w:r w:rsidRPr="005F0B27">
        <w:t>Validasyon</w:t>
      </w:r>
      <w:proofErr w:type="spellEnd"/>
      <w:r w:rsidRPr="005F0B27">
        <w:t xml:space="preserve"> Yöntemleri ele alınmaktadır.</w:t>
      </w:r>
    </w:p>
    <w:p w14:paraId="235BD13F" w14:textId="4F51BA49" w:rsidR="008D1405" w:rsidRPr="005F0B27" w:rsidRDefault="008D1405" w:rsidP="005F0B27">
      <w:pPr>
        <w:pStyle w:val="GvdeMetni"/>
        <w:spacing w:before="132" w:line="360" w:lineRule="auto"/>
        <w:ind w:left="116" w:right="283"/>
        <w:rPr>
          <w:b/>
        </w:rPr>
      </w:pPr>
      <w:r w:rsidRPr="005F0B27">
        <w:rPr>
          <w:b/>
        </w:rPr>
        <w:t>Kredi: (2,0) 5</w:t>
      </w:r>
    </w:p>
    <w:p w14:paraId="79A42872" w14:textId="510CFEEE" w:rsidR="006237EB" w:rsidRPr="005F0B27" w:rsidRDefault="006237EB" w:rsidP="005F0B27">
      <w:pPr>
        <w:spacing w:before="74" w:line="360" w:lineRule="auto"/>
        <w:rPr>
          <w:b/>
          <w:sz w:val="24"/>
          <w:szCs w:val="24"/>
        </w:rPr>
      </w:pPr>
    </w:p>
    <w:p w14:paraId="39CD4CD5" w14:textId="77777777" w:rsidR="00D70ED4" w:rsidRPr="005F0B27" w:rsidRDefault="003824A2" w:rsidP="005F0B27">
      <w:pPr>
        <w:spacing w:line="360" w:lineRule="auto"/>
        <w:rPr>
          <w:sz w:val="24"/>
          <w:szCs w:val="24"/>
        </w:rPr>
      </w:pPr>
      <w:r w:rsidRPr="005F0B27">
        <w:rPr>
          <w:b/>
          <w:sz w:val="24"/>
          <w:szCs w:val="24"/>
        </w:rPr>
        <w:t xml:space="preserve"> </w:t>
      </w:r>
      <w:r w:rsidR="00F05900" w:rsidRPr="005F0B27">
        <w:rPr>
          <w:b/>
          <w:sz w:val="24"/>
          <w:szCs w:val="24"/>
        </w:rPr>
        <w:t>ABL 308 Biyokimya</w:t>
      </w:r>
    </w:p>
    <w:p w14:paraId="14096378" w14:textId="2C4EAA0E" w:rsidR="00D70ED4" w:rsidRPr="005F0B27" w:rsidRDefault="00F05900" w:rsidP="005F0B27">
      <w:pPr>
        <w:pStyle w:val="GvdeMetni"/>
        <w:spacing w:before="132" w:line="360" w:lineRule="auto"/>
        <w:ind w:left="116" w:right="116"/>
        <w:jc w:val="both"/>
      </w:pPr>
      <w:r w:rsidRPr="005F0B27">
        <w:t xml:space="preserve">Uyutucu, uyuşturucu ve </w:t>
      </w:r>
      <w:proofErr w:type="spellStart"/>
      <w:r w:rsidRPr="005F0B27">
        <w:t>psikoaktif</w:t>
      </w:r>
      <w:proofErr w:type="spellEnd"/>
      <w:r w:rsidRPr="005F0B27">
        <w:t xml:space="preserve"> maddelerin metabolizması temelinde post </w:t>
      </w:r>
      <w:proofErr w:type="spellStart"/>
      <w:r w:rsidRPr="005F0B27">
        <w:t>mortem</w:t>
      </w:r>
      <w:proofErr w:type="spellEnd"/>
      <w:r w:rsidRPr="005F0B27">
        <w:t xml:space="preserve"> ve </w:t>
      </w:r>
      <w:proofErr w:type="spellStart"/>
      <w:r w:rsidRPr="005F0B27">
        <w:t>ante</w:t>
      </w:r>
      <w:proofErr w:type="spellEnd"/>
      <w:r w:rsidRPr="005F0B27">
        <w:t xml:space="preserve"> </w:t>
      </w:r>
      <w:proofErr w:type="spellStart"/>
      <w:r w:rsidRPr="005F0B27">
        <w:t>mortem</w:t>
      </w:r>
      <w:proofErr w:type="spellEnd"/>
      <w:r w:rsidRPr="005F0B27">
        <w:t xml:space="preserve"> biyolojik örneklerde gerçekleştirilen incelemeler ve sonuçların değerlendirilmesi ele alınacaktır. Adli Bilimler alanında çalışacak olanlara gerekli biyokimya temel bilgisi verilecek, </w:t>
      </w:r>
      <w:proofErr w:type="spellStart"/>
      <w:r w:rsidRPr="005F0B27">
        <w:t>metabolik</w:t>
      </w:r>
      <w:proofErr w:type="spellEnd"/>
      <w:r w:rsidRPr="005F0B27">
        <w:t xml:space="preserve"> yollar, </w:t>
      </w:r>
      <w:proofErr w:type="spellStart"/>
      <w:r w:rsidRPr="005F0B27">
        <w:t>zehirsizleştirme</w:t>
      </w:r>
      <w:proofErr w:type="spellEnd"/>
      <w:r w:rsidRPr="005F0B27">
        <w:t xml:space="preserve">, emilim, atılım mekanizmalarının yanı sıra post </w:t>
      </w:r>
      <w:proofErr w:type="spellStart"/>
      <w:r w:rsidRPr="005F0B27">
        <w:t>mortem</w:t>
      </w:r>
      <w:proofErr w:type="spellEnd"/>
      <w:r w:rsidRPr="005F0B27">
        <w:t xml:space="preserve"> ve </w:t>
      </w:r>
      <w:proofErr w:type="spellStart"/>
      <w:r w:rsidRPr="005F0B27">
        <w:t>ante</w:t>
      </w:r>
      <w:proofErr w:type="spellEnd"/>
      <w:r w:rsidRPr="005F0B27">
        <w:t xml:space="preserve"> </w:t>
      </w:r>
      <w:proofErr w:type="spellStart"/>
      <w:r w:rsidRPr="005F0B27">
        <w:t>mortem</w:t>
      </w:r>
      <w:proofErr w:type="spellEnd"/>
      <w:r w:rsidRPr="005F0B27">
        <w:t xml:space="preserve"> örneklerdeki biyokimyasal analizlerle yanıtlanabilecek sorular aktarıl</w:t>
      </w:r>
      <w:r w:rsidR="009E70E7" w:rsidRPr="005F0B27">
        <w:t>maktadır.</w:t>
      </w:r>
    </w:p>
    <w:p w14:paraId="4739AF23" w14:textId="77777777" w:rsidR="00D70ED4" w:rsidRPr="005F0B27" w:rsidRDefault="00F05900" w:rsidP="005F0B27">
      <w:pPr>
        <w:pStyle w:val="Balk1"/>
        <w:spacing w:before="5" w:line="360" w:lineRule="auto"/>
      </w:pPr>
      <w:r w:rsidRPr="005F0B27">
        <w:t>Kredi: (</w:t>
      </w:r>
      <w:r w:rsidR="0084052C" w:rsidRPr="005F0B27">
        <w:t>2</w:t>
      </w:r>
      <w:r w:rsidRPr="005F0B27">
        <w:t>,</w:t>
      </w:r>
      <w:r w:rsidR="0084052C" w:rsidRPr="005F0B27">
        <w:t>0</w:t>
      </w:r>
      <w:r w:rsidRPr="005F0B27">
        <w:t>) 5</w:t>
      </w:r>
    </w:p>
    <w:p w14:paraId="0B00A291" w14:textId="77777777" w:rsidR="00F05900" w:rsidRPr="005F0B27" w:rsidRDefault="00F05900" w:rsidP="005F0B27">
      <w:pPr>
        <w:spacing w:line="360" w:lineRule="auto"/>
        <w:ind w:left="116"/>
        <w:rPr>
          <w:b/>
          <w:sz w:val="24"/>
          <w:szCs w:val="24"/>
        </w:rPr>
      </w:pPr>
    </w:p>
    <w:p w14:paraId="326947C7" w14:textId="77777777" w:rsidR="00D70ED4" w:rsidRPr="005F0B27" w:rsidRDefault="00F05900" w:rsidP="005F0B27">
      <w:pPr>
        <w:spacing w:line="360" w:lineRule="auto"/>
        <w:ind w:left="116"/>
        <w:rPr>
          <w:b/>
          <w:sz w:val="24"/>
          <w:szCs w:val="24"/>
        </w:rPr>
      </w:pPr>
      <w:r w:rsidRPr="005F0B27">
        <w:rPr>
          <w:b/>
          <w:sz w:val="24"/>
          <w:szCs w:val="24"/>
        </w:rPr>
        <w:t xml:space="preserve">ABL 310 </w:t>
      </w:r>
      <w:r w:rsidR="0084052C" w:rsidRPr="005F0B27">
        <w:rPr>
          <w:b/>
          <w:sz w:val="24"/>
          <w:szCs w:val="24"/>
        </w:rPr>
        <w:t>P</w:t>
      </w:r>
      <w:r w:rsidRPr="005F0B27">
        <w:rPr>
          <w:b/>
          <w:sz w:val="24"/>
          <w:szCs w:val="24"/>
        </w:rPr>
        <w:t>armak İzi ve Bali</w:t>
      </w:r>
      <w:r w:rsidR="0084052C" w:rsidRPr="005F0B27">
        <w:rPr>
          <w:b/>
          <w:sz w:val="24"/>
          <w:szCs w:val="24"/>
        </w:rPr>
        <w:t>s</w:t>
      </w:r>
      <w:r w:rsidRPr="005F0B27">
        <w:rPr>
          <w:b/>
          <w:sz w:val="24"/>
          <w:szCs w:val="24"/>
        </w:rPr>
        <w:t>tik İnceleme</w:t>
      </w:r>
    </w:p>
    <w:p w14:paraId="0BF3727D" w14:textId="3D071B4E" w:rsidR="00D70ED4" w:rsidRPr="005F0B27" w:rsidRDefault="00F05900" w:rsidP="005F0B27">
      <w:pPr>
        <w:pStyle w:val="GvdeMetni"/>
        <w:spacing w:before="135" w:line="360" w:lineRule="auto"/>
        <w:ind w:left="116" w:right="112"/>
        <w:jc w:val="both"/>
      </w:pPr>
      <w:proofErr w:type="gramStart"/>
      <w:r w:rsidRPr="005F0B27">
        <w:t>Parmak iz</w:t>
      </w:r>
      <w:r w:rsidR="001F3690">
        <w:t xml:space="preserve">lerinin tasnifi, görünmez parmak izlerinin görünür hale getirilmesi, </w:t>
      </w:r>
      <w:r w:rsidRPr="005F0B27">
        <w:t xml:space="preserve"> </w:t>
      </w:r>
      <w:r w:rsidR="001F3690">
        <w:t>parmak</w:t>
      </w:r>
      <w:r w:rsidR="00CF7ACC">
        <w:t xml:space="preserve"> </w:t>
      </w:r>
      <w:r w:rsidR="001F3690">
        <w:t xml:space="preserve">izi arşiv sistemleri, </w:t>
      </w:r>
      <w:r w:rsidRPr="005F0B27">
        <w:t xml:space="preserve">ateşli silahlar, bıçaklar ve diğer aletlerin yasa karşısındaki durumu, bunlarla meydana gelen yaralar, ateşli silahların sınıflanması, </w:t>
      </w:r>
      <w:r w:rsidR="001F3690">
        <w:t xml:space="preserve">kovan ve mermi çekirdeği </w:t>
      </w:r>
      <w:r w:rsidRPr="005F0B27">
        <w:t>inceleme yöntemleri ele a</w:t>
      </w:r>
      <w:r w:rsidR="001F3690">
        <w:t xml:space="preserve">lınarak uygulamalı olarak parmak izleri, ateşli silahlar, kovan ve mermi çekirdeklerinin incelendiği </w:t>
      </w:r>
      <w:r w:rsidRPr="005F0B27">
        <w:t>bir</w:t>
      </w:r>
      <w:r w:rsidRPr="005F0B27">
        <w:rPr>
          <w:spacing w:val="-1"/>
        </w:rPr>
        <w:t xml:space="preserve"> </w:t>
      </w:r>
      <w:r w:rsidRPr="005F0B27">
        <w:t>derstir.</w:t>
      </w:r>
      <w:proofErr w:type="gramEnd"/>
    </w:p>
    <w:p w14:paraId="157BED0B" w14:textId="77777777" w:rsidR="0084052C" w:rsidRPr="005F0B27" w:rsidRDefault="0084052C" w:rsidP="005F0B27">
      <w:pPr>
        <w:pStyle w:val="Balk1"/>
        <w:spacing w:before="5" w:line="360" w:lineRule="auto"/>
      </w:pPr>
      <w:r w:rsidRPr="005F0B27">
        <w:t>Kredi: (2,0) 5</w:t>
      </w:r>
    </w:p>
    <w:p w14:paraId="4E418B59" w14:textId="77777777" w:rsidR="00D70ED4" w:rsidRPr="005F0B27" w:rsidRDefault="00D70ED4" w:rsidP="005F0B27">
      <w:pPr>
        <w:pStyle w:val="GvdeMetni"/>
        <w:spacing w:line="360" w:lineRule="auto"/>
        <w:rPr>
          <w:b/>
        </w:rPr>
      </w:pPr>
    </w:p>
    <w:p w14:paraId="438BB2B1" w14:textId="77777777" w:rsidR="003824A2" w:rsidRPr="005F0B27" w:rsidRDefault="003824A2" w:rsidP="005F0B27">
      <w:pPr>
        <w:spacing w:line="360" w:lineRule="auto"/>
        <w:rPr>
          <w:b/>
          <w:sz w:val="24"/>
          <w:szCs w:val="24"/>
        </w:rPr>
      </w:pPr>
      <w:r w:rsidRPr="005F0B27">
        <w:rPr>
          <w:b/>
          <w:sz w:val="24"/>
          <w:szCs w:val="24"/>
        </w:rPr>
        <w:t>ABL 313 Moleküler ve Hücre Toksikolojisi</w:t>
      </w:r>
    </w:p>
    <w:p w14:paraId="61531694" w14:textId="30BFD74A" w:rsidR="00F05900" w:rsidRPr="005F0B27" w:rsidRDefault="00F05900" w:rsidP="005F0B27">
      <w:pPr>
        <w:pStyle w:val="GvdeMetni"/>
        <w:spacing w:before="132" w:line="360" w:lineRule="auto"/>
        <w:ind w:left="116" w:right="116"/>
        <w:jc w:val="both"/>
      </w:pPr>
      <w:r w:rsidRPr="005F0B27">
        <w:t>Toksikolojinin tarihçesi ve adli bilimlerle ilişkisi, zehirler ve zehirlenmelerle ilgili genel kavramlar, örnek hazırlama ve analiz süreçleri, vaka tartışmaları. Hücresel ve moleküler düzeyde zehirlenme belirtileri Doz-</w:t>
      </w:r>
      <w:proofErr w:type="spellStart"/>
      <w:r w:rsidRPr="005F0B27">
        <w:t>toksisite</w:t>
      </w:r>
      <w:proofErr w:type="spellEnd"/>
      <w:r w:rsidRPr="005F0B27">
        <w:t xml:space="preserve"> ilişkisi </w:t>
      </w:r>
      <w:proofErr w:type="spellStart"/>
      <w:r w:rsidRPr="005F0B27">
        <w:t>Toksik</w:t>
      </w:r>
      <w:proofErr w:type="spellEnd"/>
      <w:r w:rsidRPr="005F0B27">
        <w:t xml:space="preserve"> maddenin nitel ve nicel analizinin yapılması ile ilgili bilgi aktarıl</w:t>
      </w:r>
      <w:r w:rsidR="009E70E7" w:rsidRPr="005F0B27">
        <w:t>maktadır.</w:t>
      </w:r>
    </w:p>
    <w:p w14:paraId="4B960348" w14:textId="77777777" w:rsidR="00F05900" w:rsidRPr="005F0B27" w:rsidRDefault="00F05900" w:rsidP="005F0B27">
      <w:pPr>
        <w:pStyle w:val="Balk1"/>
        <w:spacing w:before="5" w:line="360" w:lineRule="auto"/>
      </w:pPr>
      <w:r w:rsidRPr="005F0B27">
        <w:t>Kredi: (2,0) 5</w:t>
      </w:r>
    </w:p>
    <w:p w14:paraId="5508C0FD" w14:textId="77777777" w:rsidR="003824A2" w:rsidRPr="005F0B27" w:rsidRDefault="003824A2" w:rsidP="005F0B27">
      <w:pPr>
        <w:spacing w:line="360" w:lineRule="auto"/>
        <w:rPr>
          <w:b/>
          <w:sz w:val="24"/>
          <w:szCs w:val="24"/>
          <w:highlight w:val="yellow"/>
        </w:rPr>
      </w:pPr>
    </w:p>
    <w:p w14:paraId="4BE08FF6" w14:textId="77777777" w:rsidR="003824A2" w:rsidRPr="005F0B27" w:rsidRDefault="003824A2" w:rsidP="005F0B27">
      <w:pPr>
        <w:spacing w:line="360" w:lineRule="auto"/>
        <w:rPr>
          <w:b/>
          <w:sz w:val="24"/>
          <w:szCs w:val="24"/>
        </w:rPr>
      </w:pPr>
      <w:r w:rsidRPr="005F0B27">
        <w:rPr>
          <w:b/>
          <w:sz w:val="24"/>
          <w:szCs w:val="24"/>
        </w:rPr>
        <w:t xml:space="preserve">ABL 315 Biyolojik Deliller ve Haksız </w:t>
      </w:r>
      <w:proofErr w:type="gramStart"/>
      <w:r w:rsidRPr="005F0B27">
        <w:rPr>
          <w:b/>
          <w:sz w:val="24"/>
          <w:szCs w:val="24"/>
        </w:rPr>
        <w:t>Mahkumiyetler</w:t>
      </w:r>
      <w:proofErr w:type="gramEnd"/>
    </w:p>
    <w:p w14:paraId="00FFB959" w14:textId="3B0E6B9F" w:rsidR="003824A2" w:rsidRPr="005F0B27" w:rsidRDefault="00585BE4" w:rsidP="005F0B27">
      <w:pPr>
        <w:spacing w:line="360" w:lineRule="auto"/>
        <w:jc w:val="both"/>
        <w:rPr>
          <w:sz w:val="24"/>
          <w:szCs w:val="24"/>
        </w:rPr>
      </w:pPr>
      <w:r w:rsidRPr="005F0B27">
        <w:rPr>
          <w:sz w:val="24"/>
          <w:szCs w:val="24"/>
        </w:rPr>
        <w:t xml:space="preserve">Biyolojik </w:t>
      </w:r>
      <w:proofErr w:type="gramStart"/>
      <w:r w:rsidRPr="005F0B27">
        <w:rPr>
          <w:sz w:val="24"/>
          <w:szCs w:val="24"/>
        </w:rPr>
        <w:t>deliller,</w:t>
      </w:r>
      <w:proofErr w:type="gramEnd"/>
      <w:r w:rsidRPr="005F0B27">
        <w:rPr>
          <w:sz w:val="24"/>
          <w:szCs w:val="24"/>
        </w:rPr>
        <w:t xml:space="preserve"> ve biyolojik delillerin önemi, adli boyutuyla biyolojik delillerin doğru incelenmesi, davalarda yapılan hatalar, oluşan haksız mahkumiyetler, masumiyet projesi ve haksız mahkumiyetlerin önlenmesi için yapılması gerekenler detaylı olarak örnek dosyalar üzerinden öğretilmektedir.</w:t>
      </w:r>
    </w:p>
    <w:p w14:paraId="6D762ACD" w14:textId="77777777" w:rsidR="003824A2" w:rsidRPr="005F0B27" w:rsidRDefault="003824A2" w:rsidP="005F0B27">
      <w:pPr>
        <w:pStyle w:val="Balk1"/>
        <w:spacing w:before="5" w:line="360" w:lineRule="auto"/>
        <w:ind w:left="0"/>
      </w:pPr>
      <w:r w:rsidRPr="005F0B27">
        <w:lastRenderedPageBreak/>
        <w:t>Kredi: (2,0) 5</w:t>
      </w:r>
    </w:p>
    <w:p w14:paraId="3388BC40" w14:textId="138DBB98" w:rsidR="00760DA5" w:rsidRPr="005F0B27" w:rsidRDefault="00760DA5" w:rsidP="005F0B27">
      <w:pPr>
        <w:pStyle w:val="GvdeMetni"/>
        <w:spacing w:line="360" w:lineRule="auto"/>
        <w:rPr>
          <w:b/>
        </w:rPr>
      </w:pPr>
    </w:p>
    <w:p w14:paraId="780B4B34" w14:textId="77777777" w:rsidR="00D70ED4" w:rsidRPr="005F0B27" w:rsidRDefault="003824A2" w:rsidP="005F0B27">
      <w:pPr>
        <w:spacing w:line="360" w:lineRule="auto"/>
        <w:rPr>
          <w:b/>
          <w:sz w:val="24"/>
          <w:szCs w:val="24"/>
        </w:rPr>
      </w:pPr>
      <w:r w:rsidRPr="005F0B27">
        <w:rPr>
          <w:b/>
          <w:sz w:val="24"/>
          <w:szCs w:val="24"/>
        </w:rPr>
        <w:t xml:space="preserve">  </w:t>
      </w:r>
      <w:r w:rsidR="00F05900" w:rsidRPr="005F0B27">
        <w:rPr>
          <w:b/>
          <w:sz w:val="24"/>
          <w:szCs w:val="24"/>
        </w:rPr>
        <w:t>ABL 316 Adli Genetik</w:t>
      </w:r>
    </w:p>
    <w:p w14:paraId="64511375" w14:textId="3D7D90C5" w:rsidR="00D70ED4" w:rsidRPr="005F0B27" w:rsidRDefault="00F05900" w:rsidP="005F0B27">
      <w:pPr>
        <w:pStyle w:val="GvdeMetni"/>
        <w:spacing w:before="135" w:line="360" w:lineRule="auto"/>
        <w:ind w:left="116" w:right="120"/>
        <w:jc w:val="both"/>
      </w:pPr>
      <w:r w:rsidRPr="005F0B27">
        <w:t xml:space="preserve">Adli genetiğin kavram ve kuramları ele alınacak, adli araştırmalarda genetik biliminin kullanımı aktarılacaktır. Adli genetiğin tarihçesi, prensipleri ve Uygulama alanları örneklerle </w:t>
      </w:r>
      <w:proofErr w:type="spellStart"/>
      <w:proofErr w:type="gramStart"/>
      <w:r w:rsidRPr="005F0B27">
        <w:t>aktarılacaktır.Olay</w:t>
      </w:r>
      <w:proofErr w:type="spellEnd"/>
      <w:proofErr w:type="gramEnd"/>
      <w:r w:rsidRPr="005F0B27">
        <w:t xml:space="preserve"> yeri incelemede genetik, kan gruplarının biyokimya ve genetiği, </w:t>
      </w:r>
      <w:proofErr w:type="spellStart"/>
      <w:r w:rsidRPr="005F0B27">
        <w:t>parmakizi</w:t>
      </w:r>
      <w:proofErr w:type="spellEnd"/>
      <w:r w:rsidRPr="005F0B27">
        <w:t xml:space="preserve"> incelemesi, adli soruşturmalarda DNA analizleri, popülasyon genetiği, DNA analizlerinde yasal düzenlemeler, veri tabanlarındaki etik sorunlar aktarıl</w:t>
      </w:r>
      <w:r w:rsidR="00357EBC" w:rsidRPr="005F0B27">
        <w:t>maktadır.</w:t>
      </w:r>
    </w:p>
    <w:p w14:paraId="15645C3A" w14:textId="77777777" w:rsidR="0084052C" w:rsidRPr="005F0B27" w:rsidRDefault="0084052C" w:rsidP="005F0B27">
      <w:pPr>
        <w:pStyle w:val="Balk1"/>
        <w:spacing w:before="5" w:line="360" w:lineRule="auto"/>
      </w:pPr>
      <w:r w:rsidRPr="005F0B27">
        <w:t>Kredi: (2,0) 5</w:t>
      </w:r>
    </w:p>
    <w:p w14:paraId="4632E60D" w14:textId="7C6D13AE" w:rsidR="00D70ED4" w:rsidRPr="005F0B27" w:rsidRDefault="00D70ED4" w:rsidP="005F0B27">
      <w:pPr>
        <w:pStyle w:val="GvdeMetni"/>
        <w:spacing w:line="360" w:lineRule="auto"/>
        <w:rPr>
          <w:b/>
        </w:rPr>
      </w:pPr>
    </w:p>
    <w:p w14:paraId="737E0976" w14:textId="20A1670E" w:rsidR="0056388F" w:rsidRPr="005F0B27" w:rsidRDefault="0056388F" w:rsidP="005F0B27">
      <w:pPr>
        <w:pStyle w:val="GvdeMetni"/>
        <w:spacing w:line="360" w:lineRule="auto"/>
        <w:rPr>
          <w:b/>
        </w:rPr>
      </w:pPr>
    </w:p>
    <w:p w14:paraId="29B0576B" w14:textId="77777777" w:rsidR="00D70ED4" w:rsidRPr="005F0B27" w:rsidRDefault="00F05900" w:rsidP="005F0B27">
      <w:pPr>
        <w:spacing w:line="360" w:lineRule="auto"/>
        <w:ind w:firstLine="116"/>
        <w:rPr>
          <w:b/>
          <w:sz w:val="24"/>
          <w:szCs w:val="24"/>
        </w:rPr>
      </w:pPr>
      <w:r w:rsidRPr="005F0B27">
        <w:rPr>
          <w:b/>
          <w:w w:val="105"/>
          <w:sz w:val="24"/>
          <w:szCs w:val="24"/>
        </w:rPr>
        <w:t>ABL 318 Kriminal Lab</w:t>
      </w:r>
      <w:r w:rsidR="00131E0B" w:rsidRPr="005F0B27">
        <w:rPr>
          <w:b/>
          <w:w w:val="105"/>
          <w:sz w:val="24"/>
          <w:szCs w:val="24"/>
        </w:rPr>
        <w:t>o</w:t>
      </w:r>
      <w:r w:rsidRPr="005F0B27">
        <w:rPr>
          <w:b/>
          <w:w w:val="105"/>
          <w:sz w:val="24"/>
          <w:szCs w:val="24"/>
        </w:rPr>
        <w:t>ratuvar Kalite Güvence</w:t>
      </w:r>
      <w:r w:rsidR="00131E0B" w:rsidRPr="005F0B27">
        <w:rPr>
          <w:b/>
          <w:w w:val="105"/>
          <w:sz w:val="24"/>
          <w:szCs w:val="24"/>
        </w:rPr>
        <w:t>s</w:t>
      </w:r>
      <w:r w:rsidRPr="005F0B27">
        <w:rPr>
          <w:b/>
          <w:w w:val="105"/>
          <w:sz w:val="24"/>
          <w:szCs w:val="24"/>
        </w:rPr>
        <w:t>i</w:t>
      </w:r>
    </w:p>
    <w:p w14:paraId="6D165D6A" w14:textId="77C61A4E" w:rsidR="00D70ED4" w:rsidRPr="005F0B27" w:rsidRDefault="00F05900" w:rsidP="005F0B27">
      <w:pPr>
        <w:pStyle w:val="GvdeMetni"/>
        <w:spacing w:before="134" w:line="360" w:lineRule="auto"/>
        <w:ind w:left="116"/>
      </w:pPr>
      <w:r w:rsidRPr="005F0B27">
        <w:t xml:space="preserve">Delil çalışan laboratuvarlarda iç ve dış kalite kontrolü, kalite güvencesi, </w:t>
      </w:r>
      <w:r w:rsidR="00872FAD" w:rsidRPr="005F0B27">
        <w:t xml:space="preserve">ISO17025 prensipleri, </w:t>
      </w:r>
      <w:r w:rsidRPr="005F0B27">
        <w:t>personel yönetimi, iş dağıtımı, verimli çalışma prensipleri ve laboratuvar yönetimi ele alın</w:t>
      </w:r>
      <w:r w:rsidR="00357EBC" w:rsidRPr="005F0B27">
        <w:t>maktadır.</w:t>
      </w:r>
    </w:p>
    <w:p w14:paraId="0E0A9888" w14:textId="77777777" w:rsidR="0084052C" w:rsidRPr="005F0B27" w:rsidRDefault="0084052C" w:rsidP="005F0B27">
      <w:pPr>
        <w:pStyle w:val="Balk1"/>
        <w:spacing w:before="5" w:line="360" w:lineRule="auto"/>
      </w:pPr>
      <w:r w:rsidRPr="005F0B27">
        <w:t>Kredi: (2,0) 5</w:t>
      </w:r>
    </w:p>
    <w:p w14:paraId="478A57F9" w14:textId="77777777" w:rsidR="008D1405" w:rsidRPr="005F0B27" w:rsidRDefault="008D1405" w:rsidP="005F0B27">
      <w:pPr>
        <w:spacing w:line="360" w:lineRule="auto"/>
        <w:rPr>
          <w:b/>
          <w:sz w:val="24"/>
          <w:szCs w:val="24"/>
        </w:rPr>
      </w:pPr>
    </w:p>
    <w:p w14:paraId="215DB8A3" w14:textId="77777777" w:rsidR="003824A2" w:rsidRPr="005F0B27" w:rsidRDefault="003824A2" w:rsidP="005F0B27">
      <w:pPr>
        <w:spacing w:line="360" w:lineRule="auto"/>
        <w:ind w:firstLine="116"/>
        <w:rPr>
          <w:b/>
          <w:sz w:val="24"/>
          <w:szCs w:val="24"/>
        </w:rPr>
      </w:pPr>
      <w:r w:rsidRPr="005F0B27">
        <w:rPr>
          <w:b/>
          <w:sz w:val="24"/>
          <w:szCs w:val="24"/>
        </w:rPr>
        <w:t>ABL 320 El Yazılarının İncelenmesi</w:t>
      </w:r>
    </w:p>
    <w:p w14:paraId="2380FC24" w14:textId="2CF44DF5" w:rsidR="003824A2" w:rsidRPr="005F0B27" w:rsidRDefault="000852DD" w:rsidP="005F0B27">
      <w:pPr>
        <w:spacing w:line="360" w:lineRule="auto"/>
        <w:jc w:val="both"/>
        <w:rPr>
          <w:sz w:val="24"/>
          <w:szCs w:val="24"/>
        </w:rPr>
      </w:pPr>
      <w:r w:rsidRPr="005F0B27">
        <w:rPr>
          <w:sz w:val="24"/>
          <w:szCs w:val="24"/>
        </w:rPr>
        <w:t xml:space="preserve">Adli Belge İncelemesinin Tarihçesi, Yazının Anatomisi – </w:t>
      </w:r>
      <w:proofErr w:type="spellStart"/>
      <w:r w:rsidRPr="005F0B27">
        <w:rPr>
          <w:sz w:val="24"/>
          <w:szCs w:val="24"/>
        </w:rPr>
        <w:t>Nöro</w:t>
      </w:r>
      <w:proofErr w:type="spellEnd"/>
      <w:r w:rsidRPr="005F0B27">
        <w:rPr>
          <w:sz w:val="24"/>
          <w:szCs w:val="24"/>
        </w:rPr>
        <w:t xml:space="preserve"> – Fizyolojisi, Belgelerin Saklanması, Korunması ve Nakli, El Yazısı ve İmza İncelemeleri, Yazı ve İmzayı Etkileyen Faktörler, Rastlantısal Bulgular, Kanunlar ve Yönetmelikler ile Adli belge incelemesinde rapor yazma teknikleri bu dersin konusunu oluşturmaktadır.</w:t>
      </w:r>
    </w:p>
    <w:p w14:paraId="2655AA07" w14:textId="77777777" w:rsidR="003824A2" w:rsidRPr="005F0B27" w:rsidRDefault="003824A2" w:rsidP="005F0B27">
      <w:pPr>
        <w:pStyle w:val="Balk1"/>
        <w:spacing w:before="5" w:line="360" w:lineRule="auto"/>
        <w:ind w:left="0" w:firstLine="116"/>
      </w:pPr>
      <w:r w:rsidRPr="005F0B27">
        <w:t>Kredi: (2,0) 5</w:t>
      </w:r>
    </w:p>
    <w:p w14:paraId="3F6883D1" w14:textId="77777777" w:rsidR="003824A2" w:rsidRPr="005F0B27" w:rsidRDefault="003824A2" w:rsidP="005F0B27">
      <w:pPr>
        <w:pStyle w:val="Balk1"/>
        <w:spacing w:before="5" w:line="360" w:lineRule="auto"/>
        <w:ind w:left="0"/>
      </w:pPr>
    </w:p>
    <w:p w14:paraId="2795C863" w14:textId="77777777" w:rsidR="003824A2" w:rsidRPr="005F0B27" w:rsidRDefault="003824A2" w:rsidP="005F0B27">
      <w:pPr>
        <w:spacing w:line="360" w:lineRule="auto"/>
        <w:ind w:firstLine="116"/>
        <w:jc w:val="both"/>
        <w:rPr>
          <w:b/>
          <w:sz w:val="24"/>
          <w:szCs w:val="24"/>
        </w:rPr>
      </w:pPr>
      <w:r w:rsidRPr="005F0B27">
        <w:rPr>
          <w:b/>
          <w:sz w:val="24"/>
          <w:szCs w:val="24"/>
        </w:rPr>
        <w:t xml:space="preserve">ABL 322 Görgü Tanıklığı ve Haksız </w:t>
      </w:r>
      <w:proofErr w:type="gramStart"/>
      <w:r w:rsidRPr="005F0B27">
        <w:rPr>
          <w:b/>
          <w:sz w:val="24"/>
          <w:szCs w:val="24"/>
        </w:rPr>
        <w:t>Mahkumiyetler</w:t>
      </w:r>
      <w:proofErr w:type="gramEnd"/>
    </w:p>
    <w:p w14:paraId="3835412D" w14:textId="3B7C0A3C" w:rsidR="003824A2" w:rsidRPr="005F0B27" w:rsidRDefault="00A26890" w:rsidP="005F0B27">
      <w:pPr>
        <w:spacing w:line="360" w:lineRule="auto"/>
        <w:jc w:val="both"/>
        <w:rPr>
          <w:sz w:val="24"/>
          <w:szCs w:val="24"/>
        </w:rPr>
      </w:pPr>
      <w:r w:rsidRPr="005F0B27">
        <w:rPr>
          <w:sz w:val="24"/>
          <w:szCs w:val="24"/>
        </w:rPr>
        <w:t>Bu derste görgü tanıklığı ve adli vakalar, yaşanan haksız mahkûmiyetler, vakalar üzerinden görgü tanıklığı ile gerçekleşen haksızlıklar ve olması gereken doğrular üzerinde durulur.</w:t>
      </w:r>
    </w:p>
    <w:p w14:paraId="6E123290" w14:textId="6F8B453E" w:rsidR="003824A2" w:rsidRPr="005F0B27" w:rsidRDefault="003824A2" w:rsidP="005F0B27">
      <w:pPr>
        <w:pStyle w:val="Balk1"/>
        <w:spacing w:before="5" w:line="360" w:lineRule="auto"/>
        <w:ind w:left="0" w:firstLine="116"/>
        <w:jc w:val="both"/>
      </w:pPr>
      <w:r w:rsidRPr="005F0B27">
        <w:t>Kredi: (2,0) 5</w:t>
      </w:r>
      <w:r w:rsidR="00A26890" w:rsidRPr="005F0B27">
        <w:t xml:space="preserve"> </w:t>
      </w:r>
    </w:p>
    <w:p w14:paraId="17379CEC" w14:textId="77777777" w:rsidR="003824A2" w:rsidRPr="005F0B27" w:rsidRDefault="003824A2" w:rsidP="005F0B27">
      <w:pPr>
        <w:pStyle w:val="Balk1"/>
        <w:spacing w:before="5" w:line="360" w:lineRule="auto"/>
        <w:ind w:left="0"/>
      </w:pPr>
    </w:p>
    <w:p w14:paraId="4B8BCBE5" w14:textId="77777777" w:rsidR="008D1405" w:rsidRPr="005F0B27" w:rsidRDefault="008D1405" w:rsidP="005F0B27">
      <w:pPr>
        <w:spacing w:before="74" w:line="360" w:lineRule="auto"/>
        <w:ind w:left="116"/>
        <w:rPr>
          <w:b/>
          <w:sz w:val="24"/>
          <w:szCs w:val="24"/>
        </w:rPr>
      </w:pPr>
      <w:r w:rsidRPr="005F0B27">
        <w:rPr>
          <w:b/>
          <w:sz w:val="24"/>
          <w:szCs w:val="24"/>
        </w:rPr>
        <w:t>ABL 412 Dijital Deliller</w:t>
      </w:r>
    </w:p>
    <w:p w14:paraId="4D19F8F1" w14:textId="1A56D845" w:rsidR="008D1405" w:rsidRPr="005F0B27" w:rsidRDefault="008D1405" w:rsidP="005F0B27">
      <w:pPr>
        <w:pStyle w:val="GvdeMetni"/>
        <w:spacing w:before="132" w:line="360" w:lineRule="auto"/>
        <w:ind w:left="116" w:right="116"/>
        <w:jc w:val="both"/>
      </w:pPr>
      <w:r w:rsidRPr="005F0B27">
        <w:t xml:space="preserve">Adli Bilişim, veri kurtarma ve analiz için gerekli yöntemleri, araçları ve teknikleri öğretir. Bu tür verilerin sunulması için yasal gereklilikler de değerlendirilecektir. Modül, adli bir bilgi işlem soruşturmasını sistematik bir şekilde üstlenmek için gerekli bilgi ve beceriyi sağlarken, aynı zamanda var olan uygulamaları ve araştırmacı teknikleri kullanarak bir bilgisayar adli analistinin rolünü anlamayı geliştirir. Bilgisayar ve ağ güvenliği ilkelerinin derinlemesine anlaşılmasını sağlar, ağa bağlı bir bilgisayar sisteminin en açık güvenlik açıklarını gösterir ve </w:t>
      </w:r>
      <w:r w:rsidRPr="005F0B27">
        <w:lastRenderedPageBreak/>
        <w:t xml:space="preserve">güvenli bir ağ nasıl tasarlanacağını ve nasıl oluşturulacağını gösterir. Toplum giderek bilgisayar sistemlerine bağımlı iken, sistemlere intranet ve internetten erişilebilir, böylece sistem bütünlüğü riskini arttırır. Bu nedenle, bir sistemin tehdit ve savunmasızlıklarının yanı sıra ilişkili önleyici ve iyileştirici önlemlerin anlaşılması önemlidir. Bu </w:t>
      </w:r>
      <w:proofErr w:type="gramStart"/>
      <w:r w:rsidRPr="005F0B27">
        <w:t>modül</w:t>
      </w:r>
      <w:proofErr w:type="gramEnd"/>
      <w:r w:rsidRPr="005F0B27">
        <w:t>, bir ağ sahibinin ihtiyaçlarını karşılamak için uygun bir güvenlik seviyesini tanımlamak için analitik ve değerlendirme becerilerinizi karmaşık ve öngörülemeyen sistemler ortamında</w:t>
      </w:r>
      <w:r w:rsidRPr="005F0B27">
        <w:rPr>
          <w:spacing w:val="-14"/>
        </w:rPr>
        <w:t xml:space="preserve"> </w:t>
      </w:r>
      <w:r w:rsidRPr="005F0B27">
        <w:t>geliştir</w:t>
      </w:r>
      <w:r w:rsidR="00357EBC" w:rsidRPr="005F0B27">
        <w:t>mektedir.</w:t>
      </w:r>
    </w:p>
    <w:p w14:paraId="78700CD7" w14:textId="77777777" w:rsidR="008D1405" w:rsidRPr="005F0B27" w:rsidRDefault="008D1405" w:rsidP="005F0B27">
      <w:pPr>
        <w:pStyle w:val="Balk1"/>
        <w:spacing w:before="6" w:line="360" w:lineRule="auto"/>
      </w:pPr>
      <w:r w:rsidRPr="005F0B27">
        <w:t>Kredi: (2,0) 5</w:t>
      </w:r>
    </w:p>
    <w:p w14:paraId="7DA98565" w14:textId="77777777" w:rsidR="003824A2" w:rsidRPr="005F0B27" w:rsidRDefault="003824A2" w:rsidP="005F0B27">
      <w:pPr>
        <w:pStyle w:val="Balk1"/>
        <w:spacing w:before="5" w:line="360" w:lineRule="auto"/>
        <w:ind w:left="0"/>
      </w:pPr>
    </w:p>
    <w:p w14:paraId="6B6F661B" w14:textId="77777777" w:rsidR="008D1405" w:rsidRPr="005F0B27" w:rsidRDefault="008D1405" w:rsidP="005F0B27">
      <w:pPr>
        <w:spacing w:line="360" w:lineRule="auto"/>
        <w:rPr>
          <w:b/>
          <w:sz w:val="24"/>
          <w:szCs w:val="24"/>
        </w:rPr>
      </w:pPr>
      <w:r w:rsidRPr="005F0B27">
        <w:rPr>
          <w:b/>
          <w:w w:val="105"/>
          <w:sz w:val="24"/>
          <w:szCs w:val="24"/>
        </w:rPr>
        <w:t xml:space="preserve">  ABL</w:t>
      </w:r>
      <w:r w:rsidRPr="005F0B27">
        <w:rPr>
          <w:b/>
          <w:spacing w:val="-20"/>
          <w:w w:val="105"/>
          <w:sz w:val="24"/>
          <w:szCs w:val="24"/>
        </w:rPr>
        <w:t xml:space="preserve"> </w:t>
      </w:r>
      <w:r w:rsidRPr="005F0B27">
        <w:rPr>
          <w:b/>
          <w:w w:val="105"/>
          <w:sz w:val="24"/>
          <w:szCs w:val="24"/>
        </w:rPr>
        <w:t>414</w:t>
      </w:r>
      <w:r w:rsidRPr="005F0B27">
        <w:rPr>
          <w:b/>
          <w:spacing w:val="-19"/>
          <w:w w:val="105"/>
          <w:sz w:val="24"/>
          <w:szCs w:val="24"/>
        </w:rPr>
        <w:t xml:space="preserve"> </w:t>
      </w:r>
      <w:r w:rsidRPr="005F0B27">
        <w:rPr>
          <w:b/>
          <w:w w:val="105"/>
          <w:sz w:val="24"/>
          <w:szCs w:val="24"/>
        </w:rPr>
        <w:t>S</w:t>
      </w:r>
      <w:r w:rsidRPr="005F0B27">
        <w:rPr>
          <w:b/>
          <w:spacing w:val="-4"/>
          <w:w w:val="105"/>
          <w:sz w:val="24"/>
          <w:szCs w:val="24"/>
        </w:rPr>
        <w:t>o</w:t>
      </w:r>
      <w:r w:rsidRPr="005F0B27">
        <w:rPr>
          <w:b/>
          <w:w w:val="105"/>
          <w:sz w:val="24"/>
          <w:szCs w:val="24"/>
        </w:rPr>
        <w:t>ruşturma</w:t>
      </w:r>
      <w:r w:rsidRPr="005F0B27">
        <w:rPr>
          <w:b/>
          <w:spacing w:val="-19"/>
          <w:w w:val="105"/>
          <w:sz w:val="24"/>
          <w:szCs w:val="24"/>
        </w:rPr>
        <w:t xml:space="preserve"> </w:t>
      </w:r>
      <w:r w:rsidRPr="005F0B27">
        <w:rPr>
          <w:b/>
          <w:w w:val="105"/>
          <w:sz w:val="24"/>
          <w:szCs w:val="24"/>
        </w:rPr>
        <w:t>Teknikleri</w:t>
      </w:r>
    </w:p>
    <w:p w14:paraId="2BAD01BC" w14:textId="2C8B0AED" w:rsidR="008D1405" w:rsidRPr="005F0B27" w:rsidRDefault="008D1405" w:rsidP="005F0B27">
      <w:pPr>
        <w:pStyle w:val="GvdeMetni"/>
        <w:spacing w:before="135" w:line="360" w:lineRule="auto"/>
        <w:ind w:left="116" w:right="112"/>
        <w:jc w:val="both"/>
      </w:pPr>
      <w:r w:rsidRPr="005F0B27">
        <w:t xml:space="preserve">Türk Ceza Kanununda yer alan, öldürme ve yaralama suçlarına ilişkin düzenlemeler, suç tiplerinin unsurları ve özellikleri anlatılacaktır. </w:t>
      </w:r>
      <w:proofErr w:type="gramStart"/>
      <w:r w:rsidRPr="005F0B27">
        <w:t>Bunun yanında Mağdur özellikleri ve olay yerindeki gözlemlerin adam öldürmenin başta FBI olmak üzere uluslararası standartlarda göre sınıflanması, korunması, mağdur bilim, sahnelenen olay yerleri, soruşturma stratejileri, olay yerine ilk gelenlerin yapması gerekenler, görgü tanıkları, tanıklarla görüşme, adli tıp uzmanları ve savcı ile işbirliği, dokümantasyon, fotoğraflama, ölümden sonra geçen zaman, kimlik tespiti, failin bilinmediği durumlarda motif ve imza ile ilgili yorumlar, bunlara yönelik delil toplama konuları</w:t>
      </w:r>
      <w:r w:rsidRPr="005F0B27">
        <w:rPr>
          <w:spacing w:val="-2"/>
        </w:rPr>
        <w:t xml:space="preserve"> </w:t>
      </w:r>
      <w:r w:rsidRPr="005F0B27">
        <w:t>işlen</w:t>
      </w:r>
      <w:r w:rsidR="00357EBC" w:rsidRPr="005F0B27">
        <w:t>mektedir.</w:t>
      </w:r>
      <w:proofErr w:type="gramEnd"/>
    </w:p>
    <w:p w14:paraId="272860BD" w14:textId="478F5AB5" w:rsidR="008D1405" w:rsidRPr="005F0B27" w:rsidRDefault="008D1405" w:rsidP="005F0B27">
      <w:pPr>
        <w:pStyle w:val="Balk1"/>
        <w:spacing w:before="3" w:line="360" w:lineRule="auto"/>
      </w:pPr>
      <w:r w:rsidRPr="005F0B27">
        <w:t>Kredi: (2,0) 5</w:t>
      </w:r>
    </w:p>
    <w:p w14:paraId="6197A7FF" w14:textId="77777777" w:rsidR="00096BFE" w:rsidRPr="005F0B27" w:rsidRDefault="00096BFE" w:rsidP="005F0B27">
      <w:pPr>
        <w:pStyle w:val="Balk1"/>
        <w:spacing w:before="3" w:line="360" w:lineRule="auto"/>
      </w:pPr>
    </w:p>
    <w:p w14:paraId="53140B86" w14:textId="77777777" w:rsidR="00F05900" w:rsidRPr="005F0B27" w:rsidRDefault="00F05900" w:rsidP="005F0B27">
      <w:pPr>
        <w:spacing w:line="360" w:lineRule="auto"/>
        <w:rPr>
          <w:b/>
          <w:w w:val="115"/>
          <w:sz w:val="24"/>
          <w:szCs w:val="24"/>
        </w:rPr>
      </w:pPr>
    </w:p>
    <w:p w14:paraId="430AFDDA" w14:textId="2C2B4BD6" w:rsidR="00D70ED4" w:rsidRPr="005F0B27" w:rsidRDefault="00F05900" w:rsidP="005F0B27">
      <w:pPr>
        <w:spacing w:line="360" w:lineRule="auto"/>
        <w:rPr>
          <w:b/>
          <w:sz w:val="24"/>
          <w:szCs w:val="24"/>
        </w:rPr>
      </w:pPr>
      <w:r w:rsidRPr="005F0B27">
        <w:rPr>
          <w:b/>
          <w:w w:val="115"/>
          <w:sz w:val="24"/>
          <w:szCs w:val="24"/>
        </w:rPr>
        <w:t xml:space="preserve"> </w:t>
      </w:r>
      <w:r w:rsidRPr="005F0B27">
        <w:rPr>
          <w:b/>
          <w:w w:val="105"/>
          <w:sz w:val="24"/>
          <w:szCs w:val="24"/>
        </w:rPr>
        <w:t>ABL 417</w:t>
      </w:r>
      <w:hyperlink r:id="rId6">
        <w:r w:rsidRPr="005F0B27">
          <w:rPr>
            <w:b/>
            <w:w w:val="105"/>
            <w:sz w:val="24"/>
            <w:szCs w:val="24"/>
          </w:rPr>
          <w:t xml:space="preserve"> </w:t>
        </w:r>
        <w:r w:rsidR="008D1405" w:rsidRPr="005F0B27">
          <w:rPr>
            <w:b/>
            <w:w w:val="105"/>
            <w:sz w:val="24"/>
            <w:szCs w:val="24"/>
          </w:rPr>
          <w:t xml:space="preserve">Moleküler </w:t>
        </w:r>
        <w:proofErr w:type="spellStart"/>
        <w:r w:rsidR="008D1405" w:rsidRPr="005F0B27">
          <w:rPr>
            <w:b/>
            <w:w w:val="105"/>
            <w:sz w:val="24"/>
            <w:szCs w:val="24"/>
          </w:rPr>
          <w:t>Filogenetik</w:t>
        </w:r>
        <w:proofErr w:type="spellEnd"/>
        <w:r w:rsidR="008D1405" w:rsidRPr="005F0B27">
          <w:rPr>
            <w:b/>
            <w:w w:val="105"/>
            <w:sz w:val="24"/>
            <w:szCs w:val="24"/>
          </w:rPr>
          <w:t xml:space="preserve"> ve Taksonomi</w:t>
        </w:r>
      </w:hyperlink>
      <w:r w:rsidRPr="005F0B27">
        <w:rPr>
          <w:b/>
          <w:w w:val="105"/>
          <w:sz w:val="24"/>
          <w:szCs w:val="24"/>
        </w:rPr>
        <w:t xml:space="preserve"> </w:t>
      </w:r>
    </w:p>
    <w:p w14:paraId="17B97CCC" w14:textId="689DD838" w:rsidR="00D70ED4" w:rsidRPr="005F0B27" w:rsidRDefault="00F05900" w:rsidP="005F0B27">
      <w:pPr>
        <w:pStyle w:val="GvdeMetni"/>
        <w:spacing w:before="135" w:line="360" w:lineRule="auto"/>
        <w:ind w:left="116" w:right="112"/>
        <w:jc w:val="both"/>
      </w:pPr>
      <w:r w:rsidRPr="005F0B27">
        <w:t xml:space="preserve">Bu ders, </w:t>
      </w:r>
      <w:proofErr w:type="spellStart"/>
      <w:r w:rsidRPr="005F0B27">
        <w:t>populasyon</w:t>
      </w:r>
      <w:proofErr w:type="spellEnd"/>
      <w:r w:rsidRPr="005F0B27">
        <w:t xml:space="preserve"> genetiği ile ilgili temel kavramları, </w:t>
      </w:r>
      <w:proofErr w:type="spellStart"/>
      <w:r w:rsidRPr="005F0B27">
        <w:t>populasyon</w:t>
      </w:r>
      <w:proofErr w:type="spellEnd"/>
      <w:r w:rsidRPr="005F0B27">
        <w:t xml:space="preserve"> genetiği ile ilgili </w:t>
      </w:r>
      <w:proofErr w:type="spellStart"/>
      <w:r w:rsidRPr="005F0B27">
        <w:t>biyoistatistiksel</w:t>
      </w:r>
      <w:proofErr w:type="spellEnd"/>
      <w:r w:rsidRPr="005F0B27">
        <w:t xml:space="preserve"> analizleri ve bu analizlerin uygulanmasını içermektedir. Adli bilimlerde </w:t>
      </w:r>
      <w:proofErr w:type="spellStart"/>
      <w:r w:rsidRPr="005F0B27">
        <w:t>populasyon</w:t>
      </w:r>
      <w:proofErr w:type="spellEnd"/>
      <w:r w:rsidRPr="005F0B27">
        <w:t xml:space="preserve"> çalışmalarının STR, Y kromozomu, </w:t>
      </w:r>
      <w:proofErr w:type="gramStart"/>
      <w:r w:rsidRPr="005F0B27">
        <w:t>SNP  veri</w:t>
      </w:r>
      <w:proofErr w:type="gramEnd"/>
      <w:r w:rsidRPr="005F0B27">
        <w:t xml:space="preserve">  analizleri  istatistiksel programlarla uygulanacaktır. </w:t>
      </w:r>
      <w:r w:rsidR="002514D8" w:rsidRPr="005F0B27">
        <w:t>Ö</w:t>
      </w:r>
      <w:r w:rsidRPr="005F0B27">
        <w:t xml:space="preserve">ğrenciler hem </w:t>
      </w:r>
      <w:proofErr w:type="spellStart"/>
      <w:r w:rsidRPr="005F0B27">
        <w:t>populasyon</w:t>
      </w:r>
      <w:proofErr w:type="spellEnd"/>
      <w:r w:rsidRPr="005F0B27">
        <w:t xml:space="preserve"> genetiği temel bilgisi hem de uygulamalı olarak adli bilimlerde </w:t>
      </w:r>
      <w:proofErr w:type="spellStart"/>
      <w:r w:rsidRPr="005F0B27">
        <w:t>populasyon</w:t>
      </w:r>
      <w:proofErr w:type="spellEnd"/>
      <w:r w:rsidRPr="005F0B27">
        <w:t xml:space="preserve"> genetiği analizlerini yapabileceklerdir. Bu dersin sonunda öğrencilerin tez çalışmalarındaki deneylerini planlayabilecek ve veri analizlerini yapabileceklerdir. </w:t>
      </w:r>
      <w:proofErr w:type="spellStart"/>
      <w:r w:rsidRPr="005F0B27">
        <w:t>Arlequin</w:t>
      </w:r>
      <w:proofErr w:type="spellEnd"/>
      <w:r w:rsidRPr="005F0B27">
        <w:t xml:space="preserve"> Software Giriş ve Veri hazırlama, </w:t>
      </w:r>
      <w:proofErr w:type="spellStart"/>
      <w:r w:rsidRPr="005F0B27">
        <w:t>Arlequin</w:t>
      </w:r>
      <w:proofErr w:type="spellEnd"/>
      <w:r w:rsidRPr="005F0B27">
        <w:t xml:space="preserve"> Software Uygulama (STR, Y-STR analizleri), </w:t>
      </w:r>
      <w:proofErr w:type="spellStart"/>
      <w:r w:rsidRPr="005F0B27">
        <w:t>Arlequin</w:t>
      </w:r>
      <w:proofErr w:type="spellEnd"/>
      <w:r w:rsidRPr="005F0B27">
        <w:t xml:space="preserve"> Software Uygulama (SNP, </w:t>
      </w:r>
      <w:proofErr w:type="spellStart"/>
      <w:r w:rsidRPr="005F0B27">
        <w:t>Indel</w:t>
      </w:r>
      <w:proofErr w:type="spellEnd"/>
      <w:r w:rsidRPr="005F0B27">
        <w:t xml:space="preserve"> Analizleri), </w:t>
      </w:r>
      <w:proofErr w:type="spellStart"/>
      <w:r w:rsidRPr="005F0B27">
        <w:t>Structure</w:t>
      </w:r>
      <w:proofErr w:type="spellEnd"/>
      <w:r w:rsidRPr="005F0B27">
        <w:t xml:space="preserve"> Software Giriş ve Veri hazırlama, </w:t>
      </w:r>
      <w:proofErr w:type="spellStart"/>
      <w:r w:rsidRPr="005F0B27">
        <w:t>Structure</w:t>
      </w:r>
      <w:proofErr w:type="spellEnd"/>
      <w:r w:rsidRPr="005F0B27">
        <w:t xml:space="preserve"> Software Uygulama (STR analizleri ), </w:t>
      </w:r>
      <w:proofErr w:type="spellStart"/>
      <w:r w:rsidRPr="005F0B27">
        <w:t>Structure</w:t>
      </w:r>
      <w:proofErr w:type="spellEnd"/>
      <w:r w:rsidRPr="005F0B27">
        <w:t xml:space="preserve"> Software Uygulama SNP, </w:t>
      </w:r>
      <w:proofErr w:type="spellStart"/>
      <w:r w:rsidRPr="005F0B27">
        <w:t>Indel</w:t>
      </w:r>
      <w:proofErr w:type="spellEnd"/>
      <w:r w:rsidRPr="005F0B27">
        <w:t xml:space="preserve"> Analizleri başlıkları işlenecek olan konu başlıklarındandır.</w:t>
      </w:r>
    </w:p>
    <w:p w14:paraId="41F56777" w14:textId="77777777" w:rsidR="00D70ED4" w:rsidRPr="005F0B27" w:rsidRDefault="00F05900" w:rsidP="005F0B27">
      <w:pPr>
        <w:pStyle w:val="Balk1"/>
        <w:spacing w:before="5" w:line="360" w:lineRule="auto"/>
      </w:pPr>
      <w:r w:rsidRPr="005F0B27">
        <w:t>Kredi: (2,0) 5</w:t>
      </w:r>
    </w:p>
    <w:p w14:paraId="7E8F1366" w14:textId="1BEAB7DA" w:rsidR="00D70ED4" w:rsidRPr="005F0B27" w:rsidRDefault="00D70ED4" w:rsidP="005F0B27">
      <w:pPr>
        <w:pStyle w:val="GvdeMetni"/>
        <w:spacing w:line="360" w:lineRule="auto"/>
        <w:rPr>
          <w:b/>
        </w:rPr>
      </w:pPr>
    </w:p>
    <w:p w14:paraId="169BF925" w14:textId="1472F7D6" w:rsidR="00760DA5" w:rsidRPr="005F0B27" w:rsidRDefault="00760DA5" w:rsidP="005F0B27">
      <w:pPr>
        <w:pStyle w:val="GvdeMetni"/>
        <w:spacing w:line="360" w:lineRule="auto"/>
        <w:rPr>
          <w:b/>
        </w:rPr>
      </w:pPr>
    </w:p>
    <w:p w14:paraId="199A9B1F" w14:textId="5F9B89E2" w:rsidR="00760DA5" w:rsidRPr="005F0B27" w:rsidRDefault="00760DA5" w:rsidP="005F0B27">
      <w:pPr>
        <w:pStyle w:val="GvdeMetni"/>
        <w:spacing w:line="360" w:lineRule="auto"/>
        <w:rPr>
          <w:b/>
        </w:rPr>
      </w:pPr>
    </w:p>
    <w:p w14:paraId="6D059C68" w14:textId="3E5E014E" w:rsidR="00760DA5" w:rsidRPr="005F0B27" w:rsidRDefault="00760DA5" w:rsidP="005F0B27">
      <w:pPr>
        <w:pStyle w:val="GvdeMetni"/>
        <w:spacing w:line="360" w:lineRule="auto"/>
        <w:rPr>
          <w:b/>
        </w:rPr>
      </w:pPr>
    </w:p>
    <w:p w14:paraId="3764DB43" w14:textId="559D778A" w:rsidR="00760DA5" w:rsidRPr="005F0B27" w:rsidRDefault="00760DA5" w:rsidP="005F0B27">
      <w:pPr>
        <w:pStyle w:val="GvdeMetni"/>
        <w:spacing w:line="360" w:lineRule="auto"/>
        <w:rPr>
          <w:b/>
        </w:rPr>
      </w:pPr>
    </w:p>
    <w:p w14:paraId="14FFD316" w14:textId="77777777" w:rsidR="00760DA5" w:rsidRPr="005F0B27" w:rsidRDefault="00760DA5" w:rsidP="005F0B27">
      <w:pPr>
        <w:pStyle w:val="GvdeMetni"/>
        <w:spacing w:line="360" w:lineRule="auto"/>
        <w:rPr>
          <w:b/>
        </w:rPr>
      </w:pPr>
    </w:p>
    <w:p w14:paraId="51E821B8" w14:textId="77777777" w:rsidR="00D70ED4" w:rsidRPr="005F0B27" w:rsidRDefault="00F05900" w:rsidP="005F0B27">
      <w:pPr>
        <w:spacing w:line="360" w:lineRule="auto"/>
        <w:rPr>
          <w:b/>
          <w:sz w:val="24"/>
          <w:szCs w:val="24"/>
        </w:rPr>
      </w:pPr>
      <w:r w:rsidRPr="005F0B27">
        <w:rPr>
          <w:b/>
          <w:sz w:val="24"/>
          <w:szCs w:val="24"/>
        </w:rPr>
        <w:t xml:space="preserve"> ABL 419 İleri Genetik</w:t>
      </w:r>
    </w:p>
    <w:p w14:paraId="51627ED0" w14:textId="484E69A9" w:rsidR="00D70ED4" w:rsidRPr="005F0B27" w:rsidRDefault="00F05900" w:rsidP="005F0B27">
      <w:pPr>
        <w:pStyle w:val="GvdeMetni"/>
        <w:spacing w:before="132" w:line="360" w:lineRule="auto"/>
        <w:ind w:left="116" w:right="114"/>
        <w:jc w:val="both"/>
      </w:pPr>
      <w:r w:rsidRPr="005F0B27">
        <w:t xml:space="preserve">DNA teknolojisini kullanarak </w:t>
      </w:r>
      <w:proofErr w:type="spellStart"/>
      <w:r w:rsidRPr="005F0B27">
        <w:t>kriminal</w:t>
      </w:r>
      <w:proofErr w:type="spellEnd"/>
      <w:r w:rsidRPr="005F0B27">
        <w:t xml:space="preserve"> olaylarda biyolojik delillerin </w:t>
      </w:r>
      <w:proofErr w:type="spellStart"/>
      <w:r w:rsidRPr="005F0B27">
        <w:t>identifikasyonu</w:t>
      </w:r>
      <w:proofErr w:type="spellEnd"/>
      <w:r w:rsidRPr="005F0B27">
        <w:t xml:space="preserve">, babalık belirlenmesi ve akrabalık ilişkilerinin </w:t>
      </w:r>
      <w:r w:rsidR="002514D8" w:rsidRPr="005F0B27">
        <w:t xml:space="preserve">belirlenmesinin ileri tekniklerini </w:t>
      </w:r>
      <w:r w:rsidRPr="005F0B27">
        <w:t>konu almaktadır. Olay yeri</w:t>
      </w:r>
      <w:r w:rsidR="002514D8" w:rsidRPr="005F0B27">
        <w:t>nden gelen</w:t>
      </w:r>
      <w:r w:rsidRPr="005F0B27">
        <w:t xml:space="preserve"> biyolojik delilden DNA elde etmek için kullanılan </w:t>
      </w:r>
      <w:r w:rsidR="002514D8" w:rsidRPr="005F0B27">
        <w:t xml:space="preserve">en son teknolojiler, </w:t>
      </w:r>
      <w:r w:rsidRPr="005F0B27">
        <w:t xml:space="preserve">yöntemler, sonuçların değerlendirilmesi, nesep tayini, </w:t>
      </w:r>
      <w:proofErr w:type="spellStart"/>
      <w:r w:rsidRPr="005F0B27">
        <w:t>kimliklendirme</w:t>
      </w:r>
      <w:proofErr w:type="spellEnd"/>
      <w:r w:rsidRPr="005F0B27">
        <w:t xml:space="preserve">, </w:t>
      </w:r>
      <w:proofErr w:type="spellStart"/>
      <w:r w:rsidRPr="005F0B27">
        <w:t>kriminal</w:t>
      </w:r>
      <w:proofErr w:type="spellEnd"/>
      <w:r w:rsidRPr="005F0B27">
        <w:t xml:space="preserve"> olayların çözümünde DNA bankalarının önemi ve kullanımı gibi kavramların üzerinde durulur.</w:t>
      </w:r>
    </w:p>
    <w:p w14:paraId="4AA7CBC7" w14:textId="77777777" w:rsidR="00D70ED4" w:rsidRPr="005F0B27" w:rsidRDefault="00F05900" w:rsidP="005F0B27">
      <w:pPr>
        <w:pStyle w:val="Balk1"/>
        <w:spacing w:before="7" w:line="360" w:lineRule="auto"/>
      </w:pPr>
      <w:r w:rsidRPr="005F0B27">
        <w:t>Kredi: (2,0) 5</w:t>
      </w:r>
    </w:p>
    <w:p w14:paraId="22415F72" w14:textId="77777777" w:rsidR="00D70ED4" w:rsidRPr="005F0B27" w:rsidRDefault="00D70ED4" w:rsidP="005F0B27">
      <w:pPr>
        <w:pStyle w:val="GvdeMetni"/>
        <w:spacing w:line="360" w:lineRule="auto"/>
        <w:rPr>
          <w:b/>
        </w:rPr>
      </w:pPr>
    </w:p>
    <w:p w14:paraId="7BC1F490" w14:textId="2D728269" w:rsidR="00760DA5" w:rsidRPr="005F0B27" w:rsidRDefault="00760DA5" w:rsidP="005F0B27">
      <w:pPr>
        <w:pStyle w:val="GvdeMetni"/>
        <w:spacing w:line="360" w:lineRule="auto"/>
        <w:rPr>
          <w:b/>
        </w:rPr>
      </w:pPr>
      <w:r w:rsidRPr="005F0B27">
        <w:rPr>
          <w:b/>
        </w:rPr>
        <w:t>ABL 425 Uyuşturucu ve Suç</w:t>
      </w:r>
    </w:p>
    <w:p w14:paraId="1D01C3D9" w14:textId="77777777" w:rsidR="00760DA5" w:rsidRPr="005F0B27" w:rsidRDefault="00760DA5" w:rsidP="005F0B27">
      <w:pPr>
        <w:pStyle w:val="GvdeMetni"/>
        <w:spacing w:line="360" w:lineRule="auto"/>
        <w:rPr>
          <w:b/>
        </w:rPr>
      </w:pPr>
    </w:p>
    <w:p w14:paraId="5AD02B8D" w14:textId="3E48DF96" w:rsidR="00760DA5" w:rsidRPr="005F0B27" w:rsidRDefault="00760DA5" w:rsidP="005F0B27">
      <w:pPr>
        <w:pStyle w:val="GvdeMetni"/>
        <w:spacing w:line="360" w:lineRule="auto"/>
        <w:jc w:val="both"/>
      </w:pPr>
      <w:r w:rsidRPr="005F0B27">
        <w:t xml:space="preserve">Uyuşturucu ve uyarıcı maddelerin öğretilmesi, TCK da uyuşturucu ve uyarıcı maddelerin imali, satışı, ithali, taşınması, bulundurması ile ilgili tanımlanan kanun maddelerinin öğretilmesi, bu maddeler ile ilgili kolluk kuvvetlerinin mücadele yöntemlerinin örnek çalışmalarla irdelenmesi. Narkotik maddelerin tanıtımı ve konudaki teşhis ve tanı bilgilerinin pekiştirilmesi amaçtır. Bu kavramlarla suçun bağdaştırılması dersin öğretim hedefidir. </w:t>
      </w:r>
    </w:p>
    <w:p w14:paraId="1ACD317A" w14:textId="440C82EA" w:rsidR="00D70ED4" w:rsidRPr="005F0B27" w:rsidRDefault="00760DA5" w:rsidP="005F0B27">
      <w:pPr>
        <w:pStyle w:val="GvdeMetni"/>
        <w:spacing w:line="360" w:lineRule="auto"/>
        <w:rPr>
          <w:b/>
        </w:rPr>
      </w:pPr>
      <w:r w:rsidRPr="005F0B27">
        <w:rPr>
          <w:b/>
        </w:rPr>
        <w:t>Kredi: (2,0) 5</w:t>
      </w:r>
    </w:p>
    <w:sectPr w:rsidR="00D70ED4" w:rsidRPr="005F0B27">
      <w:pgSz w:w="11910" w:h="16840"/>
      <w:pgMar w:top="90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4740"/>
    <w:multiLevelType w:val="hybridMultilevel"/>
    <w:tmpl w:val="5B0411DC"/>
    <w:lvl w:ilvl="0" w:tplc="872C1346">
      <w:start w:val="3"/>
      <w:numFmt w:val="upperRoman"/>
      <w:lvlText w:val="%1."/>
      <w:lvlJc w:val="left"/>
      <w:pPr>
        <w:ind w:left="432" w:hanging="342"/>
      </w:pPr>
      <w:rPr>
        <w:rFonts w:ascii="Times New Roman" w:eastAsia="Times New Roman" w:hAnsi="Times New Roman" w:cs="Times New Roman" w:hint="default"/>
        <w:b/>
        <w:bCs/>
        <w:spacing w:val="-4"/>
        <w:w w:val="100"/>
        <w:sz w:val="22"/>
        <w:szCs w:val="22"/>
        <w:lang w:val="tr-TR" w:eastAsia="tr-TR" w:bidi="tr-TR"/>
      </w:rPr>
    </w:lvl>
    <w:lvl w:ilvl="1" w:tplc="A09E3E04">
      <w:numFmt w:val="bullet"/>
      <w:lvlText w:val="•"/>
      <w:lvlJc w:val="left"/>
      <w:pPr>
        <w:ind w:left="1319" w:hanging="342"/>
      </w:pPr>
      <w:rPr>
        <w:rFonts w:hint="default"/>
        <w:lang w:val="tr-TR" w:eastAsia="tr-TR" w:bidi="tr-TR"/>
      </w:rPr>
    </w:lvl>
    <w:lvl w:ilvl="2" w:tplc="98624FEA">
      <w:numFmt w:val="bullet"/>
      <w:lvlText w:val="•"/>
      <w:lvlJc w:val="left"/>
      <w:pPr>
        <w:ind w:left="2204" w:hanging="342"/>
      </w:pPr>
      <w:rPr>
        <w:rFonts w:hint="default"/>
        <w:lang w:val="tr-TR" w:eastAsia="tr-TR" w:bidi="tr-TR"/>
      </w:rPr>
    </w:lvl>
    <w:lvl w:ilvl="3" w:tplc="55BC6FE0">
      <w:numFmt w:val="bullet"/>
      <w:lvlText w:val="•"/>
      <w:lvlJc w:val="left"/>
      <w:pPr>
        <w:ind w:left="3088" w:hanging="342"/>
      </w:pPr>
      <w:rPr>
        <w:rFonts w:hint="default"/>
        <w:lang w:val="tr-TR" w:eastAsia="tr-TR" w:bidi="tr-TR"/>
      </w:rPr>
    </w:lvl>
    <w:lvl w:ilvl="4" w:tplc="551A45A2">
      <w:numFmt w:val="bullet"/>
      <w:lvlText w:val="•"/>
      <w:lvlJc w:val="left"/>
      <w:pPr>
        <w:ind w:left="3973" w:hanging="342"/>
      </w:pPr>
      <w:rPr>
        <w:rFonts w:hint="default"/>
        <w:lang w:val="tr-TR" w:eastAsia="tr-TR" w:bidi="tr-TR"/>
      </w:rPr>
    </w:lvl>
    <w:lvl w:ilvl="5" w:tplc="B260BE46">
      <w:numFmt w:val="bullet"/>
      <w:lvlText w:val="•"/>
      <w:lvlJc w:val="left"/>
      <w:pPr>
        <w:ind w:left="4858" w:hanging="342"/>
      </w:pPr>
      <w:rPr>
        <w:rFonts w:hint="default"/>
        <w:lang w:val="tr-TR" w:eastAsia="tr-TR" w:bidi="tr-TR"/>
      </w:rPr>
    </w:lvl>
    <w:lvl w:ilvl="6" w:tplc="22F0C73C">
      <w:numFmt w:val="bullet"/>
      <w:lvlText w:val="•"/>
      <w:lvlJc w:val="left"/>
      <w:pPr>
        <w:ind w:left="5742" w:hanging="342"/>
      </w:pPr>
      <w:rPr>
        <w:rFonts w:hint="default"/>
        <w:lang w:val="tr-TR" w:eastAsia="tr-TR" w:bidi="tr-TR"/>
      </w:rPr>
    </w:lvl>
    <w:lvl w:ilvl="7" w:tplc="C582C8C8">
      <w:numFmt w:val="bullet"/>
      <w:lvlText w:val="•"/>
      <w:lvlJc w:val="left"/>
      <w:pPr>
        <w:ind w:left="6627" w:hanging="342"/>
      </w:pPr>
      <w:rPr>
        <w:rFonts w:hint="default"/>
        <w:lang w:val="tr-TR" w:eastAsia="tr-TR" w:bidi="tr-TR"/>
      </w:rPr>
    </w:lvl>
    <w:lvl w:ilvl="8" w:tplc="56AEDC22">
      <w:numFmt w:val="bullet"/>
      <w:lvlText w:val="•"/>
      <w:lvlJc w:val="left"/>
      <w:pPr>
        <w:ind w:left="7512" w:hanging="342"/>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D4"/>
    <w:rsid w:val="000852DD"/>
    <w:rsid w:val="000920AC"/>
    <w:rsid w:val="00093268"/>
    <w:rsid w:val="000964FA"/>
    <w:rsid w:val="00096BFE"/>
    <w:rsid w:val="000C4C61"/>
    <w:rsid w:val="00131E0B"/>
    <w:rsid w:val="001346EA"/>
    <w:rsid w:val="00157301"/>
    <w:rsid w:val="00171A7D"/>
    <w:rsid w:val="0019213F"/>
    <w:rsid w:val="001C3C76"/>
    <w:rsid w:val="001F3690"/>
    <w:rsid w:val="00246D54"/>
    <w:rsid w:val="002514D8"/>
    <w:rsid w:val="00286104"/>
    <w:rsid w:val="002A0E67"/>
    <w:rsid w:val="002E0675"/>
    <w:rsid w:val="00356901"/>
    <w:rsid w:val="00357EBC"/>
    <w:rsid w:val="00361AD5"/>
    <w:rsid w:val="003824A2"/>
    <w:rsid w:val="004037F2"/>
    <w:rsid w:val="0044619C"/>
    <w:rsid w:val="00476EB6"/>
    <w:rsid w:val="0048547F"/>
    <w:rsid w:val="004A3D9A"/>
    <w:rsid w:val="00513AC9"/>
    <w:rsid w:val="0056388F"/>
    <w:rsid w:val="00574D5F"/>
    <w:rsid w:val="00577C86"/>
    <w:rsid w:val="00585BE4"/>
    <w:rsid w:val="005F0B27"/>
    <w:rsid w:val="006069BE"/>
    <w:rsid w:val="006237EB"/>
    <w:rsid w:val="00700D7E"/>
    <w:rsid w:val="00760DA5"/>
    <w:rsid w:val="0084052C"/>
    <w:rsid w:val="00846B8A"/>
    <w:rsid w:val="00872FAD"/>
    <w:rsid w:val="008816B2"/>
    <w:rsid w:val="008D1405"/>
    <w:rsid w:val="008D2F65"/>
    <w:rsid w:val="008E5753"/>
    <w:rsid w:val="00933413"/>
    <w:rsid w:val="0094749A"/>
    <w:rsid w:val="00996F9C"/>
    <w:rsid w:val="009D74AA"/>
    <w:rsid w:val="009E3CA3"/>
    <w:rsid w:val="009E70E7"/>
    <w:rsid w:val="00A21360"/>
    <w:rsid w:val="00A26890"/>
    <w:rsid w:val="00AA2020"/>
    <w:rsid w:val="00AE3033"/>
    <w:rsid w:val="00BE377B"/>
    <w:rsid w:val="00C05498"/>
    <w:rsid w:val="00C61662"/>
    <w:rsid w:val="00CE08DE"/>
    <w:rsid w:val="00CF4A24"/>
    <w:rsid w:val="00CF7ACC"/>
    <w:rsid w:val="00D23D6F"/>
    <w:rsid w:val="00D70ED4"/>
    <w:rsid w:val="00DF03FC"/>
    <w:rsid w:val="00DF085E"/>
    <w:rsid w:val="00E373CA"/>
    <w:rsid w:val="00E53FBF"/>
    <w:rsid w:val="00E67372"/>
    <w:rsid w:val="00E81FA4"/>
    <w:rsid w:val="00EB59FE"/>
    <w:rsid w:val="00EC52C2"/>
    <w:rsid w:val="00ED0D5A"/>
    <w:rsid w:val="00EF264F"/>
    <w:rsid w:val="00F05900"/>
    <w:rsid w:val="00F51745"/>
    <w:rsid w:val="00F6244F"/>
    <w:rsid w:val="00FA7B64"/>
    <w:rsid w:val="00FF0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47A4"/>
  <w15:docId w15:val="{FBF11C3B-81BB-43F4-9ED5-036A5E1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44"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0877">
      <w:bodyDiv w:val="1"/>
      <w:marLeft w:val="0"/>
      <w:marRight w:val="0"/>
      <w:marTop w:val="0"/>
      <w:marBottom w:val="0"/>
      <w:divBdr>
        <w:top w:val="none" w:sz="0" w:space="0" w:color="auto"/>
        <w:left w:val="none" w:sz="0" w:space="0" w:color="auto"/>
        <w:bottom w:val="none" w:sz="0" w:space="0" w:color="auto"/>
        <w:right w:val="none" w:sz="0" w:space="0" w:color="auto"/>
      </w:divBdr>
    </w:div>
    <w:div w:id="387655508">
      <w:bodyDiv w:val="1"/>
      <w:marLeft w:val="0"/>
      <w:marRight w:val="0"/>
      <w:marTop w:val="0"/>
      <w:marBottom w:val="0"/>
      <w:divBdr>
        <w:top w:val="none" w:sz="0" w:space="0" w:color="auto"/>
        <w:left w:val="none" w:sz="0" w:space="0" w:color="auto"/>
        <w:bottom w:val="none" w:sz="0" w:space="0" w:color="auto"/>
        <w:right w:val="none" w:sz="0" w:space="0" w:color="auto"/>
      </w:divBdr>
    </w:div>
    <w:div w:id="503398300">
      <w:bodyDiv w:val="1"/>
      <w:marLeft w:val="0"/>
      <w:marRight w:val="0"/>
      <w:marTop w:val="0"/>
      <w:marBottom w:val="0"/>
      <w:divBdr>
        <w:top w:val="none" w:sz="0" w:space="0" w:color="auto"/>
        <w:left w:val="none" w:sz="0" w:space="0" w:color="auto"/>
        <w:bottom w:val="none" w:sz="0" w:space="0" w:color="auto"/>
        <w:right w:val="none" w:sz="0" w:space="0" w:color="auto"/>
      </w:divBdr>
    </w:div>
    <w:div w:id="652022709">
      <w:bodyDiv w:val="1"/>
      <w:marLeft w:val="0"/>
      <w:marRight w:val="0"/>
      <w:marTop w:val="0"/>
      <w:marBottom w:val="0"/>
      <w:divBdr>
        <w:top w:val="none" w:sz="0" w:space="0" w:color="auto"/>
        <w:left w:val="none" w:sz="0" w:space="0" w:color="auto"/>
        <w:bottom w:val="none" w:sz="0" w:space="0" w:color="auto"/>
        <w:right w:val="none" w:sz="0" w:space="0" w:color="auto"/>
      </w:divBdr>
    </w:div>
    <w:div w:id="1080449491">
      <w:bodyDiv w:val="1"/>
      <w:marLeft w:val="0"/>
      <w:marRight w:val="0"/>
      <w:marTop w:val="0"/>
      <w:marBottom w:val="0"/>
      <w:divBdr>
        <w:top w:val="none" w:sz="0" w:space="0" w:color="auto"/>
        <w:left w:val="none" w:sz="0" w:space="0" w:color="auto"/>
        <w:bottom w:val="none" w:sz="0" w:space="0" w:color="auto"/>
        <w:right w:val="none" w:sz="0" w:space="0" w:color="auto"/>
      </w:divBdr>
    </w:div>
    <w:div w:id="1501307623">
      <w:bodyDiv w:val="1"/>
      <w:marLeft w:val="0"/>
      <w:marRight w:val="0"/>
      <w:marTop w:val="0"/>
      <w:marBottom w:val="0"/>
      <w:divBdr>
        <w:top w:val="none" w:sz="0" w:space="0" w:color="auto"/>
        <w:left w:val="none" w:sz="0" w:space="0" w:color="auto"/>
        <w:bottom w:val="none" w:sz="0" w:space="0" w:color="auto"/>
        <w:right w:val="none" w:sz="0" w:space="0" w:color="auto"/>
      </w:divBdr>
    </w:div>
    <w:div w:id="1644852134">
      <w:bodyDiv w:val="1"/>
      <w:marLeft w:val="0"/>
      <w:marRight w:val="0"/>
      <w:marTop w:val="0"/>
      <w:marBottom w:val="0"/>
      <w:divBdr>
        <w:top w:val="none" w:sz="0" w:space="0" w:color="auto"/>
        <w:left w:val="none" w:sz="0" w:space="0" w:color="auto"/>
        <w:bottom w:val="none" w:sz="0" w:space="0" w:color="auto"/>
        <w:right w:val="none" w:sz="0" w:space="0" w:color="auto"/>
      </w:divBdr>
    </w:div>
    <w:div w:id="1812794509">
      <w:bodyDiv w:val="1"/>
      <w:marLeft w:val="0"/>
      <w:marRight w:val="0"/>
      <w:marTop w:val="0"/>
      <w:marBottom w:val="0"/>
      <w:divBdr>
        <w:top w:val="none" w:sz="0" w:space="0" w:color="auto"/>
        <w:left w:val="none" w:sz="0" w:space="0" w:color="auto"/>
        <w:bottom w:val="none" w:sz="0" w:space="0" w:color="auto"/>
        <w:right w:val="none" w:sz="0" w:space="0" w:color="auto"/>
      </w:divBdr>
    </w:div>
    <w:div w:id="1984844502">
      <w:bodyDiv w:val="1"/>
      <w:marLeft w:val="0"/>
      <w:marRight w:val="0"/>
      <w:marTop w:val="0"/>
      <w:marBottom w:val="0"/>
      <w:divBdr>
        <w:top w:val="none" w:sz="0" w:space="0" w:color="auto"/>
        <w:left w:val="none" w:sz="0" w:space="0" w:color="auto"/>
        <w:bottom w:val="none" w:sz="0" w:space="0" w:color="auto"/>
        <w:right w:val="none" w:sz="0" w:space="0" w:color="auto"/>
      </w:divBdr>
    </w:div>
    <w:div w:id="2129884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bs.istanbul.edu.tr/home/izlence/?id=549868&amp;amp;bid=21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6682-AC42-4701-81E2-18110AC4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3986</Words>
  <Characters>22722</Characters>
  <Application>Microsoft Office Word</Application>
  <DocSecurity>0</DocSecurity>
  <Lines>189</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Şişmanyazıcı</dc:creator>
  <cp:lastModifiedBy>Tuğba Ünsal</cp:lastModifiedBy>
  <cp:revision>19</cp:revision>
  <dcterms:created xsi:type="dcterms:W3CDTF">2019-07-19T07:08:00Z</dcterms:created>
  <dcterms:modified xsi:type="dcterms:W3CDTF">2019-08-07T16:46:00Z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2018-09-16T00:00:00Z</vt:filetime>
  </property>
  <property fmtid="{D5CDD505-2E9C-101B-9397-08002B2CF9AE}" pid="3" name="Creator">
    <vt:lpwstr>Microsoft® Office Word 2007</vt:lpwstr>
  </property>
  <property fmtid="{D5CDD505-2E9C-101B-9397-08002B2CF9AE}" pid="4" name="LastSaved">
    <vt:filetime>2019-07-02T00:00:00Z</vt:filetime>
  </property>
</Properties>
</file>